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2C55" w:rsidRPr="00277F7F" w:rsidRDefault="002B1AB8" w:rsidP="00F22C55">
      <w:pPr>
        <w:spacing w:after="240"/>
        <w:rPr>
          <w:rFonts w:ascii="Times New Roman" w:hAnsi="Times New Roman" w:cs="Times New Roman"/>
          <w:szCs w:val="24"/>
        </w:rPr>
      </w:pPr>
      <w:r w:rsidRPr="002B1AB8">
        <w:rPr>
          <w:rFonts w:ascii="Times New Roman" w:hAnsi="Times New Roman" w:cs="Times New Roman"/>
          <w:szCs w:val="24"/>
        </w:rPr>
        <w:t xml:space="preserve">     </w:t>
      </w:r>
    </w:p>
    <w:p w:rsidR="00F22C55" w:rsidRPr="00277F7F" w:rsidRDefault="00F22C55" w:rsidP="00F22C55">
      <w:pPr>
        <w:pStyle w:val="Heading1"/>
        <w:rPr>
          <w:b w:val="0"/>
          <w:caps/>
          <w:szCs w:val="24"/>
        </w:rPr>
      </w:pPr>
    </w:p>
    <w:p w:rsidR="00F22C55" w:rsidRPr="004A14F4" w:rsidRDefault="00F22C55" w:rsidP="00F22C55">
      <w:pPr>
        <w:pStyle w:val="Heading1"/>
        <w:rPr>
          <w:b w:val="0"/>
          <w:caps/>
          <w:szCs w:val="24"/>
        </w:rPr>
      </w:pPr>
    </w:p>
    <w:p w:rsidR="00F22C55" w:rsidRPr="004A14F4" w:rsidRDefault="00F22C55" w:rsidP="00F22C55">
      <w:pPr>
        <w:pStyle w:val="Heading1"/>
        <w:rPr>
          <w:b w:val="0"/>
          <w:caps/>
          <w:szCs w:val="24"/>
        </w:rPr>
      </w:pPr>
    </w:p>
    <w:p w:rsidR="00F22C55" w:rsidRPr="004A14F4" w:rsidRDefault="00F22C55" w:rsidP="00F22C55">
      <w:pPr>
        <w:pStyle w:val="ListNumber"/>
        <w:rPr>
          <w:szCs w:val="24"/>
        </w:rPr>
      </w:pPr>
    </w:p>
    <w:p w:rsidR="00F22C55" w:rsidRPr="004A14F4" w:rsidRDefault="00F22C55" w:rsidP="00F22C55">
      <w:pPr>
        <w:pStyle w:val="Heading1"/>
        <w:rPr>
          <w:b w:val="0"/>
          <w:caps/>
          <w:szCs w:val="24"/>
        </w:rPr>
      </w:pPr>
    </w:p>
    <w:p w:rsidR="00F22C55" w:rsidRPr="00277F7F" w:rsidRDefault="00F22C55" w:rsidP="00F22C55">
      <w:pPr>
        <w:pStyle w:val="Heading1"/>
        <w:rPr>
          <w:b w:val="0"/>
          <w:caps/>
          <w:szCs w:val="24"/>
        </w:rPr>
      </w:pPr>
      <w:r w:rsidRPr="00277F7F">
        <w:rPr>
          <w:b w:val="0"/>
          <w:caps/>
          <w:szCs w:val="24"/>
        </w:rPr>
        <w:t xml:space="preserve">Behavioral Support Competencies </w:t>
      </w:r>
      <w:r w:rsidRPr="00277F7F">
        <w:rPr>
          <w:b w:val="0"/>
          <w:caps/>
          <w:szCs w:val="24"/>
        </w:rPr>
        <w:br/>
        <w:t>FOR</w:t>
      </w:r>
      <w:r w:rsidRPr="00277F7F">
        <w:rPr>
          <w:b w:val="0"/>
          <w:caps/>
          <w:szCs w:val="24"/>
        </w:rPr>
        <w:br/>
        <w:t xml:space="preserve">Direct Support Providers and PROFESSIONALS </w:t>
      </w:r>
      <w:r w:rsidRPr="00277F7F">
        <w:rPr>
          <w:b w:val="0"/>
          <w:caps/>
          <w:szCs w:val="24"/>
        </w:rPr>
        <w:br/>
        <w:t xml:space="preserve">in Virginia </w:t>
      </w:r>
      <w:r w:rsidRPr="00277F7F">
        <w:rPr>
          <w:b w:val="0"/>
          <w:caps/>
          <w:szCs w:val="24"/>
        </w:rPr>
        <w:br/>
        <w:t xml:space="preserve">Supporting Individuals with Developmental Disabilities </w:t>
      </w:r>
    </w:p>
    <w:p w:rsidR="00F22C55" w:rsidRPr="00277F7F" w:rsidRDefault="00F22C55" w:rsidP="00F22C55">
      <w:pPr>
        <w:ind w:left="360"/>
        <w:rPr>
          <w:rFonts w:ascii="Times New Roman" w:hAnsi="Times New Roman" w:cs="Times New Roman"/>
        </w:rPr>
      </w:pPr>
    </w:p>
    <w:p w:rsidR="00F22C55" w:rsidRPr="00277F7F" w:rsidRDefault="00F22C55" w:rsidP="00F22C55">
      <w:pPr>
        <w:pStyle w:val="ListNumber"/>
      </w:pPr>
    </w:p>
    <w:p w:rsidR="00F22C55" w:rsidRPr="00277F7F" w:rsidRDefault="00F22C55" w:rsidP="00F22C55">
      <w:pPr>
        <w:rPr>
          <w:rFonts w:ascii="Times New Roman" w:hAnsi="Times New Roman" w:cs="Times New Roman"/>
          <w:szCs w:val="24"/>
        </w:rPr>
      </w:pPr>
    </w:p>
    <w:p w:rsidR="00F22C55" w:rsidRPr="004A14F4" w:rsidRDefault="00F22C55" w:rsidP="00F22C55">
      <w:pPr>
        <w:pStyle w:val="Normal1"/>
        <w:tabs>
          <w:tab w:val="left" w:pos="495"/>
        </w:tabs>
        <w:jc w:val="center"/>
        <w:rPr>
          <w:szCs w:val="24"/>
        </w:rPr>
      </w:pPr>
      <w:r w:rsidRPr="00277F7F">
        <w:rPr>
          <w:szCs w:val="24"/>
        </w:rPr>
        <w:t xml:space="preserve">DEVELOPED BY THE </w:t>
      </w:r>
      <w:r w:rsidRPr="00277F7F">
        <w:rPr>
          <w:szCs w:val="24"/>
        </w:rPr>
        <w:br/>
      </w:r>
      <w:r w:rsidRPr="004A14F4">
        <w:rPr>
          <w:szCs w:val="24"/>
        </w:rPr>
        <w:t xml:space="preserve">VIRGINIA DEPARTMENT OF BEHAVIORAL HEALTH AND DEVELOPMENTAL SERVICES </w:t>
      </w:r>
    </w:p>
    <w:p w:rsidR="00F22C55" w:rsidRPr="004A14F4" w:rsidRDefault="00F22C55" w:rsidP="00F22C55">
      <w:pPr>
        <w:pStyle w:val="Normal1"/>
        <w:tabs>
          <w:tab w:val="left" w:pos="495"/>
        </w:tabs>
        <w:jc w:val="center"/>
        <w:rPr>
          <w:szCs w:val="24"/>
        </w:rPr>
      </w:pPr>
    </w:p>
    <w:p w:rsidR="00F22C55" w:rsidRPr="00277F7F" w:rsidRDefault="00F22C55" w:rsidP="00F22C55">
      <w:pPr>
        <w:pStyle w:val="Normal1"/>
        <w:tabs>
          <w:tab w:val="left" w:pos="495"/>
        </w:tabs>
        <w:jc w:val="center"/>
        <w:rPr>
          <w:szCs w:val="24"/>
        </w:rPr>
      </w:pPr>
    </w:p>
    <w:p w:rsidR="00F22C55" w:rsidRPr="00277F7F" w:rsidRDefault="00F22C55" w:rsidP="00F22C55">
      <w:pPr>
        <w:pStyle w:val="Normal1"/>
        <w:tabs>
          <w:tab w:val="left" w:pos="495"/>
        </w:tabs>
        <w:jc w:val="center"/>
        <w:rPr>
          <w:szCs w:val="24"/>
        </w:rPr>
      </w:pPr>
    </w:p>
    <w:p w:rsidR="00F22C55" w:rsidRPr="00277F7F" w:rsidRDefault="00F22C55" w:rsidP="00F22C55">
      <w:pPr>
        <w:pStyle w:val="Normal1"/>
        <w:tabs>
          <w:tab w:val="left" w:pos="495"/>
        </w:tabs>
        <w:jc w:val="center"/>
        <w:rPr>
          <w:szCs w:val="24"/>
        </w:rPr>
      </w:pPr>
    </w:p>
    <w:p w:rsidR="00F22C55" w:rsidRPr="00277F7F" w:rsidRDefault="00F22C55" w:rsidP="00F22C55">
      <w:pPr>
        <w:pStyle w:val="Normal1"/>
        <w:tabs>
          <w:tab w:val="left" w:pos="495"/>
        </w:tabs>
        <w:jc w:val="center"/>
        <w:rPr>
          <w:szCs w:val="24"/>
        </w:rPr>
      </w:pPr>
    </w:p>
    <w:p w:rsidR="00F22C55" w:rsidRPr="00277F7F" w:rsidRDefault="00F22C55" w:rsidP="00F22C55">
      <w:pPr>
        <w:pStyle w:val="Normal1"/>
        <w:tabs>
          <w:tab w:val="left" w:pos="495"/>
        </w:tabs>
        <w:jc w:val="center"/>
        <w:rPr>
          <w:szCs w:val="24"/>
        </w:rPr>
      </w:pPr>
    </w:p>
    <w:p w:rsidR="00F22C55" w:rsidRPr="00277F7F" w:rsidRDefault="00F22C55" w:rsidP="00F22C55">
      <w:pPr>
        <w:pStyle w:val="Normal1"/>
        <w:tabs>
          <w:tab w:val="left" w:pos="495"/>
        </w:tabs>
        <w:jc w:val="center"/>
        <w:rPr>
          <w:szCs w:val="24"/>
        </w:rPr>
      </w:pPr>
    </w:p>
    <w:p w:rsidR="00F22C55" w:rsidRPr="00277F7F" w:rsidRDefault="00F22C55" w:rsidP="00F22C55">
      <w:pPr>
        <w:pStyle w:val="Normal1"/>
        <w:tabs>
          <w:tab w:val="left" w:pos="495"/>
        </w:tabs>
        <w:jc w:val="center"/>
        <w:rPr>
          <w:szCs w:val="24"/>
        </w:rPr>
      </w:pPr>
    </w:p>
    <w:p w:rsidR="00F22C55" w:rsidRPr="00277F7F" w:rsidRDefault="00F22C55" w:rsidP="00F22C55">
      <w:pPr>
        <w:pStyle w:val="Normal1"/>
        <w:tabs>
          <w:tab w:val="left" w:pos="495"/>
        </w:tabs>
        <w:jc w:val="center"/>
        <w:rPr>
          <w:szCs w:val="24"/>
        </w:rPr>
      </w:pPr>
    </w:p>
    <w:p w:rsidR="00F22C55" w:rsidRPr="00277F7F" w:rsidRDefault="00F22C55" w:rsidP="00F22C55">
      <w:pPr>
        <w:pStyle w:val="Normal1"/>
        <w:tabs>
          <w:tab w:val="left" w:pos="495"/>
        </w:tabs>
        <w:jc w:val="center"/>
        <w:rPr>
          <w:szCs w:val="24"/>
        </w:rPr>
      </w:pPr>
    </w:p>
    <w:p w:rsidR="00F22C55" w:rsidRPr="00277F7F" w:rsidRDefault="00F22C55" w:rsidP="00F22C55">
      <w:pPr>
        <w:pStyle w:val="Normal1"/>
        <w:tabs>
          <w:tab w:val="left" w:pos="495"/>
        </w:tabs>
        <w:jc w:val="center"/>
        <w:rPr>
          <w:szCs w:val="24"/>
        </w:rPr>
      </w:pPr>
    </w:p>
    <w:p w:rsidR="00F22C55" w:rsidRPr="00277F7F" w:rsidRDefault="00F22C55" w:rsidP="00F22C55">
      <w:pPr>
        <w:pStyle w:val="Heading1"/>
        <w:rPr>
          <w:b w:val="0"/>
          <w:caps/>
          <w:szCs w:val="24"/>
        </w:rPr>
      </w:pPr>
      <w:r w:rsidRPr="00277F7F">
        <w:rPr>
          <w:szCs w:val="24"/>
        </w:rPr>
        <w:t>Developed August 2015</w:t>
      </w:r>
    </w:p>
    <w:p w:rsidR="00F22C55" w:rsidRPr="00277F7F" w:rsidRDefault="00F22C55" w:rsidP="00F22C55">
      <w:pPr>
        <w:pStyle w:val="Heading1"/>
        <w:rPr>
          <w:b w:val="0"/>
          <w:caps/>
          <w:szCs w:val="24"/>
        </w:rPr>
      </w:pPr>
      <w:r w:rsidRPr="00277F7F">
        <w:rPr>
          <w:b w:val="0"/>
          <w:caps/>
          <w:szCs w:val="24"/>
        </w:rPr>
        <w:br w:type="page"/>
      </w:r>
      <w:r w:rsidRPr="00277F7F">
        <w:rPr>
          <w:b w:val="0"/>
          <w:caps/>
          <w:szCs w:val="24"/>
        </w:rPr>
        <w:lastRenderedPageBreak/>
        <w:t xml:space="preserve"> BEHAVIOR SUPPOrT Competencies for Direct Support Staff and professionals in Virginia Supporting iNDIVIDUALS WITH DEVELOPMENTAL DISABILITIES</w:t>
      </w:r>
    </w:p>
    <w:p w:rsidR="00F22C55" w:rsidRPr="00277F7F" w:rsidRDefault="00F22C55" w:rsidP="00F22C55">
      <w:pPr>
        <w:pStyle w:val="Heading1"/>
        <w:rPr>
          <w:b w:val="0"/>
          <w:caps/>
          <w:szCs w:val="24"/>
        </w:rPr>
      </w:pPr>
    </w:p>
    <w:p w:rsidR="00F22C55" w:rsidRPr="00277F7F" w:rsidRDefault="00F22C55" w:rsidP="00F22C55">
      <w:pPr>
        <w:pStyle w:val="ListNumber"/>
      </w:pPr>
    </w:p>
    <w:p w:rsidR="00F22C55" w:rsidRPr="00277F7F" w:rsidRDefault="00F22C55" w:rsidP="00F22C55">
      <w:pPr>
        <w:pStyle w:val="Normal1"/>
        <w:tabs>
          <w:tab w:val="left" w:pos="495"/>
        </w:tabs>
        <w:jc w:val="center"/>
        <w:rPr>
          <w:szCs w:val="24"/>
        </w:rPr>
      </w:pPr>
      <w:r w:rsidRPr="00277F7F">
        <w:rPr>
          <w:szCs w:val="24"/>
        </w:rPr>
        <w:t>DEVELOPED BY THE VIRGINIA DEPARTMENT OF BEHAVIOR</w:t>
      </w:r>
      <w:r w:rsidR="00B91D54" w:rsidRPr="00E547B4">
        <w:rPr>
          <w:szCs w:val="24"/>
        </w:rPr>
        <w:t>AL</w:t>
      </w:r>
      <w:r w:rsidRPr="00277F7F">
        <w:rPr>
          <w:szCs w:val="24"/>
        </w:rPr>
        <w:t xml:space="preserve"> HEALTH AND DEVELOPMENTAL SERVICES </w:t>
      </w:r>
    </w:p>
    <w:p w:rsidR="00F22C55" w:rsidRPr="00277F7F" w:rsidRDefault="00F22C55" w:rsidP="00F22C55">
      <w:pPr>
        <w:pStyle w:val="Normal1"/>
        <w:tabs>
          <w:tab w:val="left" w:pos="495"/>
        </w:tabs>
        <w:jc w:val="center"/>
        <w:rPr>
          <w:szCs w:val="24"/>
        </w:rPr>
      </w:pPr>
    </w:p>
    <w:p w:rsidR="00F22C55" w:rsidRPr="00277F7F" w:rsidRDefault="00F22C55" w:rsidP="00F22C55">
      <w:pPr>
        <w:autoSpaceDE w:val="0"/>
        <w:autoSpaceDN w:val="0"/>
        <w:adjustRightInd w:val="0"/>
        <w:rPr>
          <w:rFonts w:ascii="Times New Roman" w:hAnsi="Times New Roman" w:cs="Times New Roman"/>
          <w:sz w:val="24"/>
          <w:szCs w:val="24"/>
        </w:rPr>
      </w:pPr>
      <w:r w:rsidRPr="00277F7F">
        <w:rPr>
          <w:rFonts w:ascii="Times New Roman" w:hAnsi="Times New Roman" w:cs="Times New Roman"/>
          <w:sz w:val="24"/>
          <w:szCs w:val="24"/>
        </w:rPr>
        <w:t xml:space="preserve">To guide best practice in supporting </w:t>
      </w:r>
      <w:r w:rsidR="002D7033" w:rsidRPr="00277F7F">
        <w:rPr>
          <w:rFonts w:ascii="Times New Roman" w:hAnsi="Times New Roman" w:cs="Times New Roman"/>
          <w:sz w:val="24"/>
          <w:szCs w:val="24"/>
        </w:rPr>
        <w:t xml:space="preserve">people </w:t>
      </w:r>
      <w:r w:rsidRPr="00277F7F">
        <w:rPr>
          <w:rFonts w:ascii="Times New Roman" w:hAnsi="Times New Roman" w:cs="Times New Roman"/>
          <w:sz w:val="24"/>
          <w:szCs w:val="24"/>
        </w:rPr>
        <w:t xml:space="preserve">with developmental disabilities across the state, the Virginia Department of Behavioral Health and Developmental </w:t>
      </w:r>
      <w:r w:rsidR="00B91D54" w:rsidRPr="00E547B4">
        <w:rPr>
          <w:rFonts w:ascii="Times New Roman" w:hAnsi="Times New Roman" w:cs="Times New Roman"/>
          <w:sz w:val="24"/>
          <w:szCs w:val="24"/>
        </w:rPr>
        <w:t>Services</w:t>
      </w:r>
      <w:r w:rsidR="00B91D54">
        <w:rPr>
          <w:rFonts w:ascii="Times New Roman" w:hAnsi="Times New Roman" w:cs="Times New Roman"/>
          <w:sz w:val="24"/>
          <w:szCs w:val="24"/>
        </w:rPr>
        <w:t xml:space="preserve"> </w:t>
      </w:r>
      <w:r w:rsidRPr="00277F7F">
        <w:rPr>
          <w:rFonts w:ascii="Times New Roman" w:hAnsi="Times New Roman" w:cs="Times New Roman"/>
          <w:sz w:val="24"/>
          <w:szCs w:val="24"/>
        </w:rPr>
        <w:t xml:space="preserve">compiled and developed the attached list of competencies for professional and direct support staff in all fields of service delivery for developmental disabilities (DD). These competencies are based on consistent findings from the research community. Decades of research have provided a number of </w:t>
      </w:r>
      <w:r w:rsidR="0093420B">
        <w:rPr>
          <w:rFonts w:ascii="Times New Roman" w:hAnsi="Times New Roman" w:cs="Times New Roman"/>
          <w:sz w:val="24"/>
          <w:szCs w:val="24"/>
        </w:rPr>
        <w:t>best practice strategies</w:t>
      </w:r>
      <w:r w:rsidRPr="00277F7F">
        <w:rPr>
          <w:rFonts w:ascii="Times New Roman" w:hAnsi="Times New Roman" w:cs="Times New Roman"/>
          <w:sz w:val="24"/>
          <w:szCs w:val="24"/>
        </w:rPr>
        <w:t xml:space="preserve"> effective for the treatment, education, and support of individuals with developmental disabilities in community-based settings. </w:t>
      </w:r>
      <w:r w:rsidR="00125EC1">
        <w:rPr>
          <w:rFonts w:ascii="Times New Roman" w:hAnsi="Times New Roman" w:cs="Times New Roman"/>
          <w:sz w:val="24"/>
          <w:szCs w:val="24"/>
        </w:rPr>
        <w:t>T</w:t>
      </w:r>
      <w:r w:rsidR="00E547B4">
        <w:rPr>
          <w:rFonts w:ascii="Times New Roman" w:hAnsi="Times New Roman" w:cs="Times New Roman"/>
          <w:sz w:val="24"/>
          <w:szCs w:val="24"/>
        </w:rPr>
        <w:t xml:space="preserve">his current list of </w:t>
      </w:r>
      <w:r w:rsidRPr="00277F7F">
        <w:rPr>
          <w:rFonts w:ascii="Times New Roman" w:hAnsi="Times New Roman" w:cs="Times New Roman"/>
          <w:sz w:val="24"/>
          <w:szCs w:val="24"/>
        </w:rPr>
        <w:t>competencies are based on the best and most promising practices that have been identified as critical to address the needs of individuals with DD.</w:t>
      </w:r>
    </w:p>
    <w:p w:rsidR="00F22C55" w:rsidRPr="00277F7F" w:rsidRDefault="00F22C55" w:rsidP="00F22C55">
      <w:pPr>
        <w:pStyle w:val="ListNumber"/>
        <w:rPr>
          <w:szCs w:val="24"/>
        </w:rPr>
      </w:pPr>
    </w:p>
    <w:p w:rsidR="00F22C55" w:rsidRPr="00277F7F" w:rsidRDefault="00F22C55" w:rsidP="00F22C55">
      <w:pPr>
        <w:autoSpaceDE w:val="0"/>
        <w:autoSpaceDN w:val="0"/>
        <w:adjustRightInd w:val="0"/>
        <w:rPr>
          <w:rFonts w:ascii="Times New Roman" w:hAnsi="Times New Roman" w:cs="Times New Roman"/>
          <w:sz w:val="24"/>
          <w:szCs w:val="24"/>
        </w:rPr>
      </w:pPr>
      <w:r w:rsidRPr="00277F7F">
        <w:rPr>
          <w:rFonts w:ascii="Times New Roman" w:hAnsi="Times New Roman" w:cs="Times New Roman"/>
          <w:sz w:val="24"/>
          <w:szCs w:val="24"/>
        </w:rPr>
        <w:t xml:space="preserve">The Virginia Department of Behavioral Health and Developmental </w:t>
      </w:r>
      <w:r w:rsidR="00B91D54" w:rsidRPr="00E547B4">
        <w:rPr>
          <w:rFonts w:ascii="Times New Roman" w:hAnsi="Times New Roman" w:cs="Times New Roman"/>
          <w:sz w:val="24"/>
          <w:szCs w:val="24"/>
        </w:rPr>
        <w:t>Services</w:t>
      </w:r>
      <w:r w:rsidR="00B91D54">
        <w:rPr>
          <w:rFonts w:ascii="Times New Roman" w:hAnsi="Times New Roman" w:cs="Times New Roman"/>
          <w:sz w:val="24"/>
          <w:szCs w:val="24"/>
        </w:rPr>
        <w:t xml:space="preserve"> </w:t>
      </w:r>
      <w:r w:rsidRPr="00277F7F">
        <w:rPr>
          <w:rFonts w:ascii="Times New Roman" w:hAnsi="Times New Roman" w:cs="Times New Roman"/>
          <w:sz w:val="24"/>
          <w:szCs w:val="24"/>
        </w:rPr>
        <w:t>(DBHDS</w:t>
      </w:r>
      <w:r w:rsidR="00C103E5" w:rsidRPr="00277F7F">
        <w:rPr>
          <w:rFonts w:ascii="Times New Roman" w:hAnsi="Times New Roman" w:cs="Times New Roman"/>
          <w:sz w:val="24"/>
          <w:szCs w:val="24"/>
        </w:rPr>
        <w:t xml:space="preserve">) </w:t>
      </w:r>
      <w:proofErr w:type="gramStart"/>
      <w:r w:rsidR="00C103E5">
        <w:rPr>
          <w:rFonts w:ascii="Times New Roman" w:hAnsi="Times New Roman" w:cs="Times New Roman"/>
          <w:sz w:val="24"/>
          <w:szCs w:val="24"/>
        </w:rPr>
        <w:t>believes</w:t>
      </w:r>
      <w:proofErr w:type="gramEnd"/>
      <w:r w:rsidRPr="00277F7F">
        <w:rPr>
          <w:rFonts w:ascii="Times New Roman" w:hAnsi="Times New Roman" w:cs="Times New Roman"/>
          <w:sz w:val="24"/>
          <w:szCs w:val="24"/>
        </w:rPr>
        <w:t xml:space="preserve"> that professionals and direct support staff must respect the individual’s and family’s beliefs, traditions, values</w:t>
      </w:r>
      <w:r w:rsidR="00401CD4" w:rsidRPr="00277F7F">
        <w:rPr>
          <w:rFonts w:ascii="Times New Roman" w:hAnsi="Times New Roman" w:cs="Times New Roman"/>
          <w:sz w:val="24"/>
          <w:szCs w:val="24"/>
        </w:rPr>
        <w:t>,</w:t>
      </w:r>
      <w:r w:rsidRPr="00277F7F">
        <w:rPr>
          <w:rFonts w:ascii="Times New Roman" w:hAnsi="Times New Roman" w:cs="Times New Roman"/>
          <w:sz w:val="24"/>
          <w:szCs w:val="24"/>
        </w:rPr>
        <w:t xml:space="preserve"> and cultures when providing support. It is vital that hopes, dreams</w:t>
      </w:r>
      <w:r w:rsidR="00401CD4" w:rsidRPr="00277F7F">
        <w:rPr>
          <w:rFonts w:ascii="Times New Roman" w:hAnsi="Times New Roman" w:cs="Times New Roman"/>
          <w:sz w:val="24"/>
          <w:szCs w:val="24"/>
        </w:rPr>
        <w:t>,</w:t>
      </w:r>
      <w:r w:rsidRPr="00277F7F">
        <w:rPr>
          <w:rFonts w:ascii="Times New Roman" w:hAnsi="Times New Roman" w:cs="Times New Roman"/>
          <w:sz w:val="24"/>
          <w:szCs w:val="24"/>
        </w:rPr>
        <w:t xml:space="preserve"> and desires drive program development, services, and supports.  DBHDS intends for the competencies to be used within a person-centered approach, keeping the focus on the </w:t>
      </w:r>
      <w:r w:rsidR="002D7033" w:rsidRPr="004A14F4">
        <w:rPr>
          <w:rFonts w:ascii="Times New Roman" w:hAnsi="Times New Roman" w:cs="Times New Roman"/>
          <w:sz w:val="24"/>
          <w:szCs w:val="24"/>
        </w:rPr>
        <w:t xml:space="preserve">person </w:t>
      </w:r>
      <w:r w:rsidRPr="004A14F4">
        <w:rPr>
          <w:rFonts w:ascii="Times New Roman" w:hAnsi="Times New Roman" w:cs="Times New Roman"/>
          <w:sz w:val="24"/>
          <w:szCs w:val="24"/>
        </w:rPr>
        <w:t>and build</w:t>
      </w:r>
      <w:r w:rsidR="00401CD4" w:rsidRPr="004A14F4">
        <w:rPr>
          <w:rFonts w:ascii="Times New Roman" w:hAnsi="Times New Roman" w:cs="Times New Roman"/>
          <w:sz w:val="24"/>
          <w:szCs w:val="24"/>
        </w:rPr>
        <w:t>ing the</w:t>
      </w:r>
      <w:r w:rsidRPr="004A14F4">
        <w:rPr>
          <w:rFonts w:ascii="Times New Roman" w:hAnsi="Times New Roman" w:cs="Times New Roman"/>
          <w:sz w:val="24"/>
          <w:szCs w:val="24"/>
        </w:rPr>
        <w:t xml:space="preserve"> capacity of </w:t>
      </w:r>
      <w:r w:rsidR="00401CD4" w:rsidRPr="004A14F4">
        <w:rPr>
          <w:rFonts w:ascii="Times New Roman" w:hAnsi="Times New Roman" w:cs="Times New Roman"/>
          <w:sz w:val="24"/>
          <w:szCs w:val="24"/>
        </w:rPr>
        <w:t>his/her</w:t>
      </w:r>
      <w:r w:rsidRPr="00277F7F">
        <w:rPr>
          <w:rFonts w:ascii="Times New Roman" w:hAnsi="Times New Roman" w:cs="Times New Roman"/>
          <w:sz w:val="24"/>
          <w:szCs w:val="24"/>
        </w:rPr>
        <w:t xml:space="preserve"> support team.</w:t>
      </w:r>
    </w:p>
    <w:p w:rsidR="00F22C55" w:rsidRPr="00277F7F" w:rsidRDefault="00F22C55" w:rsidP="00F22C55">
      <w:pPr>
        <w:pStyle w:val="ListNumber"/>
        <w:rPr>
          <w:szCs w:val="24"/>
        </w:rPr>
      </w:pPr>
    </w:p>
    <w:p w:rsidR="00125EC1" w:rsidRDefault="00F22C55" w:rsidP="00F22C55">
      <w:pPr>
        <w:autoSpaceDE w:val="0"/>
        <w:autoSpaceDN w:val="0"/>
        <w:adjustRightInd w:val="0"/>
        <w:rPr>
          <w:rFonts w:ascii="Times New Roman" w:hAnsi="Times New Roman" w:cs="Times New Roman"/>
          <w:sz w:val="24"/>
          <w:szCs w:val="24"/>
        </w:rPr>
      </w:pPr>
      <w:r w:rsidRPr="00277F7F">
        <w:rPr>
          <w:rFonts w:ascii="Times New Roman" w:hAnsi="Times New Roman" w:cs="Times New Roman"/>
          <w:sz w:val="24"/>
          <w:szCs w:val="24"/>
        </w:rPr>
        <w:t>What are the skill competencies</w:t>
      </w:r>
      <w:proofErr w:type="gramStart"/>
      <w:r w:rsidRPr="00277F7F">
        <w:rPr>
          <w:rFonts w:ascii="Times New Roman" w:hAnsi="Times New Roman" w:cs="Times New Roman"/>
          <w:sz w:val="24"/>
          <w:szCs w:val="24"/>
        </w:rPr>
        <w:t>?</w:t>
      </w:r>
      <w:r w:rsidR="007F443C" w:rsidRPr="00277F7F">
        <w:rPr>
          <w:rFonts w:ascii="Times New Roman" w:hAnsi="Times New Roman" w:cs="Times New Roman"/>
          <w:sz w:val="24"/>
          <w:szCs w:val="24"/>
        </w:rPr>
        <w:t>*</w:t>
      </w:r>
      <w:proofErr w:type="gramEnd"/>
      <w:r w:rsidR="007F443C" w:rsidRPr="00277F7F">
        <w:rPr>
          <w:rFonts w:ascii="Times New Roman" w:hAnsi="Times New Roman" w:cs="Times New Roman"/>
          <w:sz w:val="24"/>
          <w:szCs w:val="24"/>
        </w:rPr>
        <w:t>**</w:t>
      </w:r>
      <w:r w:rsidR="00125EC1" w:rsidRPr="00125EC1">
        <w:rPr>
          <w:rFonts w:ascii="Times New Roman" w:hAnsi="Times New Roman" w:cs="Times New Roman"/>
          <w:sz w:val="24"/>
          <w:szCs w:val="24"/>
        </w:rPr>
        <w:t xml:space="preserve"> </w:t>
      </w:r>
    </w:p>
    <w:p w:rsidR="00F22C55" w:rsidRPr="00277F7F" w:rsidRDefault="00F22C55" w:rsidP="00F22C55">
      <w:pPr>
        <w:autoSpaceDE w:val="0"/>
        <w:autoSpaceDN w:val="0"/>
        <w:adjustRightInd w:val="0"/>
        <w:rPr>
          <w:rFonts w:ascii="Times New Roman" w:hAnsi="Times New Roman" w:cs="Times New Roman"/>
          <w:sz w:val="24"/>
          <w:szCs w:val="24"/>
        </w:rPr>
      </w:pPr>
      <w:r w:rsidRPr="00277F7F">
        <w:rPr>
          <w:rFonts w:ascii="Times New Roman" w:hAnsi="Times New Roman" w:cs="Times New Roman"/>
          <w:sz w:val="24"/>
          <w:szCs w:val="24"/>
        </w:rPr>
        <w:t xml:space="preserve">These skill competencies were developed to guide </w:t>
      </w:r>
      <w:r w:rsidR="00E547B4">
        <w:rPr>
          <w:rFonts w:ascii="Times New Roman" w:hAnsi="Times New Roman" w:cs="Times New Roman"/>
          <w:sz w:val="24"/>
          <w:szCs w:val="24"/>
        </w:rPr>
        <w:t>skill</w:t>
      </w:r>
      <w:r w:rsidRPr="00277F7F">
        <w:rPr>
          <w:rFonts w:ascii="Times New Roman" w:hAnsi="Times New Roman" w:cs="Times New Roman"/>
          <w:sz w:val="24"/>
          <w:szCs w:val="24"/>
        </w:rPr>
        <w:t xml:space="preserve"> development of professionals and direct support staff supporting those with DD and their families in the Commonwealth of Virginia. The competencies</w:t>
      </w:r>
      <w:r w:rsidR="00E547B4">
        <w:rPr>
          <w:rFonts w:ascii="Times New Roman" w:hAnsi="Times New Roman" w:cs="Times New Roman"/>
          <w:sz w:val="24"/>
          <w:szCs w:val="24"/>
        </w:rPr>
        <w:t xml:space="preserve"> referenced</w:t>
      </w:r>
      <w:r w:rsidRPr="00277F7F">
        <w:rPr>
          <w:rFonts w:ascii="Times New Roman" w:hAnsi="Times New Roman" w:cs="Times New Roman"/>
          <w:sz w:val="24"/>
          <w:szCs w:val="24"/>
        </w:rPr>
        <w:t xml:space="preserve"> focus on assessment of </w:t>
      </w:r>
      <w:r w:rsidR="007F443C" w:rsidRPr="00277F7F">
        <w:rPr>
          <w:rFonts w:ascii="Times New Roman" w:hAnsi="Times New Roman" w:cs="Times New Roman"/>
          <w:sz w:val="24"/>
          <w:szCs w:val="24"/>
        </w:rPr>
        <w:t>a person’s</w:t>
      </w:r>
      <w:r w:rsidRPr="00277F7F">
        <w:rPr>
          <w:rFonts w:ascii="Times New Roman" w:hAnsi="Times New Roman" w:cs="Times New Roman"/>
          <w:sz w:val="24"/>
          <w:szCs w:val="24"/>
        </w:rPr>
        <w:t xml:space="preserve"> needs and program planning. This list is not comprehensive of all competencies that professionals should have</w:t>
      </w:r>
      <w:r w:rsidR="00E547B4">
        <w:rPr>
          <w:rFonts w:ascii="Times New Roman" w:hAnsi="Times New Roman" w:cs="Times New Roman"/>
          <w:sz w:val="24"/>
          <w:szCs w:val="24"/>
        </w:rPr>
        <w:t xml:space="preserve"> and/or may already demonstrate within their scope of practice</w:t>
      </w:r>
      <w:r w:rsidRPr="00277F7F">
        <w:rPr>
          <w:rFonts w:ascii="Times New Roman" w:hAnsi="Times New Roman" w:cs="Times New Roman"/>
          <w:sz w:val="24"/>
          <w:szCs w:val="24"/>
        </w:rPr>
        <w:t>. Instead, the list includes those competencies that are specific, unique, and/or crit</w:t>
      </w:r>
      <w:r w:rsidR="00067351" w:rsidRPr="00277F7F">
        <w:rPr>
          <w:rFonts w:ascii="Times New Roman" w:hAnsi="Times New Roman" w:cs="Times New Roman"/>
          <w:sz w:val="24"/>
          <w:szCs w:val="24"/>
        </w:rPr>
        <w:t xml:space="preserve">ical to successfully serve the </w:t>
      </w:r>
      <w:r w:rsidRPr="00277F7F">
        <w:rPr>
          <w:rFonts w:ascii="Times New Roman" w:hAnsi="Times New Roman" w:cs="Times New Roman"/>
          <w:sz w:val="24"/>
          <w:szCs w:val="24"/>
        </w:rPr>
        <w:t xml:space="preserve">DD population living in the community. </w:t>
      </w:r>
    </w:p>
    <w:p w:rsidR="00F22C55" w:rsidRPr="00277F7F" w:rsidRDefault="00F22C55" w:rsidP="00F22C55">
      <w:pPr>
        <w:pStyle w:val="Normal1"/>
        <w:tabs>
          <w:tab w:val="left" w:pos="495"/>
        </w:tabs>
        <w:jc w:val="center"/>
        <w:rPr>
          <w:szCs w:val="24"/>
        </w:rPr>
      </w:pPr>
    </w:p>
    <w:p w:rsidR="00F22C55" w:rsidRPr="00277F7F" w:rsidRDefault="00F22C55" w:rsidP="00F22C55">
      <w:pPr>
        <w:pStyle w:val="Heading2"/>
        <w:spacing w:after="0"/>
        <w:rPr>
          <w:b w:val="0"/>
          <w:szCs w:val="24"/>
        </w:rPr>
      </w:pPr>
      <w:r w:rsidRPr="00277F7F">
        <w:rPr>
          <w:b w:val="0"/>
          <w:szCs w:val="24"/>
        </w:rPr>
        <w:t>Who should demonstrate these skill competencies?</w:t>
      </w:r>
    </w:p>
    <w:p w:rsidR="00F22C55" w:rsidRPr="00277F7F" w:rsidRDefault="00F22C55" w:rsidP="00F22C55">
      <w:pPr>
        <w:pStyle w:val="Normal1"/>
        <w:rPr>
          <w:szCs w:val="24"/>
        </w:rPr>
      </w:pPr>
      <w:r w:rsidRPr="00277F7F">
        <w:rPr>
          <w:szCs w:val="24"/>
        </w:rPr>
        <w:t>It is important to note that no competency area is deemed more important than another area. It is imperative that the competencies be considered as a whole and that all competencies are given equal weight when designing programs for those</w:t>
      </w:r>
      <w:r w:rsidR="00E547B4">
        <w:rPr>
          <w:szCs w:val="24"/>
        </w:rPr>
        <w:t xml:space="preserve"> individuals</w:t>
      </w:r>
      <w:r w:rsidRPr="00277F7F">
        <w:rPr>
          <w:szCs w:val="24"/>
        </w:rPr>
        <w:t xml:space="preserve"> with DD. </w:t>
      </w:r>
    </w:p>
    <w:p w:rsidR="00F22C55" w:rsidRPr="00277F7F" w:rsidRDefault="002D7033" w:rsidP="00F22C55">
      <w:pPr>
        <w:pStyle w:val="Normal1"/>
        <w:rPr>
          <w:szCs w:val="24"/>
        </w:rPr>
      </w:pPr>
      <w:r w:rsidRPr="00277F7F">
        <w:rPr>
          <w:szCs w:val="24"/>
        </w:rPr>
        <w:t xml:space="preserve"> </w:t>
      </w:r>
    </w:p>
    <w:p w:rsidR="00F22C55" w:rsidRDefault="00F22C55" w:rsidP="00F22C55">
      <w:pPr>
        <w:pStyle w:val="Normal1"/>
        <w:rPr>
          <w:szCs w:val="24"/>
        </w:rPr>
      </w:pPr>
      <w:r w:rsidRPr="00277F7F">
        <w:rPr>
          <w:szCs w:val="24"/>
        </w:rPr>
        <w:lastRenderedPageBreak/>
        <w:t xml:space="preserve">The document addresses essential competencies at three different skill and experiential levels. Because </w:t>
      </w:r>
      <w:r w:rsidR="00E547B4">
        <w:rPr>
          <w:szCs w:val="24"/>
        </w:rPr>
        <w:t>individuals</w:t>
      </w:r>
      <w:r w:rsidRPr="00277F7F">
        <w:rPr>
          <w:szCs w:val="24"/>
        </w:rPr>
        <w:t xml:space="preserve"> with DD will </w:t>
      </w:r>
      <w:r w:rsidR="00E547B4">
        <w:rPr>
          <w:szCs w:val="24"/>
        </w:rPr>
        <w:t xml:space="preserve">be </w:t>
      </w:r>
      <w:r w:rsidRPr="00277F7F">
        <w:rPr>
          <w:szCs w:val="24"/>
        </w:rPr>
        <w:t>engage</w:t>
      </w:r>
      <w:r w:rsidR="00E547B4">
        <w:rPr>
          <w:szCs w:val="24"/>
        </w:rPr>
        <w:t xml:space="preserve">d </w:t>
      </w:r>
      <w:r w:rsidRPr="00277F7F">
        <w:rPr>
          <w:szCs w:val="24"/>
        </w:rPr>
        <w:t xml:space="preserve">in a number of environments and may receive supports in any of these settings, direct service staff and professionals can </w:t>
      </w:r>
      <w:r w:rsidR="00E547B4">
        <w:rPr>
          <w:szCs w:val="24"/>
        </w:rPr>
        <w:t xml:space="preserve">reference any number of </w:t>
      </w:r>
      <w:r w:rsidRPr="00277F7F">
        <w:rPr>
          <w:szCs w:val="24"/>
        </w:rPr>
        <w:t xml:space="preserve">the many positions in the community service environment. The distinction between the three is based on the role of the person as well as the skills and experience of the person.  </w:t>
      </w:r>
    </w:p>
    <w:p w:rsidR="00125EC1" w:rsidRPr="00277F7F" w:rsidRDefault="00125EC1" w:rsidP="00F22C55">
      <w:pPr>
        <w:pStyle w:val="Normal1"/>
        <w:rPr>
          <w:szCs w:val="24"/>
        </w:rPr>
      </w:pPr>
    </w:p>
    <w:p w:rsidR="00F22C55" w:rsidRPr="00277F7F" w:rsidRDefault="00F22C55" w:rsidP="00F22C55">
      <w:pPr>
        <w:pStyle w:val="Normal1"/>
        <w:rPr>
          <w:szCs w:val="24"/>
        </w:rPr>
      </w:pPr>
      <w:r w:rsidRPr="00277F7F">
        <w:rPr>
          <w:szCs w:val="24"/>
        </w:rPr>
        <w:t xml:space="preserve">The three levels are: </w:t>
      </w:r>
    </w:p>
    <w:p w:rsidR="00F22C55" w:rsidRPr="00277F7F" w:rsidRDefault="00F22C55" w:rsidP="00F22C55">
      <w:pPr>
        <w:numPr>
          <w:ilvl w:val="0"/>
          <w:numId w:val="1"/>
        </w:numPr>
        <w:spacing w:after="240" w:line="240" w:lineRule="auto"/>
        <w:rPr>
          <w:rFonts w:ascii="Times New Roman" w:hAnsi="Times New Roman" w:cs="Times New Roman"/>
          <w:sz w:val="24"/>
          <w:szCs w:val="24"/>
        </w:rPr>
      </w:pPr>
      <w:r w:rsidRPr="00277F7F">
        <w:rPr>
          <w:rFonts w:ascii="Times New Roman" w:hAnsi="Times New Roman" w:cs="Times New Roman"/>
          <w:sz w:val="24"/>
          <w:szCs w:val="24"/>
        </w:rPr>
        <w:t xml:space="preserve">Direct Support Staff – Refers to anyone directly supporting the </w:t>
      </w:r>
      <w:r w:rsidR="007F443C" w:rsidRPr="00277F7F">
        <w:rPr>
          <w:rFonts w:ascii="Times New Roman" w:hAnsi="Times New Roman" w:cs="Times New Roman"/>
          <w:sz w:val="24"/>
          <w:szCs w:val="24"/>
        </w:rPr>
        <w:t xml:space="preserve">person </w:t>
      </w:r>
      <w:r w:rsidRPr="00277F7F">
        <w:rPr>
          <w:rFonts w:ascii="Times New Roman" w:hAnsi="Times New Roman" w:cs="Times New Roman"/>
          <w:sz w:val="24"/>
          <w:szCs w:val="24"/>
        </w:rPr>
        <w:t>with DD in any service setting. Examples include but are not limited to: Day Support, Residential, Employment Staff</w:t>
      </w:r>
      <w:r w:rsidR="00067351" w:rsidRPr="00277F7F">
        <w:rPr>
          <w:rFonts w:ascii="Times New Roman" w:hAnsi="Times New Roman" w:cs="Times New Roman"/>
          <w:sz w:val="24"/>
          <w:szCs w:val="24"/>
        </w:rPr>
        <w:t>, Agency</w:t>
      </w:r>
      <w:r w:rsidRPr="00277F7F">
        <w:rPr>
          <w:rFonts w:ascii="Times New Roman" w:hAnsi="Times New Roman" w:cs="Times New Roman"/>
          <w:sz w:val="24"/>
          <w:szCs w:val="24"/>
        </w:rPr>
        <w:t xml:space="preserve"> or Consumer Directed Respite or Personal Care.</w:t>
      </w:r>
    </w:p>
    <w:p w:rsidR="00F22C55" w:rsidRPr="00277F7F" w:rsidRDefault="00F22C55" w:rsidP="00F22C55">
      <w:pPr>
        <w:pStyle w:val="ListNumber"/>
        <w:numPr>
          <w:ilvl w:val="0"/>
          <w:numId w:val="1"/>
        </w:numPr>
        <w:rPr>
          <w:szCs w:val="24"/>
        </w:rPr>
      </w:pPr>
      <w:r w:rsidRPr="00277F7F">
        <w:rPr>
          <w:szCs w:val="24"/>
        </w:rPr>
        <w:t>Qualified DD professional - Qualified Developmental Disabilities Professional (QDDP), Qualified Mental Health Professional (QMHP), Qualified Intellectual Disabilities Professional (QIDP), Qualified Employment Service Organization Specialist, and Certified Rehabilitation Counselor.</w:t>
      </w:r>
      <w:r w:rsidRPr="00277F7F">
        <w:rPr>
          <w:szCs w:val="24"/>
        </w:rPr>
        <w:br/>
      </w:r>
    </w:p>
    <w:p w:rsidR="00F22C55" w:rsidRPr="00277F7F" w:rsidRDefault="00F22C55" w:rsidP="00F22C55">
      <w:pPr>
        <w:numPr>
          <w:ilvl w:val="0"/>
          <w:numId w:val="1"/>
        </w:numPr>
        <w:spacing w:after="240" w:line="240" w:lineRule="auto"/>
        <w:rPr>
          <w:rFonts w:ascii="Times New Roman" w:hAnsi="Times New Roman" w:cs="Times New Roman"/>
          <w:sz w:val="24"/>
          <w:szCs w:val="24"/>
        </w:rPr>
      </w:pPr>
      <w:r w:rsidRPr="00277F7F">
        <w:rPr>
          <w:rFonts w:ascii="Times New Roman" w:hAnsi="Times New Roman" w:cs="Times New Roman"/>
          <w:sz w:val="24"/>
          <w:szCs w:val="24"/>
        </w:rPr>
        <w:t>Behavior Interventionist – Refers to anyone with treatment planning and or supervisory responsibility for behavioral support creation in any service setting. Examples include but are not limited to: Virginia DBHDS Endorsed Positive</w:t>
      </w:r>
      <w:r w:rsidR="00067351" w:rsidRPr="00277F7F">
        <w:rPr>
          <w:rFonts w:ascii="Times New Roman" w:hAnsi="Times New Roman" w:cs="Times New Roman"/>
          <w:sz w:val="24"/>
          <w:szCs w:val="24"/>
        </w:rPr>
        <w:t xml:space="preserve"> Behavioral Support Facilitator or any other Virginia licensed professional within </w:t>
      </w:r>
      <w:r w:rsidR="00401CD4" w:rsidRPr="00277F7F">
        <w:rPr>
          <w:rFonts w:ascii="Times New Roman" w:hAnsi="Times New Roman" w:cs="Times New Roman"/>
          <w:sz w:val="24"/>
          <w:szCs w:val="24"/>
        </w:rPr>
        <w:t xml:space="preserve">his/her </w:t>
      </w:r>
      <w:r w:rsidR="00067351" w:rsidRPr="00277F7F">
        <w:rPr>
          <w:rFonts w:ascii="Times New Roman" w:hAnsi="Times New Roman" w:cs="Times New Roman"/>
          <w:sz w:val="24"/>
          <w:szCs w:val="24"/>
        </w:rPr>
        <w:t>scope of practice</w:t>
      </w:r>
      <w:r w:rsidR="0037420E" w:rsidRPr="00277F7F">
        <w:rPr>
          <w:rFonts w:ascii="Times New Roman" w:hAnsi="Times New Roman" w:cs="Times New Roman"/>
          <w:sz w:val="24"/>
          <w:szCs w:val="24"/>
        </w:rPr>
        <w:t>, e.g</w:t>
      </w:r>
      <w:r w:rsidRPr="00277F7F">
        <w:rPr>
          <w:rFonts w:ascii="Times New Roman" w:hAnsi="Times New Roman" w:cs="Times New Roman"/>
          <w:sz w:val="24"/>
          <w:szCs w:val="24"/>
        </w:rPr>
        <w:t xml:space="preserve"> Virginia Licensed Behavior Analyst</w:t>
      </w:r>
      <w:r w:rsidR="00C0418A" w:rsidRPr="00277F7F">
        <w:rPr>
          <w:rFonts w:ascii="Times New Roman" w:hAnsi="Times New Roman" w:cs="Times New Roman"/>
          <w:sz w:val="24"/>
          <w:szCs w:val="24"/>
        </w:rPr>
        <w:t>, Licensed Assistant Behavior Analyst</w:t>
      </w:r>
      <w:r w:rsidRPr="00277F7F">
        <w:rPr>
          <w:rFonts w:ascii="Times New Roman" w:hAnsi="Times New Roman" w:cs="Times New Roman"/>
          <w:sz w:val="24"/>
          <w:szCs w:val="24"/>
        </w:rPr>
        <w:t xml:space="preserve">, Licensed Clinical Social Worker, Licensed </w:t>
      </w:r>
      <w:r w:rsidR="00067351" w:rsidRPr="00277F7F">
        <w:rPr>
          <w:rFonts w:ascii="Times New Roman" w:hAnsi="Times New Roman" w:cs="Times New Roman"/>
          <w:sz w:val="24"/>
          <w:szCs w:val="24"/>
        </w:rPr>
        <w:t xml:space="preserve">Professional </w:t>
      </w:r>
      <w:r w:rsidRPr="00277F7F">
        <w:rPr>
          <w:rFonts w:ascii="Times New Roman" w:hAnsi="Times New Roman" w:cs="Times New Roman"/>
          <w:sz w:val="24"/>
          <w:szCs w:val="24"/>
        </w:rPr>
        <w:t xml:space="preserve">Counselor, Licensed </w:t>
      </w:r>
      <w:r w:rsidR="00067351" w:rsidRPr="00277F7F">
        <w:rPr>
          <w:rFonts w:ascii="Times New Roman" w:hAnsi="Times New Roman" w:cs="Times New Roman"/>
          <w:sz w:val="24"/>
          <w:szCs w:val="24"/>
        </w:rPr>
        <w:t xml:space="preserve">Clinical </w:t>
      </w:r>
      <w:r w:rsidRPr="00277F7F">
        <w:rPr>
          <w:rFonts w:ascii="Times New Roman" w:hAnsi="Times New Roman" w:cs="Times New Roman"/>
          <w:sz w:val="24"/>
          <w:szCs w:val="24"/>
        </w:rPr>
        <w:t>Psychologist, P</w:t>
      </w:r>
      <w:r w:rsidR="00067351" w:rsidRPr="00277F7F">
        <w:rPr>
          <w:rFonts w:ascii="Times New Roman" w:hAnsi="Times New Roman" w:cs="Times New Roman"/>
          <w:sz w:val="24"/>
          <w:szCs w:val="24"/>
        </w:rPr>
        <w:t>s</w:t>
      </w:r>
      <w:r w:rsidRPr="00277F7F">
        <w:rPr>
          <w:rFonts w:ascii="Times New Roman" w:hAnsi="Times New Roman" w:cs="Times New Roman"/>
          <w:sz w:val="24"/>
          <w:szCs w:val="24"/>
        </w:rPr>
        <w:t>y</w:t>
      </w:r>
      <w:r w:rsidR="00067351" w:rsidRPr="00277F7F">
        <w:rPr>
          <w:rFonts w:ascii="Times New Roman" w:hAnsi="Times New Roman" w:cs="Times New Roman"/>
          <w:sz w:val="24"/>
          <w:szCs w:val="24"/>
        </w:rPr>
        <w:t>ch</w:t>
      </w:r>
      <w:r w:rsidRPr="00277F7F">
        <w:rPr>
          <w:rFonts w:ascii="Times New Roman" w:hAnsi="Times New Roman" w:cs="Times New Roman"/>
          <w:sz w:val="24"/>
          <w:szCs w:val="24"/>
        </w:rPr>
        <w:t>iatrist</w:t>
      </w:r>
      <w:r w:rsidR="00067351" w:rsidRPr="00277F7F">
        <w:rPr>
          <w:rFonts w:ascii="Times New Roman" w:hAnsi="Times New Roman" w:cs="Times New Roman"/>
          <w:sz w:val="24"/>
          <w:szCs w:val="24"/>
        </w:rPr>
        <w:t>.</w:t>
      </w:r>
      <w:r w:rsidRPr="00277F7F">
        <w:rPr>
          <w:rFonts w:ascii="Times New Roman" w:hAnsi="Times New Roman" w:cs="Times New Roman"/>
          <w:sz w:val="24"/>
          <w:szCs w:val="24"/>
        </w:rPr>
        <w:t xml:space="preserve"> </w:t>
      </w:r>
    </w:p>
    <w:p w:rsidR="00F22C55" w:rsidRPr="00277F7F" w:rsidRDefault="00F22C55" w:rsidP="00F22C55">
      <w:pPr>
        <w:pStyle w:val="ListNumber"/>
        <w:rPr>
          <w:szCs w:val="24"/>
        </w:rPr>
      </w:pPr>
      <w:r w:rsidRPr="00277F7F">
        <w:rPr>
          <w:szCs w:val="24"/>
        </w:rPr>
        <w:t xml:space="preserve">These competencies have been developed for use by a broad range of service providers, working in a variety of roles and settings. As such, it is the responsibility of each practitioner and/or their agency to determine which individual knowledge and skill competency statements fall within their scope of practice. Each provider is ethically bound to limit his/her practice to that individual scope. Each provider’s individual scope of practice is based on </w:t>
      </w:r>
      <w:r w:rsidR="00401CD4" w:rsidRPr="00277F7F">
        <w:rPr>
          <w:szCs w:val="24"/>
        </w:rPr>
        <w:t xml:space="preserve">his/her </w:t>
      </w:r>
      <w:r w:rsidRPr="00277F7F">
        <w:rPr>
          <w:szCs w:val="24"/>
        </w:rPr>
        <w:t>knowledge and the abilities and skills he/she has gained through personal education and experience. With many providers, their scope of practice is directly linked to professional credentials. Further, providers should be aware of community resources and the role of other service providers and ensure appropriate referrals to qualified providers when a</w:t>
      </w:r>
      <w:r w:rsidR="007F443C" w:rsidRPr="00277F7F">
        <w:rPr>
          <w:szCs w:val="24"/>
        </w:rPr>
        <w:t xml:space="preserve"> person</w:t>
      </w:r>
      <w:r w:rsidR="00401CD4" w:rsidRPr="00277F7F">
        <w:rPr>
          <w:szCs w:val="24"/>
        </w:rPr>
        <w:t>’</w:t>
      </w:r>
      <w:r w:rsidR="007F443C" w:rsidRPr="00277F7F">
        <w:rPr>
          <w:szCs w:val="24"/>
        </w:rPr>
        <w:t>s</w:t>
      </w:r>
      <w:r w:rsidRPr="00277F7F">
        <w:rPr>
          <w:szCs w:val="24"/>
        </w:rPr>
        <w:t xml:space="preserve"> service needs are beyond their scope of practice</w:t>
      </w:r>
      <w:r w:rsidR="009F3431" w:rsidRPr="00277F7F">
        <w:rPr>
          <w:szCs w:val="24"/>
        </w:rPr>
        <w:t>.</w:t>
      </w:r>
      <w:r w:rsidRPr="00277F7F">
        <w:rPr>
          <w:szCs w:val="24"/>
        </w:rPr>
        <w:br/>
      </w:r>
    </w:p>
    <w:p w:rsidR="00F22C55" w:rsidRPr="00277F7F" w:rsidRDefault="00F22C55" w:rsidP="00F22C55">
      <w:pPr>
        <w:spacing w:after="240"/>
        <w:rPr>
          <w:rFonts w:ascii="Times New Roman" w:hAnsi="Times New Roman" w:cs="Times New Roman"/>
          <w:sz w:val="24"/>
          <w:szCs w:val="24"/>
        </w:rPr>
      </w:pPr>
      <w:r w:rsidRPr="00277F7F">
        <w:rPr>
          <w:rFonts w:ascii="Times New Roman" w:hAnsi="Times New Roman" w:cs="Times New Roman"/>
          <w:sz w:val="24"/>
          <w:szCs w:val="24"/>
        </w:rPr>
        <w:t>*A</w:t>
      </w:r>
      <w:r w:rsidR="0037420E" w:rsidRPr="00277F7F">
        <w:rPr>
          <w:rFonts w:ascii="Times New Roman" w:hAnsi="Times New Roman" w:cs="Times New Roman"/>
          <w:sz w:val="24"/>
          <w:szCs w:val="24"/>
        </w:rPr>
        <w:t xml:space="preserve">n </w:t>
      </w:r>
      <w:r w:rsidRPr="00277F7F">
        <w:rPr>
          <w:rFonts w:ascii="Times New Roman" w:hAnsi="Times New Roman" w:cs="Times New Roman"/>
          <w:sz w:val="24"/>
          <w:szCs w:val="24"/>
        </w:rPr>
        <w:t xml:space="preserve"> </w:t>
      </w:r>
      <w:r w:rsidR="0037420E" w:rsidRPr="00277F7F">
        <w:rPr>
          <w:rFonts w:ascii="Times New Roman" w:hAnsi="Times New Roman" w:cs="Times New Roman"/>
          <w:sz w:val="24"/>
          <w:szCs w:val="24"/>
        </w:rPr>
        <w:t>“</w:t>
      </w:r>
      <w:r w:rsidRPr="00277F7F">
        <w:rPr>
          <w:rFonts w:ascii="Times New Roman" w:hAnsi="Times New Roman" w:cs="Times New Roman"/>
          <w:sz w:val="24"/>
          <w:szCs w:val="24"/>
        </w:rPr>
        <w:t xml:space="preserve">X” in a competency area indicates </w:t>
      </w:r>
      <w:r w:rsidR="00401CD4" w:rsidRPr="00277F7F">
        <w:rPr>
          <w:rFonts w:ascii="Times New Roman" w:hAnsi="Times New Roman" w:cs="Times New Roman"/>
          <w:sz w:val="24"/>
          <w:szCs w:val="24"/>
        </w:rPr>
        <w:t xml:space="preserve">that </w:t>
      </w:r>
      <w:r w:rsidRPr="00277F7F">
        <w:rPr>
          <w:rFonts w:ascii="Times New Roman" w:hAnsi="Times New Roman" w:cs="Times New Roman"/>
          <w:sz w:val="24"/>
          <w:szCs w:val="24"/>
        </w:rPr>
        <w:t>the provider type should have knowledge</w:t>
      </w:r>
      <w:r w:rsidR="00401CD4" w:rsidRPr="00277F7F">
        <w:rPr>
          <w:rFonts w:ascii="Times New Roman" w:hAnsi="Times New Roman" w:cs="Times New Roman"/>
          <w:sz w:val="24"/>
          <w:szCs w:val="24"/>
        </w:rPr>
        <w:t xml:space="preserve"> in that area</w:t>
      </w:r>
      <w:r w:rsidRPr="00277F7F">
        <w:rPr>
          <w:rFonts w:ascii="Times New Roman" w:hAnsi="Times New Roman" w:cs="Times New Roman"/>
          <w:sz w:val="24"/>
          <w:szCs w:val="24"/>
        </w:rPr>
        <w:t>.</w:t>
      </w:r>
    </w:p>
    <w:p w:rsidR="00F22C55" w:rsidRPr="00277F7F" w:rsidRDefault="00F22C55" w:rsidP="00F22C55">
      <w:pPr>
        <w:pStyle w:val="ListNumber"/>
        <w:rPr>
          <w:szCs w:val="24"/>
        </w:rPr>
      </w:pPr>
      <w:r w:rsidRPr="00277F7F">
        <w:rPr>
          <w:szCs w:val="24"/>
        </w:rPr>
        <w:t xml:space="preserve">**Some skill competencies repeat in areas because the skills needed for the setting vary. At all times, the </w:t>
      </w:r>
      <w:r w:rsidR="007F443C" w:rsidRPr="00277F7F">
        <w:rPr>
          <w:szCs w:val="24"/>
        </w:rPr>
        <w:t>person</w:t>
      </w:r>
      <w:r w:rsidRPr="00277F7F">
        <w:rPr>
          <w:szCs w:val="24"/>
        </w:rPr>
        <w:t xml:space="preserve"> with DD should be included in the development of </w:t>
      </w:r>
      <w:r w:rsidR="00401CD4" w:rsidRPr="00277F7F">
        <w:rPr>
          <w:szCs w:val="24"/>
        </w:rPr>
        <w:t xml:space="preserve">his/her </w:t>
      </w:r>
      <w:r w:rsidRPr="00277F7F">
        <w:rPr>
          <w:szCs w:val="24"/>
        </w:rPr>
        <w:t>supports and services using a person centered approach.  For information on person centered thinking, please go to:</w:t>
      </w:r>
      <w:r w:rsidR="00C23920" w:rsidRPr="00277F7F">
        <w:rPr>
          <w:szCs w:val="24"/>
        </w:rPr>
        <w:t xml:space="preserve">  </w:t>
      </w:r>
      <w:hyperlink r:id="rId8" w:history="1">
        <w:r w:rsidRPr="00277F7F">
          <w:rPr>
            <w:rStyle w:val="Hyperlink"/>
            <w:szCs w:val="24"/>
          </w:rPr>
          <w:t>www.dbhds.virginia.gov</w:t>
        </w:r>
      </w:hyperlink>
      <w:r w:rsidRPr="00277F7F">
        <w:rPr>
          <w:szCs w:val="24"/>
        </w:rPr>
        <w:t xml:space="preserve"> and search on Person Centered Thinking for additional information. </w:t>
      </w:r>
    </w:p>
    <w:p w:rsidR="009F3431" w:rsidRPr="00277F7F" w:rsidRDefault="009F3431" w:rsidP="00F22C55">
      <w:pPr>
        <w:pStyle w:val="ListNumber"/>
        <w:rPr>
          <w:szCs w:val="24"/>
        </w:rPr>
      </w:pPr>
    </w:p>
    <w:p w:rsidR="009F3431" w:rsidRPr="00277F7F" w:rsidRDefault="009F3431" w:rsidP="009F3431">
      <w:pPr>
        <w:spacing w:after="0" w:line="240" w:lineRule="auto"/>
        <w:rPr>
          <w:rFonts w:ascii="Times New Roman" w:eastAsia="Times New Roman" w:hAnsi="Times New Roman" w:cs="Times New Roman"/>
          <w:color w:val="222222"/>
          <w:sz w:val="24"/>
          <w:szCs w:val="24"/>
        </w:rPr>
      </w:pPr>
      <w:r w:rsidRPr="00277F7F">
        <w:rPr>
          <w:rFonts w:ascii="Times New Roman" w:eastAsia="Times New Roman" w:hAnsi="Times New Roman" w:cs="Times New Roman"/>
          <w:color w:val="222222"/>
          <w:sz w:val="24"/>
          <w:szCs w:val="24"/>
        </w:rPr>
        <w:t>***Competency refers to the ability to do something successfully</w:t>
      </w:r>
      <w:r w:rsidR="00504B8C">
        <w:rPr>
          <w:rFonts w:ascii="Times New Roman" w:eastAsia="Times New Roman" w:hAnsi="Times New Roman" w:cs="Times New Roman"/>
          <w:color w:val="222222"/>
          <w:sz w:val="24"/>
          <w:szCs w:val="24"/>
        </w:rPr>
        <w:t xml:space="preserve">, </w:t>
      </w:r>
      <w:r w:rsidRPr="00277F7F">
        <w:rPr>
          <w:rFonts w:ascii="Times New Roman" w:eastAsia="Times New Roman" w:hAnsi="Times New Roman" w:cs="Times New Roman"/>
          <w:color w:val="222222"/>
          <w:sz w:val="24"/>
          <w:szCs w:val="24"/>
        </w:rPr>
        <w:t>efficiently</w:t>
      </w:r>
      <w:r w:rsidR="00504B8C">
        <w:rPr>
          <w:rFonts w:ascii="Times New Roman" w:eastAsia="Times New Roman" w:hAnsi="Times New Roman" w:cs="Times New Roman"/>
          <w:color w:val="222222"/>
          <w:sz w:val="24"/>
          <w:szCs w:val="24"/>
        </w:rPr>
        <w:t xml:space="preserve">, and fluently. </w:t>
      </w:r>
    </w:p>
    <w:p w:rsidR="009F3431" w:rsidRPr="004A14F4" w:rsidRDefault="009F3431" w:rsidP="00F22C55">
      <w:pPr>
        <w:pStyle w:val="ListNumber"/>
        <w:rPr>
          <w:szCs w:val="24"/>
        </w:rPr>
      </w:pPr>
    </w:p>
    <w:p w:rsidR="00125EC1" w:rsidRDefault="00125EC1" w:rsidP="007F3778">
      <w:pPr>
        <w:autoSpaceDE w:val="0"/>
        <w:autoSpaceDN w:val="0"/>
        <w:adjustRightInd w:val="0"/>
        <w:spacing w:after="0" w:line="240" w:lineRule="auto"/>
        <w:jc w:val="center"/>
        <w:rPr>
          <w:rFonts w:ascii="Times New Roman" w:hAnsi="Times New Roman" w:cs="Times New Roman"/>
          <w:b/>
          <w:bCs/>
          <w:sz w:val="24"/>
          <w:szCs w:val="24"/>
        </w:rPr>
      </w:pPr>
    </w:p>
    <w:p w:rsidR="00D23968" w:rsidRPr="00277F7F" w:rsidRDefault="007F3778" w:rsidP="007F3778">
      <w:pPr>
        <w:autoSpaceDE w:val="0"/>
        <w:autoSpaceDN w:val="0"/>
        <w:adjustRightInd w:val="0"/>
        <w:spacing w:after="0" w:line="240" w:lineRule="auto"/>
        <w:jc w:val="center"/>
        <w:rPr>
          <w:rFonts w:ascii="Times New Roman" w:hAnsi="Times New Roman" w:cs="Times New Roman"/>
          <w:b/>
          <w:bCs/>
          <w:sz w:val="24"/>
          <w:szCs w:val="24"/>
        </w:rPr>
      </w:pPr>
      <w:r w:rsidRPr="004A14F4">
        <w:rPr>
          <w:rFonts w:ascii="Times New Roman" w:hAnsi="Times New Roman" w:cs="Times New Roman"/>
          <w:b/>
          <w:bCs/>
          <w:sz w:val="24"/>
          <w:szCs w:val="24"/>
        </w:rPr>
        <w:br/>
      </w:r>
      <w:r w:rsidR="00D23968" w:rsidRPr="004A14F4">
        <w:rPr>
          <w:rFonts w:ascii="Times New Roman" w:hAnsi="Times New Roman" w:cs="Times New Roman"/>
          <w:b/>
          <w:bCs/>
          <w:sz w:val="24"/>
          <w:szCs w:val="24"/>
        </w:rPr>
        <w:t xml:space="preserve">The Skill Competencies </w:t>
      </w:r>
      <w:r w:rsidRPr="004A14F4">
        <w:rPr>
          <w:rFonts w:ascii="Times New Roman" w:hAnsi="Times New Roman" w:cs="Times New Roman"/>
          <w:b/>
          <w:bCs/>
          <w:sz w:val="24"/>
          <w:szCs w:val="24"/>
        </w:rPr>
        <w:t xml:space="preserve">Professional Development </w:t>
      </w:r>
      <w:r w:rsidR="00D23968" w:rsidRPr="004A14F4">
        <w:rPr>
          <w:rFonts w:ascii="Times New Roman" w:hAnsi="Times New Roman" w:cs="Times New Roman"/>
          <w:b/>
          <w:bCs/>
          <w:sz w:val="24"/>
          <w:szCs w:val="24"/>
        </w:rPr>
        <w:t xml:space="preserve">Tracker </w:t>
      </w:r>
      <w:r w:rsidRPr="004A14F4">
        <w:rPr>
          <w:rFonts w:ascii="Times New Roman" w:hAnsi="Times New Roman" w:cs="Times New Roman"/>
          <w:b/>
          <w:bCs/>
          <w:sz w:val="24"/>
          <w:szCs w:val="24"/>
        </w:rPr>
        <w:br/>
      </w:r>
    </w:p>
    <w:p w:rsidR="00D23968" w:rsidRPr="00277F7F" w:rsidRDefault="00D23968" w:rsidP="00D23968">
      <w:pPr>
        <w:autoSpaceDE w:val="0"/>
        <w:autoSpaceDN w:val="0"/>
        <w:adjustRightInd w:val="0"/>
        <w:spacing w:after="0" w:line="240" w:lineRule="auto"/>
        <w:rPr>
          <w:rFonts w:ascii="Times New Roman" w:hAnsi="Times New Roman" w:cs="Times New Roman"/>
          <w:sz w:val="24"/>
          <w:szCs w:val="24"/>
        </w:rPr>
      </w:pPr>
      <w:r w:rsidRPr="00277F7F">
        <w:rPr>
          <w:rFonts w:ascii="Times New Roman" w:hAnsi="Times New Roman" w:cs="Times New Roman"/>
          <w:sz w:val="24"/>
          <w:szCs w:val="24"/>
        </w:rPr>
        <w:t xml:space="preserve">The Skill Competencies Tracker is intended to be used to monitor the professional development of </w:t>
      </w:r>
      <w:r w:rsidR="00067351" w:rsidRPr="00277F7F">
        <w:rPr>
          <w:rFonts w:ascii="Times New Roman" w:hAnsi="Times New Roman" w:cs="Times New Roman"/>
          <w:sz w:val="24"/>
          <w:szCs w:val="24"/>
        </w:rPr>
        <w:t>staff</w:t>
      </w:r>
      <w:r w:rsidRPr="00277F7F">
        <w:rPr>
          <w:rFonts w:ascii="Times New Roman" w:hAnsi="Times New Roman" w:cs="Times New Roman"/>
          <w:sz w:val="24"/>
          <w:szCs w:val="24"/>
        </w:rPr>
        <w:t xml:space="preserve"> working with </w:t>
      </w:r>
      <w:r w:rsidR="005F278F" w:rsidRPr="00277F7F">
        <w:rPr>
          <w:rFonts w:ascii="Times New Roman" w:hAnsi="Times New Roman" w:cs="Times New Roman"/>
          <w:sz w:val="24"/>
          <w:szCs w:val="24"/>
        </w:rPr>
        <w:t xml:space="preserve">people </w:t>
      </w:r>
      <w:r w:rsidRPr="00277F7F">
        <w:rPr>
          <w:rFonts w:ascii="Times New Roman" w:hAnsi="Times New Roman" w:cs="Times New Roman"/>
          <w:sz w:val="24"/>
          <w:szCs w:val="24"/>
        </w:rPr>
        <w:t xml:space="preserve">with </w:t>
      </w:r>
      <w:r w:rsidR="00067351" w:rsidRPr="00277F7F">
        <w:rPr>
          <w:rFonts w:ascii="Times New Roman" w:hAnsi="Times New Roman" w:cs="Times New Roman"/>
          <w:sz w:val="24"/>
          <w:szCs w:val="24"/>
        </w:rPr>
        <w:t>DD</w:t>
      </w:r>
      <w:r w:rsidRPr="00277F7F">
        <w:rPr>
          <w:rFonts w:ascii="Times New Roman" w:hAnsi="Times New Roman" w:cs="Times New Roman"/>
          <w:sz w:val="24"/>
          <w:szCs w:val="24"/>
        </w:rPr>
        <w:t xml:space="preserve">. The purpose of the Tracker is to illustrate evolving skills, abilities and movement towards proficiency in competency areas. This Tracker should be a reflection of </w:t>
      </w:r>
      <w:r w:rsidRPr="004A14F4">
        <w:rPr>
          <w:rFonts w:ascii="Times New Roman" w:hAnsi="Times New Roman" w:cs="Times New Roman"/>
          <w:sz w:val="24"/>
          <w:szCs w:val="24"/>
        </w:rPr>
        <w:t xml:space="preserve">current and emerging </w:t>
      </w:r>
      <w:r w:rsidR="00401CD4" w:rsidRPr="004A14F4">
        <w:rPr>
          <w:rFonts w:ascii="Times New Roman" w:hAnsi="Times New Roman" w:cs="Times New Roman"/>
          <w:sz w:val="24"/>
          <w:szCs w:val="24"/>
        </w:rPr>
        <w:t xml:space="preserve">competencies </w:t>
      </w:r>
      <w:r w:rsidRPr="004A14F4">
        <w:rPr>
          <w:rFonts w:ascii="Times New Roman" w:hAnsi="Times New Roman" w:cs="Times New Roman"/>
          <w:sz w:val="24"/>
          <w:szCs w:val="24"/>
        </w:rPr>
        <w:t>as a professional or direct support staff</w:t>
      </w:r>
      <w:r w:rsidR="00E547B4">
        <w:rPr>
          <w:rFonts w:ascii="Times New Roman" w:hAnsi="Times New Roman" w:cs="Times New Roman"/>
          <w:sz w:val="24"/>
          <w:szCs w:val="24"/>
        </w:rPr>
        <w:t>, including routine updates</w:t>
      </w:r>
      <w:r w:rsidRPr="004A14F4">
        <w:rPr>
          <w:rFonts w:ascii="Times New Roman" w:hAnsi="Times New Roman" w:cs="Times New Roman"/>
          <w:sz w:val="24"/>
          <w:szCs w:val="24"/>
        </w:rPr>
        <w:t>. Each competency in the Tracker should contain entr</w:t>
      </w:r>
      <w:r w:rsidRPr="00277F7F">
        <w:rPr>
          <w:rFonts w:ascii="Times New Roman" w:hAnsi="Times New Roman" w:cs="Times New Roman"/>
          <w:sz w:val="24"/>
          <w:szCs w:val="24"/>
        </w:rPr>
        <w:t>ies that illustrate evidence of accomplishments.</w:t>
      </w:r>
    </w:p>
    <w:p w:rsidR="00125EC1" w:rsidRDefault="00125EC1" w:rsidP="00D23968">
      <w:pPr>
        <w:autoSpaceDE w:val="0"/>
        <w:autoSpaceDN w:val="0"/>
        <w:adjustRightInd w:val="0"/>
        <w:spacing w:after="0" w:line="240" w:lineRule="auto"/>
        <w:rPr>
          <w:rFonts w:ascii="Times New Roman" w:hAnsi="Times New Roman" w:cs="Times New Roman"/>
          <w:sz w:val="24"/>
          <w:szCs w:val="24"/>
        </w:rPr>
      </w:pPr>
    </w:p>
    <w:p w:rsidR="0037420E" w:rsidRPr="00277F7F" w:rsidRDefault="00D23968" w:rsidP="00D23968">
      <w:pPr>
        <w:autoSpaceDE w:val="0"/>
        <w:autoSpaceDN w:val="0"/>
        <w:adjustRightInd w:val="0"/>
        <w:spacing w:after="0" w:line="240" w:lineRule="auto"/>
        <w:rPr>
          <w:rFonts w:ascii="Times New Roman" w:hAnsi="Times New Roman" w:cs="Times New Roman"/>
          <w:sz w:val="24"/>
          <w:szCs w:val="24"/>
        </w:rPr>
      </w:pPr>
      <w:r w:rsidRPr="00277F7F">
        <w:rPr>
          <w:rFonts w:ascii="Times New Roman" w:hAnsi="Times New Roman" w:cs="Times New Roman"/>
          <w:sz w:val="24"/>
          <w:szCs w:val="24"/>
        </w:rPr>
        <w:t>The Skill Competencies Tracker can be used in three different ways:</w:t>
      </w:r>
    </w:p>
    <w:p w:rsidR="0037420E" w:rsidRPr="00277F7F" w:rsidRDefault="00D23968" w:rsidP="00125EC1">
      <w:pPr>
        <w:autoSpaceDE w:val="0"/>
        <w:autoSpaceDN w:val="0"/>
        <w:adjustRightInd w:val="0"/>
        <w:spacing w:after="0" w:line="240" w:lineRule="auto"/>
        <w:ind w:left="720"/>
        <w:rPr>
          <w:rFonts w:ascii="Times New Roman" w:hAnsi="Times New Roman" w:cs="Times New Roman"/>
          <w:sz w:val="24"/>
          <w:szCs w:val="24"/>
        </w:rPr>
      </w:pPr>
      <w:r w:rsidRPr="00277F7F">
        <w:rPr>
          <w:rFonts w:ascii="Times New Roman" w:hAnsi="Times New Roman" w:cs="Times New Roman"/>
          <w:sz w:val="24"/>
          <w:szCs w:val="24"/>
        </w:rPr>
        <w:t>1)</w:t>
      </w:r>
      <w:r w:rsidR="00125EC1">
        <w:rPr>
          <w:rFonts w:ascii="Times New Roman" w:hAnsi="Times New Roman" w:cs="Times New Roman"/>
          <w:sz w:val="24"/>
          <w:szCs w:val="24"/>
        </w:rPr>
        <w:t xml:space="preserve">  </w:t>
      </w:r>
      <w:r w:rsidRPr="00277F7F">
        <w:rPr>
          <w:rFonts w:ascii="Times New Roman" w:hAnsi="Times New Roman" w:cs="Times New Roman"/>
          <w:sz w:val="24"/>
          <w:szCs w:val="24"/>
        </w:rPr>
        <w:t xml:space="preserve"> </w:t>
      </w:r>
      <w:proofErr w:type="gramStart"/>
      <w:r w:rsidRPr="00277F7F">
        <w:rPr>
          <w:rFonts w:ascii="Times New Roman" w:hAnsi="Times New Roman" w:cs="Times New Roman"/>
          <w:sz w:val="24"/>
          <w:szCs w:val="24"/>
        </w:rPr>
        <w:t>by</w:t>
      </w:r>
      <w:proofErr w:type="gramEnd"/>
      <w:r w:rsidRPr="00277F7F">
        <w:rPr>
          <w:rFonts w:ascii="Times New Roman" w:hAnsi="Times New Roman" w:cs="Times New Roman"/>
          <w:sz w:val="24"/>
          <w:szCs w:val="24"/>
        </w:rPr>
        <w:t xml:space="preserve"> </w:t>
      </w:r>
      <w:r w:rsidR="005F278F" w:rsidRPr="00277F7F">
        <w:rPr>
          <w:rFonts w:ascii="Times New Roman" w:hAnsi="Times New Roman" w:cs="Times New Roman"/>
          <w:sz w:val="24"/>
          <w:szCs w:val="24"/>
        </w:rPr>
        <w:t>staff</w:t>
      </w:r>
      <w:r w:rsidRPr="00277F7F">
        <w:rPr>
          <w:rFonts w:ascii="Times New Roman" w:hAnsi="Times New Roman" w:cs="Times New Roman"/>
          <w:sz w:val="24"/>
          <w:szCs w:val="24"/>
        </w:rPr>
        <w:t xml:space="preserve"> as a self-monitoring device; </w:t>
      </w:r>
    </w:p>
    <w:p w:rsidR="0037420E" w:rsidRPr="00277F7F" w:rsidRDefault="00D23968" w:rsidP="00125EC1">
      <w:pPr>
        <w:autoSpaceDE w:val="0"/>
        <w:autoSpaceDN w:val="0"/>
        <w:adjustRightInd w:val="0"/>
        <w:spacing w:after="0" w:line="240" w:lineRule="auto"/>
        <w:ind w:left="720"/>
        <w:rPr>
          <w:rFonts w:ascii="Times New Roman" w:hAnsi="Times New Roman" w:cs="Times New Roman"/>
          <w:sz w:val="24"/>
          <w:szCs w:val="24"/>
        </w:rPr>
      </w:pPr>
      <w:r w:rsidRPr="00277F7F">
        <w:rPr>
          <w:rFonts w:ascii="Times New Roman" w:hAnsi="Times New Roman" w:cs="Times New Roman"/>
          <w:sz w:val="24"/>
          <w:szCs w:val="24"/>
        </w:rPr>
        <w:t>2)</w:t>
      </w:r>
      <w:r w:rsidR="00125EC1">
        <w:rPr>
          <w:rFonts w:ascii="Times New Roman" w:hAnsi="Times New Roman" w:cs="Times New Roman"/>
          <w:sz w:val="24"/>
          <w:szCs w:val="24"/>
        </w:rPr>
        <w:t xml:space="preserve">  </w:t>
      </w:r>
      <w:r w:rsidRPr="00277F7F">
        <w:rPr>
          <w:rFonts w:ascii="Times New Roman" w:hAnsi="Times New Roman" w:cs="Times New Roman"/>
          <w:sz w:val="24"/>
          <w:szCs w:val="24"/>
        </w:rPr>
        <w:t xml:space="preserve"> </w:t>
      </w:r>
      <w:proofErr w:type="gramStart"/>
      <w:r w:rsidRPr="00277F7F">
        <w:rPr>
          <w:rFonts w:ascii="Times New Roman" w:hAnsi="Times New Roman" w:cs="Times New Roman"/>
          <w:sz w:val="24"/>
          <w:szCs w:val="24"/>
        </w:rPr>
        <w:t>by</w:t>
      </w:r>
      <w:proofErr w:type="gramEnd"/>
      <w:r w:rsidRPr="00277F7F">
        <w:rPr>
          <w:rFonts w:ascii="Times New Roman" w:hAnsi="Times New Roman" w:cs="Times New Roman"/>
          <w:sz w:val="24"/>
          <w:szCs w:val="24"/>
        </w:rPr>
        <w:t xml:space="preserve"> an outside observer or supervisor to document areas of professional development; and </w:t>
      </w:r>
    </w:p>
    <w:p w:rsidR="00125EC1" w:rsidRDefault="00D23968" w:rsidP="00125EC1">
      <w:pPr>
        <w:autoSpaceDE w:val="0"/>
        <w:autoSpaceDN w:val="0"/>
        <w:adjustRightInd w:val="0"/>
        <w:spacing w:after="0" w:line="240" w:lineRule="auto"/>
        <w:ind w:left="720"/>
        <w:rPr>
          <w:rFonts w:ascii="Times New Roman" w:hAnsi="Times New Roman" w:cs="Times New Roman"/>
          <w:sz w:val="24"/>
          <w:szCs w:val="24"/>
        </w:rPr>
      </w:pPr>
      <w:r w:rsidRPr="00277F7F">
        <w:rPr>
          <w:rFonts w:ascii="Times New Roman" w:hAnsi="Times New Roman" w:cs="Times New Roman"/>
          <w:sz w:val="24"/>
          <w:szCs w:val="24"/>
        </w:rPr>
        <w:t>3)</w:t>
      </w:r>
      <w:r w:rsidR="00125EC1">
        <w:rPr>
          <w:rFonts w:ascii="Times New Roman" w:hAnsi="Times New Roman" w:cs="Times New Roman"/>
          <w:sz w:val="24"/>
          <w:szCs w:val="24"/>
        </w:rPr>
        <w:t xml:space="preserve">  </w:t>
      </w:r>
      <w:r w:rsidRPr="00277F7F">
        <w:rPr>
          <w:rFonts w:ascii="Times New Roman" w:hAnsi="Times New Roman" w:cs="Times New Roman"/>
          <w:sz w:val="24"/>
          <w:szCs w:val="24"/>
        </w:rPr>
        <w:t xml:space="preserve"> </w:t>
      </w:r>
      <w:proofErr w:type="gramStart"/>
      <w:r w:rsidRPr="00277F7F">
        <w:rPr>
          <w:rFonts w:ascii="Times New Roman" w:hAnsi="Times New Roman" w:cs="Times New Roman"/>
          <w:sz w:val="24"/>
          <w:szCs w:val="24"/>
        </w:rPr>
        <w:t>by</w:t>
      </w:r>
      <w:proofErr w:type="gramEnd"/>
      <w:r w:rsidR="002B1AB8" w:rsidRPr="002B1AB8">
        <w:rPr>
          <w:rFonts w:ascii="Times New Roman" w:hAnsi="Times New Roman" w:cs="Times New Roman"/>
          <w:sz w:val="24"/>
          <w:szCs w:val="24"/>
        </w:rPr>
        <w:t xml:space="preserve"> </w:t>
      </w:r>
      <w:r w:rsidRPr="00277F7F">
        <w:rPr>
          <w:rFonts w:ascii="Times New Roman" w:hAnsi="Times New Roman" w:cs="Times New Roman"/>
          <w:sz w:val="24"/>
          <w:szCs w:val="24"/>
        </w:rPr>
        <w:t xml:space="preserve">organizers of professional development activities to document training and development activities provided to </w:t>
      </w:r>
      <w:r w:rsidR="00125EC1">
        <w:rPr>
          <w:rFonts w:ascii="Times New Roman" w:hAnsi="Times New Roman" w:cs="Times New Roman"/>
          <w:sz w:val="24"/>
          <w:szCs w:val="24"/>
        </w:rPr>
        <w:t xml:space="preserve">  </w:t>
      </w:r>
    </w:p>
    <w:p w:rsidR="00D23968" w:rsidRPr="004A14F4" w:rsidRDefault="00125EC1" w:rsidP="00125EC1">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D23968" w:rsidRPr="00277F7F">
        <w:rPr>
          <w:rFonts w:ascii="Times New Roman" w:hAnsi="Times New Roman" w:cs="Times New Roman"/>
          <w:sz w:val="24"/>
          <w:szCs w:val="24"/>
        </w:rPr>
        <w:t>professionals</w:t>
      </w:r>
      <w:proofErr w:type="gramEnd"/>
      <w:r w:rsidR="00D23968" w:rsidRPr="00277F7F">
        <w:rPr>
          <w:rFonts w:ascii="Times New Roman" w:hAnsi="Times New Roman" w:cs="Times New Roman"/>
          <w:sz w:val="24"/>
          <w:szCs w:val="24"/>
        </w:rPr>
        <w:t xml:space="preserve"> and direct support staff.</w:t>
      </w:r>
      <w:r w:rsidR="0037420E" w:rsidRPr="004A14F4">
        <w:rPr>
          <w:rFonts w:ascii="Times New Roman" w:hAnsi="Times New Roman" w:cs="Times New Roman"/>
          <w:sz w:val="24"/>
          <w:szCs w:val="24"/>
        </w:rPr>
        <w:t xml:space="preserve"> </w:t>
      </w:r>
    </w:p>
    <w:p w:rsidR="00D23968" w:rsidRPr="004A14F4" w:rsidRDefault="00D23968" w:rsidP="00D23968">
      <w:pPr>
        <w:autoSpaceDE w:val="0"/>
        <w:autoSpaceDN w:val="0"/>
        <w:adjustRightInd w:val="0"/>
        <w:spacing w:after="0" w:line="240" w:lineRule="auto"/>
        <w:rPr>
          <w:rFonts w:ascii="Times New Roman" w:hAnsi="Times New Roman" w:cs="Times New Roman"/>
          <w:bCs/>
          <w:sz w:val="24"/>
          <w:szCs w:val="24"/>
        </w:rPr>
      </w:pPr>
      <w:r w:rsidRPr="004A14F4">
        <w:rPr>
          <w:rFonts w:ascii="Times New Roman" w:hAnsi="Times New Roman" w:cs="Times New Roman"/>
          <w:b/>
          <w:bCs/>
          <w:sz w:val="24"/>
          <w:szCs w:val="24"/>
        </w:rPr>
        <w:br/>
      </w:r>
      <w:r w:rsidRPr="004A14F4">
        <w:rPr>
          <w:rFonts w:ascii="Times New Roman" w:hAnsi="Times New Roman" w:cs="Times New Roman"/>
          <w:bCs/>
          <w:sz w:val="24"/>
          <w:szCs w:val="24"/>
        </w:rPr>
        <w:t>Professional Development</w:t>
      </w:r>
      <w:r w:rsidR="00125EC1">
        <w:rPr>
          <w:rFonts w:ascii="Times New Roman" w:hAnsi="Times New Roman" w:cs="Times New Roman"/>
          <w:bCs/>
          <w:sz w:val="24"/>
          <w:szCs w:val="24"/>
        </w:rPr>
        <w:t>:</w:t>
      </w:r>
    </w:p>
    <w:p w:rsidR="00D23968" w:rsidRPr="00277F7F" w:rsidRDefault="00D23968" w:rsidP="00D23968">
      <w:pPr>
        <w:autoSpaceDE w:val="0"/>
        <w:autoSpaceDN w:val="0"/>
        <w:adjustRightInd w:val="0"/>
        <w:spacing w:after="0" w:line="240" w:lineRule="auto"/>
        <w:rPr>
          <w:rFonts w:ascii="Times New Roman" w:hAnsi="Times New Roman" w:cs="Times New Roman"/>
          <w:sz w:val="24"/>
          <w:szCs w:val="24"/>
        </w:rPr>
      </w:pPr>
      <w:r w:rsidRPr="00277F7F">
        <w:rPr>
          <w:rFonts w:ascii="Times New Roman" w:hAnsi="Times New Roman" w:cs="Times New Roman"/>
          <w:sz w:val="24"/>
          <w:szCs w:val="24"/>
        </w:rPr>
        <w:t>Professional development refers to attainment of skills and knowledge</w:t>
      </w:r>
      <w:r w:rsidR="00125EC1">
        <w:rPr>
          <w:rFonts w:ascii="Times New Roman" w:hAnsi="Times New Roman" w:cs="Times New Roman"/>
          <w:sz w:val="24"/>
          <w:szCs w:val="24"/>
        </w:rPr>
        <w:t xml:space="preserve"> for personal or job growth</w:t>
      </w:r>
      <w:r w:rsidRPr="00277F7F">
        <w:rPr>
          <w:rFonts w:ascii="Times New Roman" w:hAnsi="Times New Roman" w:cs="Times New Roman"/>
          <w:sz w:val="24"/>
          <w:szCs w:val="24"/>
        </w:rPr>
        <w:t>. Professional development encompasses all types of facilitated learning opportunities, ranging from college degrees to formal coursework, conferences, workshops, discussion forums, and informal learning opportunities situated in practice. It has been described as intensive and ideally incorporating an evaluative component.</w:t>
      </w:r>
    </w:p>
    <w:p w:rsidR="00125EC1" w:rsidRDefault="00125EC1" w:rsidP="00D23968">
      <w:pPr>
        <w:autoSpaceDE w:val="0"/>
        <w:autoSpaceDN w:val="0"/>
        <w:adjustRightInd w:val="0"/>
        <w:spacing w:after="0" w:line="240" w:lineRule="auto"/>
        <w:rPr>
          <w:rFonts w:ascii="Times New Roman" w:hAnsi="Times New Roman" w:cs="Times New Roman"/>
          <w:sz w:val="24"/>
          <w:szCs w:val="24"/>
        </w:rPr>
      </w:pPr>
    </w:p>
    <w:p w:rsidR="00D23968" w:rsidRPr="00277F7F" w:rsidRDefault="00D23968" w:rsidP="00D23968">
      <w:pPr>
        <w:autoSpaceDE w:val="0"/>
        <w:autoSpaceDN w:val="0"/>
        <w:adjustRightInd w:val="0"/>
        <w:spacing w:after="0" w:line="240" w:lineRule="auto"/>
        <w:rPr>
          <w:rFonts w:ascii="Times New Roman" w:hAnsi="Times New Roman" w:cs="Times New Roman"/>
          <w:i/>
          <w:iCs/>
          <w:sz w:val="24"/>
          <w:szCs w:val="24"/>
        </w:rPr>
      </w:pPr>
      <w:r w:rsidRPr="00277F7F">
        <w:rPr>
          <w:rFonts w:ascii="Times New Roman" w:hAnsi="Times New Roman" w:cs="Times New Roman"/>
          <w:sz w:val="24"/>
          <w:szCs w:val="24"/>
        </w:rPr>
        <w:t xml:space="preserve">While the Skill Competencies Tracker is designed to help monitor professional development activities and opportunities, </w:t>
      </w:r>
      <w:r w:rsidRPr="00277F7F">
        <w:rPr>
          <w:rFonts w:ascii="Times New Roman" w:hAnsi="Times New Roman" w:cs="Times New Roman"/>
          <w:b/>
          <w:bCs/>
          <w:sz w:val="24"/>
          <w:szCs w:val="24"/>
        </w:rPr>
        <w:t>it does NOT ensure mastery of the knowledge or skills outlined within the document</w:t>
      </w:r>
      <w:r w:rsidRPr="00277F7F">
        <w:rPr>
          <w:rFonts w:ascii="Times New Roman" w:hAnsi="Times New Roman" w:cs="Times New Roman"/>
          <w:sz w:val="24"/>
          <w:szCs w:val="24"/>
        </w:rPr>
        <w:t xml:space="preserve">. </w:t>
      </w:r>
      <w:r w:rsidRPr="00277F7F">
        <w:rPr>
          <w:rFonts w:ascii="Times New Roman" w:hAnsi="Times New Roman" w:cs="Times New Roman"/>
          <w:b/>
          <w:bCs/>
          <w:sz w:val="24"/>
          <w:szCs w:val="24"/>
        </w:rPr>
        <w:t>This document is NOT intended</w:t>
      </w:r>
      <w:r w:rsidR="00E547B4">
        <w:rPr>
          <w:rFonts w:ascii="Times New Roman" w:hAnsi="Times New Roman" w:cs="Times New Roman"/>
          <w:b/>
          <w:bCs/>
          <w:sz w:val="24"/>
          <w:szCs w:val="24"/>
        </w:rPr>
        <w:t xml:space="preserve"> nor designed</w:t>
      </w:r>
      <w:r w:rsidRPr="00277F7F">
        <w:rPr>
          <w:rFonts w:ascii="Times New Roman" w:hAnsi="Times New Roman" w:cs="Times New Roman"/>
          <w:b/>
          <w:bCs/>
          <w:sz w:val="24"/>
          <w:szCs w:val="24"/>
        </w:rPr>
        <w:t xml:space="preserve"> to serve as a formal evaluation tool. It is designed to help the user record and track areas of strength and need in addition to teaching opportunities that may be targeted appropriately</w:t>
      </w:r>
      <w:r w:rsidRPr="00277F7F">
        <w:rPr>
          <w:rFonts w:ascii="Times New Roman" w:hAnsi="Times New Roman" w:cs="Times New Roman"/>
          <w:sz w:val="24"/>
          <w:szCs w:val="24"/>
        </w:rPr>
        <w:t xml:space="preserve">. The ultimate goal is proficiency of the Virginia </w:t>
      </w:r>
      <w:r w:rsidR="005F278F" w:rsidRPr="00277F7F">
        <w:rPr>
          <w:rFonts w:ascii="Times New Roman" w:hAnsi="Times New Roman" w:cs="Times New Roman"/>
          <w:sz w:val="24"/>
          <w:szCs w:val="24"/>
        </w:rPr>
        <w:t xml:space="preserve">Behavioral Support </w:t>
      </w:r>
      <w:r w:rsidRPr="00277F7F">
        <w:rPr>
          <w:rFonts w:ascii="Times New Roman" w:hAnsi="Times New Roman" w:cs="Times New Roman"/>
          <w:sz w:val="24"/>
          <w:szCs w:val="24"/>
        </w:rPr>
        <w:t>Skill Competencies. Proficiency is defined as demonstration of the combination of skills, abilities, and knowledge needed to perform a specific task</w:t>
      </w:r>
      <w:r w:rsidRPr="00277F7F">
        <w:rPr>
          <w:rFonts w:ascii="Times New Roman" w:hAnsi="Times New Roman" w:cs="Times New Roman"/>
          <w:i/>
          <w:iCs/>
          <w:sz w:val="24"/>
          <w:szCs w:val="24"/>
        </w:rPr>
        <w:t>. To demonstrate proficiency</w:t>
      </w:r>
      <w:r w:rsidR="005F278F" w:rsidRPr="00277F7F">
        <w:rPr>
          <w:rFonts w:ascii="Times New Roman" w:hAnsi="Times New Roman" w:cs="Times New Roman"/>
          <w:i/>
          <w:iCs/>
          <w:sz w:val="24"/>
          <w:szCs w:val="24"/>
        </w:rPr>
        <w:t>,</w:t>
      </w:r>
      <w:r w:rsidRPr="00277F7F">
        <w:rPr>
          <w:rFonts w:ascii="Times New Roman" w:hAnsi="Times New Roman" w:cs="Times New Roman"/>
          <w:i/>
          <w:iCs/>
          <w:sz w:val="24"/>
          <w:szCs w:val="24"/>
        </w:rPr>
        <w:t xml:space="preserve"> more than participation in a training activity is needed.</w:t>
      </w:r>
    </w:p>
    <w:p w:rsidR="00125EC1" w:rsidRDefault="00D23968" w:rsidP="00D23968">
      <w:pPr>
        <w:autoSpaceDE w:val="0"/>
        <w:autoSpaceDN w:val="0"/>
        <w:adjustRightInd w:val="0"/>
        <w:spacing w:after="0" w:line="240" w:lineRule="auto"/>
        <w:rPr>
          <w:rFonts w:ascii="Times New Roman" w:hAnsi="Times New Roman" w:cs="Times New Roman"/>
          <w:sz w:val="24"/>
          <w:szCs w:val="24"/>
        </w:rPr>
      </w:pPr>
      <w:r w:rsidRPr="00277F7F">
        <w:rPr>
          <w:rFonts w:ascii="Times New Roman" w:hAnsi="Times New Roman" w:cs="Times New Roman"/>
          <w:b/>
          <w:bCs/>
          <w:sz w:val="24"/>
          <w:szCs w:val="24"/>
        </w:rPr>
        <w:br/>
      </w:r>
      <w:r w:rsidRPr="00277F7F">
        <w:rPr>
          <w:rFonts w:ascii="Times New Roman" w:hAnsi="Times New Roman" w:cs="Times New Roman"/>
          <w:bCs/>
          <w:sz w:val="24"/>
          <w:szCs w:val="24"/>
          <w:u w:val="single"/>
        </w:rPr>
        <w:t>Training Received</w:t>
      </w:r>
      <w:r w:rsidRPr="00277F7F">
        <w:rPr>
          <w:rFonts w:ascii="Times New Roman" w:hAnsi="Times New Roman" w:cs="Times New Roman"/>
          <w:b/>
          <w:bCs/>
          <w:sz w:val="24"/>
          <w:szCs w:val="24"/>
        </w:rPr>
        <w:t xml:space="preserve"> - </w:t>
      </w:r>
      <w:r w:rsidRPr="00277F7F">
        <w:rPr>
          <w:rFonts w:ascii="Times New Roman" w:hAnsi="Times New Roman" w:cs="Times New Roman"/>
          <w:sz w:val="24"/>
          <w:szCs w:val="24"/>
        </w:rPr>
        <w:t xml:space="preserve">is for the purpose of documenting learning experiences and training activities. From these experiences and trainings the person is able to identify and explain the content and procedures involved in the Skill Competency and begin to apply it in practice. </w:t>
      </w:r>
    </w:p>
    <w:p w:rsidR="00D23968" w:rsidRPr="00277F7F" w:rsidRDefault="00D23968" w:rsidP="00D23968">
      <w:pPr>
        <w:autoSpaceDE w:val="0"/>
        <w:autoSpaceDN w:val="0"/>
        <w:adjustRightInd w:val="0"/>
        <w:spacing w:after="0" w:line="240" w:lineRule="auto"/>
        <w:rPr>
          <w:rFonts w:ascii="Times New Roman" w:hAnsi="Times New Roman" w:cs="Times New Roman"/>
          <w:sz w:val="24"/>
          <w:szCs w:val="24"/>
        </w:rPr>
      </w:pPr>
      <w:r w:rsidRPr="00277F7F">
        <w:rPr>
          <w:rFonts w:ascii="Times New Roman" w:hAnsi="Times New Roman" w:cs="Times New Roman"/>
          <w:sz w:val="24"/>
          <w:szCs w:val="24"/>
        </w:rPr>
        <w:br/>
      </w:r>
      <w:r w:rsidRPr="00277F7F">
        <w:rPr>
          <w:rFonts w:ascii="Times New Roman" w:hAnsi="Times New Roman" w:cs="Times New Roman"/>
          <w:bCs/>
          <w:sz w:val="24"/>
          <w:szCs w:val="24"/>
          <w:u w:val="single"/>
        </w:rPr>
        <w:t>Implemented Skills</w:t>
      </w:r>
      <w:r w:rsidRPr="00277F7F">
        <w:rPr>
          <w:rFonts w:ascii="Times New Roman" w:hAnsi="Times New Roman" w:cs="Times New Roman"/>
          <w:b/>
          <w:bCs/>
          <w:sz w:val="24"/>
          <w:szCs w:val="24"/>
        </w:rPr>
        <w:t xml:space="preserve"> - </w:t>
      </w:r>
      <w:r w:rsidRPr="00277F7F">
        <w:rPr>
          <w:rFonts w:ascii="Times New Roman" w:hAnsi="Times New Roman" w:cs="Times New Roman"/>
          <w:sz w:val="24"/>
          <w:szCs w:val="24"/>
        </w:rPr>
        <w:t>is the integration of learning experiences in which knowledge and skills interact and are applied and the person is able to demonstrate the skill in practice. It is at this level where direct teaching and coaching result in demonstrated abilit</w:t>
      </w:r>
      <w:r w:rsidR="005F278F" w:rsidRPr="00277F7F">
        <w:rPr>
          <w:rFonts w:ascii="Times New Roman" w:hAnsi="Times New Roman" w:cs="Times New Roman"/>
          <w:sz w:val="24"/>
          <w:szCs w:val="24"/>
        </w:rPr>
        <w:t xml:space="preserve">ies and staff </w:t>
      </w:r>
      <w:r w:rsidRPr="00277F7F">
        <w:rPr>
          <w:rFonts w:ascii="Times New Roman" w:hAnsi="Times New Roman" w:cs="Times New Roman"/>
          <w:sz w:val="24"/>
          <w:szCs w:val="24"/>
        </w:rPr>
        <w:t>is beginning to perform the skill independently and with fidelity</w:t>
      </w:r>
      <w:r w:rsidR="00E547B4">
        <w:rPr>
          <w:rFonts w:ascii="Times New Roman" w:hAnsi="Times New Roman" w:cs="Times New Roman"/>
          <w:sz w:val="24"/>
          <w:szCs w:val="24"/>
        </w:rPr>
        <w:t xml:space="preserve"> with</w:t>
      </w:r>
      <w:r w:rsidRPr="00277F7F">
        <w:rPr>
          <w:rFonts w:ascii="Times New Roman" w:hAnsi="Times New Roman" w:cs="Times New Roman"/>
          <w:sz w:val="24"/>
          <w:szCs w:val="24"/>
        </w:rPr>
        <w:t xml:space="preserve"> questions asked to improve performance and gain clarity.</w:t>
      </w:r>
    </w:p>
    <w:p w:rsidR="00D23968" w:rsidRPr="00277F7F" w:rsidRDefault="00D23968" w:rsidP="00D23968">
      <w:pPr>
        <w:autoSpaceDE w:val="0"/>
        <w:autoSpaceDN w:val="0"/>
        <w:adjustRightInd w:val="0"/>
        <w:spacing w:after="0" w:line="240" w:lineRule="auto"/>
        <w:rPr>
          <w:rFonts w:ascii="Times New Roman" w:hAnsi="Times New Roman" w:cs="Times New Roman"/>
          <w:sz w:val="24"/>
          <w:szCs w:val="24"/>
        </w:rPr>
      </w:pPr>
      <w:r w:rsidRPr="00277F7F">
        <w:rPr>
          <w:rFonts w:ascii="Times New Roman" w:hAnsi="Times New Roman" w:cs="Times New Roman"/>
          <w:bCs/>
          <w:sz w:val="24"/>
          <w:szCs w:val="24"/>
          <w:u w:val="single"/>
        </w:rPr>
        <w:lastRenderedPageBreak/>
        <w:t>Proficiency Determined</w:t>
      </w:r>
      <w:r w:rsidRPr="00277F7F">
        <w:rPr>
          <w:rFonts w:ascii="Times New Roman" w:hAnsi="Times New Roman" w:cs="Times New Roman"/>
          <w:b/>
          <w:bCs/>
          <w:sz w:val="24"/>
          <w:szCs w:val="24"/>
        </w:rPr>
        <w:t xml:space="preserve"> - </w:t>
      </w:r>
      <w:r w:rsidRPr="00277F7F">
        <w:rPr>
          <w:rFonts w:ascii="Times New Roman" w:hAnsi="Times New Roman" w:cs="Times New Roman"/>
          <w:sz w:val="24"/>
          <w:szCs w:val="24"/>
        </w:rPr>
        <w:t>is the consistent and accurate application of knowledge, skills</w:t>
      </w:r>
      <w:r w:rsidR="00277F7F" w:rsidRPr="00277F7F">
        <w:rPr>
          <w:rFonts w:ascii="Times New Roman" w:hAnsi="Times New Roman" w:cs="Times New Roman"/>
          <w:sz w:val="24"/>
          <w:szCs w:val="24"/>
        </w:rPr>
        <w:t>,</w:t>
      </w:r>
      <w:r w:rsidRPr="00277F7F">
        <w:rPr>
          <w:rFonts w:ascii="Times New Roman" w:hAnsi="Times New Roman" w:cs="Times New Roman"/>
          <w:sz w:val="24"/>
          <w:szCs w:val="24"/>
        </w:rPr>
        <w:t xml:space="preserve"> and abilities. It</w:t>
      </w:r>
      <w:r w:rsidR="005F278F" w:rsidRPr="00277F7F">
        <w:rPr>
          <w:rFonts w:ascii="Times New Roman" w:hAnsi="Times New Roman" w:cs="Times New Roman"/>
          <w:sz w:val="24"/>
          <w:szCs w:val="24"/>
        </w:rPr>
        <w:t xml:space="preserve"> is in this phase the staff</w:t>
      </w:r>
      <w:r w:rsidRPr="00277F7F">
        <w:rPr>
          <w:rFonts w:ascii="Times New Roman" w:hAnsi="Times New Roman" w:cs="Times New Roman"/>
          <w:sz w:val="24"/>
          <w:szCs w:val="24"/>
        </w:rPr>
        <w:t xml:space="preserve"> is able to demonstrate the competency with fidelity across </w:t>
      </w:r>
      <w:r w:rsidR="00067351" w:rsidRPr="00277F7F">
        <w:rPr>
          <w:rFonts w:ascii="Times New Roman" w:hAnsi="Times New Roman" w:cs="Times New Roman"/>
          <w:sz w:val="24"/>
          <w:szCs w:val="24"/>
        </w:rPr>
        <w:t>people</w:t>
      </w:r>
      <w:r w:rsidRPr="00277F7F">
        <w:rPr>
          <w:rFonts w:ascii="Times New Roman" w:hAnsi="Times New Roman" w:cs="Times New Roman"/>
          <w:sz w:val="24"/>
          <w:szCs w:val="24"/>
        </w:rPr>
        <w:t xml:space="preserve"> and contexts and can integrate content within a collaborative team framework. It is recommended for </w:t>
      </w:r>
      <w:r w:rsidR="00067351" w:rsidRPr="00277F7F">
        <w:rPr>
          <w:rFonts w:ascii="Times New Roman" w:hAnsi="Times New Roman" w:cs="Times New Roman"/>
          <w:sz w:val="24"/>
          <w:szCs w:val="24"/>
        </w:rPr>
        <w:t xml:space="preserve">staff </w:t>
      </w:r>
      <w:r w:rsidRPr="00277F7F">
        <w:rPr>
          <w:rFonts w:ascii="Times New Roman" w:hAnsi="Times New Roman" w:cs="Times New Roman"/>
          <w:sz w:val="24"/>
          <w:szCs w:val="24"/>
        </w:rPr>
        <w:t>to be considered proficient that his or her performance is assessed by someone who is skilled and knowledgeable in the content (e.g. supervisor, lead professional, specialist).</w:t>
      </w:r>
    </w:p>
    <w:p w:rsidR="00D23968" w:rsidRPr="00277F7F" w:rsidRDefault="007F3778" w:rsidP="00D23968">
      <w:pPr>
        <w:autoSpaceDE w:val="0"/>
        <w:autoSpaceDN w:val="0"/>
        <w:adjustRightInd w:val="0"/>
        <w:spacing w:after="0" w:line="240" w:lineRule="auto"/>
        <w:rPr>
          <w:rFonts w:ascii="Times New Roman" w:hAnsi="Times New Roman" w:cs="Times New Roman"/>
          <w:bCs/>
          <w:sz w:val="24"/>
          <w:szCs w:val="24"/>
          <w:u w:val="single"/>
        </w:rPr>
      </w:pPr>
      <w:r w:rsidRPr="00277F7F">
        <w:rPr>
          <w:rFonts w:ascii="Times New Roman" w:hAnsi="Times New Roman" w:cs="Times New Roman"/>
          <w:bCs/>
          <w:sz w:val="24"/>
          <w:szCs w:val="24"/>
          <w:u w:val="single"/>
        </w:rPr>
        <w:br/>
      </w:r>
      <w:r w:rsidR="00D23968" w:rsidRPr="00277F7F">
        <w:rPr>
          <w:rFonts w:ascii="Times New Roman" w:hAnsi="Times New Roman" w:cs="Times New Roman"/>
          <w:bCs/>
          <w:sz w:val="24"/>
          <w:szCs w:val="24"/>
          <w:u w:val="single"/>
        </w:rPr>
        <w:t>Documentation of Skills, Abilities, and Knowledge</w:t>
      </w:r>
    </w:p>
    <w:p w:rsidR="00125EC1" w:rsidRDefault="00125EC1" w:rsidP="00D23968">
      <w:pPr>
        <w:autoSpaceDE w:val="0"/>
        <w:autoSpaceDN w:val="0"/>
        <w:adjustRightInd w:val="0"/>
        <w:spacing w:after="0" w:line="240" w:lineRule="auto"/>
        <w:rPr>
          <w:rFonts w:ascii="Times New Roman" w:hAnsi="Times New Roman" w:cs="Times New Roman"/>
          <w:sz w:val="24"/>
          <w:szCs w:val="24"/>
        </w:rPr>
      </w:pPr>
    </w:p>
    <w:p w:rsidR="00D23968" w:rsidRPr="00277F7F" w:rsidRDefault="00D23968" w:rsidP="00D23968">
      <w:pPr>
        <w:autoSpaceDE w:val="0"/>
        <w:autoSpaceDN w:val="0"/>
        <w:adjustRightInd w:val="0"/>
        <w:spacing w:after="0" w:line="240" w:lineRule="auto"/>
        <w:rPr>
          <w:rFonts w:ascii="Times New Roman" w:hAnsi="Times New Roman" w:cs="Times New Roman"/>
          <w:sz w:val="24"/>
          <w:szCs w:val="24"/>
        </w:rPr>
      </w:pPr>
      <w:r w:rsidRPr="00277F7F">
        <w:rPr>
          <w:rFonts w:ascii="Times New Roman" w:hAnsi="Times New Roman" w:cs="Times New Roman"/>
          <w:sz w:val="24"/>
          <w:szCs w:val="24"/>
        </w:rPr>
        <w:t>It is with this framework in mind that the Skill Competencies Tracker provides the opportunity to document professional development activities completed and the level of proficiency of each of the Virginia Skill Competencies. The user may document movement through the competencies by indicating the activities completed.</w:t>
      </w:r>
    </w:p>
    <w:p w:rsidR="00D23968" w:rsidRPr="00277F7F" w:rsidRDefault="00D23968" w:rsidP="00D23968">
      <w:pPr>
        <w:autoSpaceDE w:val="0"/>
        <w:autoSpaceDN w:val="0"/>
        <w:adjustRightInd w:val="0"/>
        <w:spacing w:after="0" w:line="240" w:lineRule="auto"/>
        <w:rPr>
          <w:rFonts w:ascii="Times New Roman" w:hAnsi="Times New Roman" w:cs="Times New Roman"/>
          <w:sz w:val="24"/>
          <w:szCs w:val="24"/>
        </w:rPr>
      </w:pPr>
      <w:r w:rsidRPr="00277F7F">
        <w:rPr>
          <w:rFonts w:ascii="Times New Roman" w:hAnsi="Times New Roman" w:cs="Times New Roman"/>
          <w:sz w:val="24"/>
          <w:szCs w:val="24"/>
        </w:rPr>
        <w:t>The following provides a list of activities that may be used to document movement to proficiency on the Skill Competencies.</w:t>
      </w:r>
    </w:p>
    <w:p w:rsidR="00D23968" w:rsidRPr="00277F7F" w:rsidRDefault="00D23968" w:rsidP="00D23968">
      <w:pPr>
        <w:autoSpaceDE w:val="0"/>
        <w:autoSpaceDN w:val="0"/>
        <w:adjustRightInd w:val="0"/>
        <w:spacing w:after="0" w:line="240" w:lineRule="auto"/>
        <w:rPr>
          <w:rFonts w:ascii="Times New Roman" w:hAnsi="Times New Roman" w:cs="Times New Roman"/>
          <w:bCs/>
          <w:sz w:val="24"/>
          <w:szCs w:val="24"/>
        </w:rPr>
      </w:pPr>
      <w:r w:rsidRPr="00277F7F">
        <w:rPr>
          <w:rFonts w:ascii="Times New Roman" w:hAnsi="Times New Roman" w:cs="Times New Roman"/>
          <w:bCs/>
          <w:sz w:val="24"/>
          <w:szCs w:val="24"/>
        </w:rPr>
        <w:t>1. College Course</w:t>
      </w:r>
    </w:p>
    <w:p w:rsidR="00D23968" w:rsidRPr="00277F7F" w:rsidRDefault="00D23968" w:rsidP="00D23968">
      <w:pPr>
        <w:autoSpaceDE w:val="0"/>
        <w:autoSpaceDN w:val="0"/>
        <w:adjustRightInd w:val="0"/>
        <w:spacing w:after="0" w:line="240" w:lineRule="auto"/>
        <w:rPr>
          <w:rFonts w:ascii="Times New Roman" w:hAnsi="Times New Roman" w:cs="Times New Roman"/>
          <w:bCs/>
          <w:sz w:val="24"/>
          <w:szCs w:val="24"/>
        </w:rPr>
      </w:pPr>
      <w:r w:rsidRPr="00277F7F">
        <w:rPr>
          <w:rFonts w:ascii="Times New Roman" w:hAnsi="Times New Roman" w:cs="Times New Roman"/>
          <w:bCs/>
          <w:sz w:val="24"/>
          <w:szCs w:val="24"/>
        </w:rPr>
        <w:t>2. Conference/Workshop</w:t>
      </w:r>
    </w:p>
    <w:p w:rsidR="00D23968" w:rsidRPr="00277F7F" w:rsidRDefault="00D23968" w:rsidP="00D23968">
      <w:pPr>
        <w:autoSpaceDE w:val="0"/>
        <w:autoSpaceDN w:val="0"/>
        <w:adjustRightInd w:val="0"/>
        <w:spacing w:after="0" w:line="240" w:lineRule="auto"/>
        <w:rPr>
          <w:rFonts w:ascii="Times New Roman" w:hAnsi="Times New Roman" w:cs="Times New Roman"/>
          <w:bCs/>
          <w:sz w:val="24"/>
          <w:szCs w:val="24"/>
        </w:rPr>
      </w:pPr>
      <w:r w:rsidRPr="00277F7F">
        <w:rPr>
          <w:rFonts w:ascii="Times New Roman" w:hAnsi="Times New Roman" w:cs="Times New Roman"/>
          <w:bCs/>
          <w:sz w:val="24"/>
          <w:szCs w:val="24"/>
        </w:rPr>
        <w:t>3. Professional Development Activity/Staff Development</w:t>
      </w:r>
    </w:p>
    <w:p w:rsidR="00D23968" w:rsidRPr="00277F7F" w:rsidRDefault="00D23968" w:rsidP="00D23968">
      <w:pPr>
        <w:autoSpaceDE w:val="0"/>
        <w:autoSpaceDN w:val="0"/>
        <w:adjustRightInd w:val="0"/>
        <w:spacing w:after="0" w:line="240" w:lineRule="auto"/>
        <w:rPr>
          <w:rFonts w:ascii="Times New Roman" w:hAnsi="Times New Roman" w:cs="Times New Roman"/>
          <w:bCs/>
          <w:sz w:val="24"/>
          <w:szCs w:val="24"/>
        </w:rPr>
      </w:pPr>
      <w:r w:rsidRPr="00277F7F">
        <w:rPr>
          <w:rFonts w:ascii="Times New Roman" w:hAnsi="Times New Roman" w:cs="Times New Roman"/>
          <w:bCs/>
          <w:sz w:val="24"/>
          <w:szCs w:val="24"/>
        </w:rPr>
        <w:t>4. Coaching, Mentoring</w:t>
      </w:r>
      <w:r w:rsidR="00277F7F" w:rsidRPr="00277F7F">
        <w:rPr>
          <w:rFonts w:ascii="Times New Roman" w:hAnsi="Times New Roman" w:cs="Times New Roman"/>
          <w:bCs/>
          <w:sz w:val="24"/>
          <w:szCs w:val="24"/>
        </w:rPr>
        <w:t>,</w:t>
      </w:r>
      <w:r w:rsidRPr="00277F7F">
        <w:rPr>
          <w:rFonts w:ascii="Times New Roman" w:hAnsi="Times New Roman" w:cs="Times New Roman"/>
          <w:bCs/>
          <w:sz w:val="24"/>
          <w:szCs w:val="24"/>
        </w:rPr>
        <w:t xml:space="preserve"> or Technical Assistance by Skilled Professional</w:t>
      </w:r>
    </w:p>
    <w:p w:rsidR="00D23968" w:rsidRDefault="00D23968" w:rsidP="00D23968">
      <w:pPr>
        <w:autoSpaceDE w:val="0"/>
        <w:autoSpaceDN w:val="0"/>
        <w:adjustRightInd w:val="0"/>
        <w:spacing w:after="0" w:line="240" w:lineRule="auto"/>
        <w:rPr>
          <w:rFonts w:ascii="Times New Roman" w:hAnsi="Times New Roman" w:cs="Times New Roman"/>
          <w:bCs/>
          <w:sz w:val="24"/>
          <w:szCs w:val="24"/>
        </w:rPr>
      </w:pPr>
      <w:r w:rsidRPr="00277F7F">
        <w:rPr>
          <w:rFonts w:ascii="Times New Roman" w:hAnsi="Times New Roman" w:cs="Times New Roman"/>
          <w:bCs/>
          <w:sz w:val="24"/>
          <w:szCs w:val="24"/>
        </w:rPr>
        <w:t>5. Practice of Skill</w:t>
      </w:r>
      <w:r w:rsidRPr="00277F7F">
        <w:rPr>
          <w:rFonts w:ascii="Times New Roman" w:hAnsi="Times New Roman" w:cs="Times New Roman"/>
          <w:bCs/>
          <w:sz w:val="24"/>
          <w:szCs w:val="24"/>
        </w:rPr>
        <w:br/>
        <w:t>6. Demonstration of Skill</w:t>
      </w:r>
    </w:p>
    <w:p w:rsidR="00C41D01" w:rsidRDefault="00C41D01" w:rsidP="00D23968">
      <w:pPr>
        <w:autoSpaceDE w:val="0"/>
        <w:autoSpaceDN w:val="0"/>
        <w:adjustRightInd w:val="0"/>
        <w:spacing w:after="0" w:line="240" w:lineRule="auto"/>
        <w:rPr>
          <w:rFonts w:ascii="Times New Roman" w:hAnsi="Times New Roman" w:cs="Times New Roman"/>
          <w:bCs/>
          <w:sz w:val="24"/>
          <w:szCs w:val="24"/>
        </w:rPr>
      </w:pPr>
    </w:p>
    <w:p w:rsidR="00C41D01" w:rsidRDefault="00C41D01" w:rsidP="00D23968">
      <w:pPr>
        <w:autoSpaceDE w:val="0"/>
        <w:autoSpaceDN w:val="0"/>
        <w:adjustRightInd w:val="0"/>
        <w:spacing w:after="0" w:line="240" w:lineRule="auto"/>
        <w:rPr>
          <w:rFonts w:ascii="Times New Roman" w:hAnsi="Times New Roman" w:cs="Times New Roman"/>
          <w:bCs/>
          <w:sz w:val="24"/>
          <w:szCs w:val="24"/>
        </w:rPr>
      </w:pPr>
    </w:p>
    <w:p w:rsidR="00C41D01" w:rsidRDefault="00C41D01" w:rsidP="00D23968">
      <w:pPr>
        <w:autoSpaceDE w:val="0"/>
        <w:autoSpaceDN w:val="0"/>
        <w:adjustRightInd w:val="0"/>
        <w:spacing w:after="0" w:line="240" w:lineRule="auto"/>
        <w:rPr>
          <w:rFonts w:ascii="Times New Roman" w:hAnsi="Times New Roman" w:cs="Times New Roman"/>
          <w:bCs/>
          <w:sz w:val="24"/>
          <w:szCs w:val="24"/>
        </w:rPr>
      </w:pPr>
      <w:r w:rsidRPr="00E547B4">
        <w:rPr>
          <w:rFonts w:ascii="Times New Roman" w:hAnsi="Times New Roman" w:cs="Times New Roman"/>
          <w:bCs/>
          <w:sz w:val="24"/>
          <w:szCs w:val="24"/>
        </w:rPr>
        <w:t>For example:</w:t>
      </w:r>
    </w:p>
    <w:p w:rsidR="00C41D01" w:rsidRDefault="00A231DD" w:rsidP="00D23968">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noProof/>
          <w:sz w:val="24"/>
          <w:szCs w:val="24"/>
        </w:rPr>
        <w:drawing>
          <wp:inline distT="0" distB="0" distL="0" distR="0">
            <wp:extent cx="8220075" cy="2057400"/>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8220075" cy="2057400"/>
                    </a:xfrm>
                    <a:prstGeom prst="rect">
                      <a:avLst/>
                    </a:prstGeom>
                    <a:noFill/>
                    <a:ln w="9525">
                      <a:noFill/>
                      <a:miter lim="800000"/>
                      <a:headEnd/>
                      <a:tailEnd/>
                    </a:ln>
                  </pic:spPr>
                </pic:pic>
              </a:graphicData>
            </a:graphic>
          </wp:inline>
        </w:drawing>
      </w:r>
    </w:p>
    <w:p w:rsidR="00C41D01" w:rsidRDefault="00C41D01" w:rsidP="00D23968">
      <w:pPr>
        <w:autoSpaceDE w:val="0"/>
        <w:autoSpaceDN w:val="0"/>
        <w:adjustRightInd w:val="0"/>
        <w:spacing w:after="0" w:line="240" w:lineRule="auto"/>
        <w:rPr>
          <w:rFonts w:ascii="Times New Roman" w:hAnsi="Times New Roman" w:cs="Times New Roman"/>
          <w:bCs/>
          <w:sz w:val="24"/>
          <w:szCs w:val="24"/>
        </w:rPr>
      </w:pPr>
    </w:p>
    <w:p w:rsidR="00C41D01" w:rsidRDefault="00C41D01" w:rsidP="00D23968">
      <w:pPr>
        <w:autoSpaceDE w:val="0"/>
        <w:autoSpaceDN w:val="0"/>
        <w:adjustRightInd w:val="0"/>
        <w:spacing w:after="0" w:line="240" w:lineRule="auto"/>
        <w:rPr>
          <w:rFonts w:ascii="Times New Roman" w:hAnsi="Times New Roman" w:cs="Times New Roman"/>
          <w:bCs/>
          <w:sz w:val="24"/>
          <w:szCs w:val="24"/>
        </w:rPr>
      </w:pPr>
    </w:p>
    <w:p w:rsidR="00E547B4" w:rsidRDefault="00E547B4" w:rsidP="00D23968">
      <w:pPr>
        <w:autoSpaceDE w:val="0"/>
        <w:autoSpaceDN w:val="0"/>
        <w:adjustRightInd w:val="0"/>
        <w:spacing w:after="0" w:line="240" w:lineRule="auto"/>
        <w:rPr>
          <w:rFonts w:ascii="Times New Roman" w:hAnsi="Times New Roman" w:cs="Times New Roman"/>
          <w:bCs/>
          <w:sz w:val="24"/>
          <w:szCs w:val="24"/>
        </w:rPr>
      </w:pPr>
    </w:p>
    <w:p w:rsidR="00C41D01" w:rsidRDefault="00C41D01" w:rsidP="00D23968">
      <w:pPr>
        <w:autoSpaceDE w:val="0"/>
        <w:autoSpaceDN w:val="0"/>
        <w:adjustRightInd w:val="0"/>
        <w:spacing w:after="0" w:line="240" w:lineRule="auto"/>
        <w:rPr>
          <w:rFonts w:ascii="Times New Roman" w:hAnsi="Times New Roman" w:cs="Times New Roman"/>
          <w:bCs/>
          <w:sz w:val="24"/>
          <w:szCs w:val="24"/>
        </w:rPr>
      </w:pPr>
    </w:p>
    <w:p w:rsidR="00D23968" w:rsidRDefault="00D23968" w:rsidP="00D23968">
      <w:pPr>
        <w:autoSpaceDE w:val="0"/>
        <w:autoSpaceDN w:val="0"/>
        <w:adjustRightInd w:val="0"/>
        <w:spacing w:after="0" w:line="240" w:lineRule="auto"/>
        <w:rPr>
          <w:rFonts w:ascii="Times New Roman" w:hAnsi="Times New Roman" w:cs="Times New Roman"/>
          <w:bCs/>
          <w:sz w:val="24"/>
          <w:szCs w:val="24"/>
        </w:rPr>
      </w:pPr>
      <w:r w:rsidRPr="00277F7F">
        <w:rPr>
          <w:rFonts w:ascii="Times New Roman" w:hAnsi="Times New Roman" w:cs="Times New Roman"/>
          <w:bCs/>
          <w:sz w:val="24"/>
          <w:szCs w:val="24"/>
        </w:rPr>
        <w:t>Review of the Skill Competencies Tracker</w:t>
      </w:r>
      <w:r w:rsidR="00125EC1">
        <w:rPr>
          <w:rFonts w:ascii="Times New Roman" w:hAnsi="Times New Roman" w:cs="Times New Roman"/>
          <w:bCs/>
          <w:sz w:val="24"/>
          <w:szCs w:val="24"/>
        </w:rPr>
        <w:t>:</w:t>
      </w:r>
    </w:p>
    <w:p w:rsidR="00125EC1" w:rsidRPr="00277F7F" w:rsidRDefault="00125EC1" w:rsidP="00D23968">
      <w:pPr>
        <w:autoSpaceDE w:val="0"/>
        <w:autoSpaceDN w:val="0"/>
        <w:adjustRightInd w:val="0"/>
        <w:spacing w:after="0" w:line="240" w:lineRule="auto"/>
        <w:rPr>
          <w:rFonts w:ascii="Times New Roman" w:hAnsi="Times New Roman" w:cs="Times New Roman"/>
          <w:bCs/>
          <w:sz w:val="24"/>
          <w:szCs w:val="24"/>
        </w:rPr>
      </w:pPr>
    </w:p>
    <w:p w:rsidR="00F22C55" w:rsidRPr="00277F7F" w:rsidRDefault="00D23968" w:rsidP="00D23968">
      <w:pPr>
        <w:pStyle w:val="ListNumber"/>
        <w:rPr>
          <w:szCs w:val="24"/>
        </w:rPr>
      </w:pPr>
      <w:r w:rsidRPr="00277F7F">
        <w:rPr>
          <w:szCs w:val="24"/>
        </w:rPr>
        <w:t xml:space="preserve">As noted, the ultimate goal is movement to proficiency </w:t>
      </w:r>
      <w:r w:rsidR="00E547B4">
        <w:rPr>
          <w:szCs w:val="24"/>
        </w:rPr>
        <w:t>within</w:t>
      </w:r>
      <w:r w:rsidRPr="00277F7F">
        <w:rPr>
          <w:szCs w:val="24"/>
        </w:rPr>
        <w:t xml:space="preserve"> each Skill Competency. It is recommended that the Skill Competencies Tracker </w:t>
      </w:r>
      <w:r w:rsidR="00E547B4">
        <w:rPr>
          <w:szCs w:val="24"/>
        </w:rPr>
        <w:t>be used as</w:t>
      </w:r>
      <w:r w:rsidRPr="00277F7F">
        <w:rPr>
          <w:szCs w:val="24"/>
        </w:rPr>
        <w:t xml:space="preserve"> a fluid document that undergoes continuous updates as skills and abilities are learned and demonstrated. It is also recommended that the person using the Tracker (e.g. professional, direct support staff, supervisor, outside observer) formally review the document twice a year to determine if adequate progress is being made and to identify areas in need of further professional development and support.</w:t>
      </w:r>
    </w:p>
    <w:p w:rsidR="00D23968" w:rsidRPr="00277F7F" w:rsidRDefault="00D23968" w:rsidP="00D23968">
      <w:pPr>
        <w:pStyle w:val="ListNumber"/>
        <w:rPr>
          <w:szCs w:val="24"/>
        </w:rPr>
      </w:pPr>
    </w:p>
    <w:p w:rsidR="00125EC1" w:rsidRPr="00C103E5" w:rsidRDefault="00F22C55" w:rsidP="00125EC1">
      <w:pPr>
        <w:autoSpaceDE w:val="0"/>
        <w:autoSpaceDN w:val="0"/>
        <w:adjustRightInd w:val="0"/>
        <w:spacing w:after="0"/>
        <w:rPr>
          <w:rFonts w:ascii="Times New Roman" w:hAnsi="Times New Roman" w:cs="Times New Roman"/>
          <w:b/>
          <w:sz w:val="24"/>
          <w:szCs w:val="24"/>
        </w:rPr>
      </w:pPr>
      <w:r w:rsidRPr="00C103E5">
        <w:rPr>
          <w:rFonts w:ascii="Times New Roman" w:hAnsi="Times New Roman" w:cs="Times New Roman"/>
          <w:b/>
          <w:sz w:val="24"/>
          <w:szCs w:val="24"/>
        </w:rPr>
        <w:t>Who developed these skill competencies?</w:t>
      </w:r>
    </w:p>
    <w:p w:rsidR="00F22C55" w:rsidRPr="00277F7F" w:rsidRDefault="00F22C55" w:rsidP="00125EC1">
      <w:pPr>
        <w:autoSpaceDE w:val="0"/>
        <w:autoSpaceDN w:val="0"/>
        <w:adjustRightInd w:val="0"/>
        <w:spacing w:after="0"/>
        <w:rPr>
          <w:rFonts w:ascii="Times New Roman" w:hAnsi="Times New Roman" w:cs="Times New Roman"/>
          <w:sz w:val="24"/>
          <w:szCs w:val="24"/>
        </w:rPr>
      </w:pPr>
      <w:r w:rsidRPr="00277F7F">
        <w:rPr>
          <w:rFonts w:ascii="Times New Roman" w:hAnsi="Times New Roman" w:cs="Times New Roman"/>
          <w:sz w:val="24"/>
          <w:szCs w:val="24"/>
        </w:rPr>
        <w:br/>
        <w:t xml:space="preserve">The Virginia Department of </w:t>
      </w:r>
      <w:r w:rsidR="00F7671F" w:rsidRPr="00277F7F">
        <w:rPr>
          <w:rFonts w:ascii="Times New Roman" w:hAnsi="Times New Roman" w:cs="Times New Roman"/>
          <w:sz w:val="24"/>
          <w:szCs w:val="24"/>
        </w:rPr>
        <w:t xml:space="preserve">Behavioral Health and </w:t>
      </w:r>
      <w:r w:rsidRPr="00277F7F">
        <w:rPr>
          <w:rFonts w:ascii="Times New Roman" w:hAnsi="Times New Roman" w:cs="Times New Roman"/>
          <w:sz w:val="24"/>
          <w:szCs w:val="24"/>
        </w:rPr>
        <w:t xml:space="preserve">Developmental </w:t>
      </w:r>
      <w:r w:rsidR="00F7671F" w:rsidRPr="00277F7F">
        <w:rPr>
          <w:rFonts w:ascii="Times New Roman" w:hAnsi="Times New Roman" w:cs="Times New Roman"/>
          <w:sz w:val="24"/>
          <w:szCs w:val="24"/>
        </w:rPr>
        <w:t>Services</w:t>
      </w:r>
      <w:r w:rsidRPr="00277F7F">
        <w:rPr>
          <w:rFonts w:ascii="Times New Roman" w:hAnsi="Times New Roman" w:cs="Times New Roman"/>
          <w:sz w:val="24"/>
          <w:szCs w:val="24"/>
        </w:rPr>
        <w:t xml:space="preserve"> developed these competencies. DBHDS was able to do this with the assistance of the Behavioral Support Workgroup whose participants include</w:t>
      </w:r>
      <w:r w:rsidR="00277F7F" w:rsidRPr="00277F7F">
        <w:rPr>
          <w:rFonts w:ascii="Times New Roman" w:hAnsi="Times New Roman" w:cs="Times New Roman"/>
          <w:sz w:val="24"/>
          <w:szCs w:val="24"/>
        </w:rPr>
        <w:t xml:space="preserve"> representatives of</w:t>
      </w:r>
      <w:r w:rsidRPr="00277F7F">
        <w:rPr>
          <w:rFonts w:ascii="Times New Roman" w:hAnsi="Times New Roman" w:cs="Times New Roman"/>
          <w:sz w:val="24"/>
          <w:szCs w:val="24"/>
        </w:rPr>
        <w:t xml:space="preserve">: </w:t>
      </w:r>
    </w:p>
    <w:p w:rsidR="00F22C55" w:rsidRPr="00277F7F" w:rsidRDefault="00F22C55" w:rsidP="00F22C55">
      <w:pPr>
        <w:pStyle w:val="ListParagraph"/>
        <w:numPr>
          <w:ilvl w:val="0"/>
          <w:numId w:val="2"/>
        </w:numPr>
        <w:autoSpaceDE w:val="0"/>
        <w:autoSpaceDN w:val="0"/>
        <w:adjustRightInd w:val="0"/>
      </w:pPr>
      <w:r w:rsidRPr="00277F7F">
        <w:t xml:space="preserve">Commonwealth Autism  </w:t>
      </w:r>
    </w:p>
    <w:p w:rsidR="00F22C55" w:rsidRPr="00277F7F" w:rsidRDefault="00F22C55" w:rsidP="00F22C55">
      <w:pPr>
        <w:pStyle w:val="ListParagraph"/>
        <w:numPr>
          <w:ilvl w:val="0"/>
          <w:numId w:val="2"/>
        </w:numPr>
        <w:autoSpaceDE w:val="0"/>
        <w:autoSpaceDN w:val="0"/>
        <w:adjustRightInd w:val="0"/>
      </w:pPr>
      <w:r w:rsidRPr="00277F7F">
        <w:t xml:space="preserve">Crossroads Community Services Board   </w:t>
      </w:r>
    </w:p>
    <w:p w:rsidR="00F22C55" w:rsidRPr="00277F7F" w:rsidRDefault="00F22C55" w:rsidP="00F22C55">
      <w:pPr>
        <w:pStyle w:val="ListParagraph"/>
        <w:numPr>
          <w:ilvl w:val="0"/>
          <w:numId w:val="2"/>
        </w:numPr>
        <w:autoSpaceDE w:val="0"/>
        <w:autoSpaceDN w:val="0"/>
        <w:adjustRightInd w:val="0"/>
      </w:pPr>
      <w:r w:rsidRPr="00277F7F">
        <w:t xml:space="preserve">The Faison School for Autism </w:t>
      </w:r>
    </w:p>
    <w:p w:rsidR="00F22C55" w:rsidRPr="00277F7F" w:rsidRDefault="00F22C55" w:rsidP="00F22C55">
      <w:pPr>
        <w:pStyle w:val="ListParagraph"/>
        <w:numPr>
          <w:ilvl w:val="0"/>
          <w:numId w:val="2"/>
        </w:numPr>
        <w:autoSpaceDE w:val="0"/>
        <w:autoSpaceDN w:val="0"/>
        <w:adjustRightInd w:val="0"/>
      </w:pPr>
      <w:r w:rsidRPr="00277F7F">
        <w:t xml:space="preserve">Heart Havens – Residential </w:t>
      </w:r>
      <w:r w:rsidR="00F7671F" w:rsidRPr="00277F7F">
        <w:t xml:space="preserve">Medicaid </w:t>
      </w:r>
      <w:r w:rsidRPr="00277F7F">
        <w:t xml:space="preserve">Waiver provider   </w:t>
      </w:r>
    </w:p>
    <w:p w:rsidR="00F22C55" w:rsidRPr="00277F7F" w:rsidRDefault="00F22C55" w:rsidP="00F22C55">
      <w:pPr>
        <w:pStyle w:val="ListParagraph"/>
        <w:numPr>
          <w:ilvl w:val="0"/>
          <w:numId w:val="2"/>
        </w:numPr>
        <w:autoSpaceDE w:val="0"/>
        <w:autoSpaceDN w:val="0"/>
        <w:adjustRightInd w:val="0"/>
      </w:pPr>
      <w:r w:rsidRPr="00277F7F">
        <w:t xml:space="preserve">Positive Behavioral Consulting – Positive Behavioral Support Facilitation Provider </w:t>
      </w:r>
    </w:p>
    <w:p w:rsidR="00F22C55" w:rsidRPr="00277F7F" w:rsidRDefault="00F22C55" w:rsidP="00F22C55">
      <w:pPr>
        <w:pStyle w:val="ListParagraph"/>
        <w:numPr>
          <w:ilvl w:val="0"/>
          <w:numId w:val="2"/>
        </w:numPr>
        <w:autoSpaceDE w:val="0"/>
        <w:autoSpaceDN w:val="0"/>
        <w:adjustRightInd w:val="0"/>
      </w:pPr>
      <w:r w:rsidRPr="00277F7F">
        <w:t>Virginia Asso</w:t>
      </w:r>
      <w:r w:rsidR="00F7671F" w:rsidRPr="00277F7F">
        <w:t xml:space="preserve">ciation </w:t>
      </w:r>
      <w:r w:rsidR="00067351" w:rsidRPr="00277F7F">
        <w:t>for</w:t>
      </w:r>
      <w:r w:rsidR="00F7671F" w:rsidRPr="00277F7F">
        <w:t xml:space="preserve"> Behavior Analys</w:t>
      </w:r>
      <w:r w:rsidR="00067351" w:rsidRPr="00277F7F">
        <w:t>i</w:t>
      </w:r>
      <w:r w:rsidR="00F7671F" w:rsidRPr="00277F7F">
        <w:t>s (VABA)</w:t>
      </w:r>
    </w:p>
    <w:p w:rsidR="00067351" w:rsidRPr="00277F7F" w:rsidRDefault="00F22C55" w:rsidP="00F22C55">
      <w:pPr>
        <w:pStyle w:val="ListParagraph"/>
        <w:numPr>
          <w:ilvl w:val="0"/>
          <w:numId w:val="2"/>
        </w:numPr>
        <w:autoSpaceDE w:val="0"/>
        <w:autoSpaceDN w:val="0"/>
        <w:adjustRightInd w:val="0"/>
      </w:pPr>
      <w:r w:rsidRPr="00277F7F">
        <w:t>Virginia Commonwealth University Autism Center for Excellence (VCU-ACE)</w:t>
      </w:r>
    </w:p>
    <w:p w:rsidR="00067351" w:rsidRPr="00277F7F" w:rsidRDefault="00067351" w:rsidP="00067351">
      <w:pPr>
        <w:pStyle w:val="ListParagraph"/>
        <w:numPr>
          <w:ilvl w:val="0"/>
          <w:numId w:val="2"/>
        </w:numPr>
        <w:autoSpaceDE w:val="0"/>
        <w:autoSpaceDN w:val="0"/>
        <w:adjustRightInd w:val="0"/>
      </w:pPr>
      <w:r w:rsidRPr="00277F7F">
        <w:t>Virginia Commonwealth University - Partnership for People with Disabilities (UCEDD)</w:t>
      </w:r>
    </w:p>
    <w:p w:rsidR="00125EC1" w:rsidRDefault="00F22C55" w:rsidP="00F22C55">
      <w:pPr>
        <w:pStyle w:val="ListParagraph"/>
        <w:numPr>
          <w:ilvl w:val="0"/>
          <w:numId w:val="2"/>
        </w:numPr>
        <w:autoSpaceDE w:val="0"/>
        <w:autoSpaceDN w:val="0"/>
        <w:adjustRightInd w:val="0"/>
      </w:pPr>
      <w:r w:rsidRPr="00277F7F">
        <w:t>Virginia Department of Aging and Rehabilitation Services (DARS)</w:t>
      </w:r>
    </w:p>
    <w:p w:rsidR="00F22C55" w:rsidRPr="00277F7F" w:rsidRDefault="00F22C55" w:rsidP="00F22C55">
      <w:pPr>
        <w:pStyle w:val="ListParagraph"/>
        <w:numPr>
          <w:ilvl w:val="0"/>
          <w:numId w:val="2"/>
        </w:numPr>
        <w:autoSpaceDE w:val="0"/>
        <w:autoSpaceDN w:val="0"/>
        <w:adjustRightInd w:val="0"/>
      </w:pPr>
      <w:r w:rsidRPr="00277F7F">
        <w:t>Virginia Department of Education (VDOE)</w:t>
      </w:r>
    </w:p>
    <w:p w:rsidR="00F22C55" w:rsidRPr="00277F7F" w:rsidRDefault="00F22C55" w:rsidP="00F22C55">
      <w:pPr>
        <w:pStyle w:val="ListNumber"/>
        <w:rPr>
          <w:szCs w:val="24"/>
        </w:rPr>
      </w:pPr>
    </w:p>
    <w:p w:rsidR="00F22C55" w:rsidRPr="00277F7F" w:rsidRDefault="00F22C55" w:rsidP="00F22C55">
      <w:pPr>
        <w:pStyle w:val="ListNumber"/>
        <w:rPr>
          <w:b/>
          <w:szCs w:val="24"/>
        </w:rPr>
      </w:pPr>
      <w:r w:rsidRPr="00277F7F">
        <w:rPr>
          <w:b/>
          <w:szCs w:val="24"/>
        </w:rPr>
        <w:t>Resources</w:t>
      </w:r>
    </w:p>
    <w:p w:rsidR="00F22C55" w:rsidRPr="00504B8C" w:rsidRDefault="00F22C55" w:rsidP="00F22C55">
      <w:pPr>
        <w:pStyle w:val="ListNumber"/>
        <w:rPr>
          <w:szCs w:val="24"/>
        </w:rPr>
      </w:pPr>
    </w:p>
    <w:p w:rsidR="00504B8C" w:rsidRPr="00504B8C" w:rsidRDefault="00504B8C" w:rsidP="00504B8C">
      <w:pPr>
        <w:pStyle w:val="CommentText"/>
        <w:rPr>
          <w:rFonts w:ascii="Times New Roman" w:hAnsi="Times New Roman" w:cs="Times New Roman"/>
          <w:sz w:val="24"/>
          <w:szCs w:val="24"/>
        </w:rPr>
      </w:pPr>
      <w:r w:rsidRPr="00504B8C">
        <w:rPr>
          <w:rFonts w:ascii="Times New Roman" w:hAnsi="Times New Roman" w:cs="Times New Roman"/>
          <w:sz w:val="24"/>
          <w:szCs w:val="24"/>
        </w:rPr>
        <w:t xml:space="preserve">Association for Positive Behavior Support (APBS) (2007) Positive </w:t>
      </w:r>
      <w:r w:rsidRPr="00504B8C">
        <w:rPr>
          <w:rFonts w:ascii="Times New Roman" w:hAnsi="Times New Roman" w:cs="Times New Roman"/>
          <w:i/>
          <w:sz w:val="24"/>
          <w:szCs w:val="24"/>
        </w:rPr>
        <w:t>Behavior Support Standards of Practice: Individual Level.</w:t>
      </w:r>
      <w:r w:rsidRPr="00504B8C">
        <w:rPr>
          <w:rFonts w:ascii="Times New Roman" w:hAnsi="Times New Roman" w:cs="Times New Roman"/>
          <w:sz w:val="24"/>
          <w:szCs w:val="24"/>
        </w:rPr>
        <w:t xml:space="preserve"> Retrieved from:</w:t>
      </w:r>
      <w:r>
        <w:rPr>
          <w:rFonts w:ascii="Times New Roman" w:hAnsi="Times New Roman" w:cs="Times New Roman"/>
          <w:sz w:val="24"/>
          <w:szCs w:val="24"/>
        </w:rPr>
        <w:t xml:space="preserve"> </w:t>
      </w:r>
      <w:hyperlink r:id="rId10" w:history="1">
        <w:r w:rsidRPr="00CF5D9E">
          <w:rPr>
            <w:rStyle w:val="Hyperlink"/>
            <w:rFonts w:ascii="Times New Roman" w:hAnsi="Times New Roman" w:cs="Times New Roman"/>
            <w:sz w:val="24"/>
            <w:szCs w:val="24"/>
          </w:rPr>
          <w:t>http://www.apbs.org/files/apbs_standards_of_practice_2013_format.pdf</w:t>
        </w:r>
      </w:hyperlink>
      <w:r>
        <w:rPr>
          <w:rFonts w:ascii="Times New Roman" w:hAnsi="Times New Roman" w:cs="Times New Roman"/>
          <w:sz w:val="24"/>
          <w:szCs w:val="24"/>
        </w:rPr>
        <w:t xml:space="preserve">  </w:t>
      </w:r>
    </w:p>
    <w:p w:rsidR="00F22C55" w:rsidRPr="00277F7F" w:rsidRDefault="00F22C55" w:rsidP="00F22C55">
      <w:pPr>
        <w:pStyle w:val="ListNumber"/>
        <w:rPr>
          <w:szCs w:val="24"/>
        </w:rPr>
      </w:pPr>
      <w:r w:rsidRPr="00277F7F">
        <w:rPr>
          <w:szCs w:val="24"/>
        </w:rPr>
        <w:t xml:space="preserve">Behavior Analyst Certification Board, Inc. (2013), </w:t>
      </w:r>
      <w:r w:rsidRPr="00277F7F">
        <w:rPr>
          <w:i/>
          <w:szCs w:val="24"/>
        </w:rPr>
        <w:t>Registered Behavior Technician Task List</w:t>
      </w:r>
      <w:r w:rsidRPr="00277F7F">
        <w:rPr>
          <w:szCs w:val="24"/>
        </w:rPr>
        <w:t xml:space="preserve">. Retrieved from: </w:t>
      </w:r>
      <w:hyperlink r:id="rId11" w:anchor="tasklist" w:history="1">
        <w:r w:rsidRPr="00277F7F">
          <w:rPr>
            <w:rStyle w:val="Hyperlink"/>
            <w:szCs w:val="24"/>
          </w:rPr>
          <w:t>http://www.bacb.com/index.php?page=101118#tasklist</w:t>
        </w:r>
      </w:hyperlink>
      <w:r w:rsidRPr="00277F7F">
        <w:rPr>
          <w:szCs w:val="24"/>
        </w:rPr>
        <w:t xml:space="preserve"> .</w:t>
      </w:r>
    </w:p>
    <w:p w:rsidR="00F22C55" w:rsidRPr="00277F7F" w:rsidRDefault="00F22C55" w:rsidP="00F22C55">
      <w:pPr>
        <w:pStyle w:val="ListNumber"/>
        <w:rPr>
          <w:szCs w:val="24"/>
        </w:rPr>
      </w:pPr>
    </w:p>
    <w:p w:rsidR="00F22C55" w:rsidRPr="00277F7F" w:rsidRDefault="00F22C55" w:rsidP="00F22C55">
      <w:pPr>
        <w:autoSpaceDE w:val="0"/>
        <w:autoSpaceDN w:val="0"/>
        <w:adjustRightInd w:val="0"/>
        <w:rPr>
          <w:rFonts w:ascii="Times New Roman" w:hAnsi="Times New Roman" w:cs="Times New Roman"/>
          <w:i/>
          <w:sz w:val="24"/>
          <w:szCs w:val="24"/>
        </w:rPr>
      </w:pPr>
      <w:r w:rsidRPr="00277F7F">
        <w:rPr>
          <w:rFonts w:ascii="Times New Roman" w:hAnsi="Times New Roman" w:cs="Times New Roman"/>
          <w:sz w:val="24"/>
          <w:szCs w:val="24"/>
        </w:rPr>
        <w:t xml:space="preserve">Direct Support Professional Alliance of New York State, Inc.(2011) </w:t>
      </w:r>
      <w:r w:rsidRPr="00277F7F">
        <w:rPr>
          <w:rFonts w:ascii="Times New Roman" w:hAnsi="Times New Roman" w:cs="Times New Roman"/>
          <w:i/>
          <w:sz w:val="24"/>
          <w:szCs w:val="24"/>
        </w:rPr>
        <w:t xml:space="preserve">Voices from the Frontlines III: Advancing the Profession of Direct Support, </w:t>
      </w:r>
      <w:r w:rsidR="00F7671F" w:rsidRPr="00277F7F">
        <w:rPr>
          <w:rFonts w:ascii="Times New Roman" w:hAnsi="Times New Roman" w:cs="Times New Roman"/>
          <w:sz w:val="24"/>
          <w:szCs w:val="24"/>
        </w:rPr>
        <w:t>Retrieved</w:t>
      </w:r>
      <w:r w:rsidRPr="00277F7F">
        <w:rPr>
          <w:rFonts w:ascii="Times New Roman" w:hAnsi="Times New Roman" w:cs="Times New Roman"/>
          <w:sz w:val="24"/>
          <w:szCs w:val="24"/>
        </w:rPr>
        <w:t xml:space="preserve"> from</w:t>
      </w:r>
      <w:r w:rsidRPr="00277F7F">
        <w:rPr>
          <w:rFonts w:ascii="Times New Roman" w:hAnsi="Times New Roman" w:cs="Times New Roman"/>
          <w:i/>
          <w:sz w:val="24"/>
          <w:szCs w:val="24"/>
        </w:rPr>
        <w:t xml:space="preserve">: </w:t>
      </w:r>
      <w:hyperlink r:id="rId12" w:history="1">
        <w:r w:rsidRPr="00277F7F">
          <w:rPr>
            <w:rStyle w:val="Hyperlink"/>
            <w:rFonts w:ascii="Times New Roman" w:hAnsi="Times New Roman" w:cs="Times New Roman"/>
            <w:sz w:val="24"/>
            <w:szCs w:val="24"/>
          </w:rPr>
          <w:t>www.nysacra.org</w:t>
        </w:r>
      </w:hyperlink>
      <w:r w:rsidRPr="00277F7F">
        <w:rPr>
          <w:rFonts w:ascii="Times New Roman" w:hAnsi="Times New Roman" w:cs="Times New Roman"/>
          <w:sz w:val="24"/>
          <w:szCs w:val="24"/>
        </w:rPr>
        <w:t xml:space="preserve"> .</w:t>
      </w:r>
    </w:p>
    <w:p w:rsidR="00F22C55" w:rsidRPr="00277F7F" w:rsidRDefault="00F22C55" w:rsidP="00EB167D">
      <w:pPr>
        <w:autoSpaceDE w:val="0"/>
        <w:autoSpaceDN w:val="0"/>
        <w:adjustRightInd w:val="0"/>
        <w:rPr>
          <w:rFonts w:ascii="Times New Roman" w:hAnsi="Times New Roman" w:cs="Times New Roman"/>
          <w:szCs w:val="24"/>
        </w:rPr>
      </w:pPr>
      <w:r w:rsidRPr="004A14F4">
        <w:rPr>
          <w:rFonts w:ascii="Times New Roman" w:hAnsi="Times New Roman" w:cs="Times New Roman"/>
          <w:sz w:val="24"/>
          <w:szCs w:val="24"/>
        </w:rPr>
        <w:lastRenderedPageBreak/>
        <w:t xml:space="preserve">National Alliance of Direct Support Professionals. (2015). </w:t>
      </w:r>
      <w:r w:rsidRPr="004A14F4">
        <w:rPr>
          <w:rFonts w:ascii="Times New Roman" w:hAnsi="Times New Roman" w:cs="Times New Roman"/>
          <w:i/>
          <w:sz w:val="24"/>
          <w:szCs w:val="24"/>
        </w:rPr>
        <w:t>Fifteen Competency Areas</w:t>
      </w:r>
      <w:r w:rsidRPr="004A14F4">
        <w:rPr>
          <w:rFonts w:ascii="Times New Roman" w:hAnsi="Times New Roman" w:cs="Times New Roman"/>
          <w:sz w:val="24"/>
          <w:szCs w:val="24"/>
        </w:rPr>
        <w:t xml:space="preserve">. </w:t>
      </w:r>
      <w:r w:rsidR="00F7671F" w:rsidRPr="004A14F4">
        <w:rPr>
          <w:rFonts w:ascii="Times New Roman" w:hAnsi="Times New Roman" w:cs="Times New Roman"/>
          <w:sz w:val="24"/>
          <w:szCs w:val="24"/>
        </w:rPr>
        <w:t>Retrieved</w:t>
      </w:r>
      <w:r w:rsidRPr="004A14F4">
        <w:rPr>
          <w:rFonts w:ascii="Times New Roman" w:hAnsi="Times New Roman" w:cs="Times New Roman"/>
          <w:sz w:val="24"/>
          <w:szCs w:val="24"/>
        </w:rPr>
        <w:t xml:space="preserve"> from: </w:t>
      </w:r>
      <w:hyperlink r:id="rId13" w:history="1">
        <w:r w:rsidRPr="00277F7F">
          <w:rPr>
            <w:rStyle w:val="Hyperlink"/>
            <w:rFonts w:ascii="Times New Roman" w:hAnsi="Times New Roman" w:cs="Times New Roman"/>
            <w:sz w:val="24"/>
            <w:szCs w:val="24"/>
          </w:rPr>
          <w:t>www.nadsp.org</w:t>
        </w:r>
      </w:hyperlink>
      <w:r w:rsidRPr="00277F7F">
        <w:rPr>
          <w:rFonts w:ascii="Times New Roman" w:hAnsi="Times New Roman" w:cs="Times New Roman"/>
          <w:sz w:val="24"/>
          <w:szCs w:val="24"/>
        </w:rPr>
        <w:t xml:space="preserve"> .</w:t>
      </w:r>
    </w:p>
    <w:p w:rsidR="00F22C55" w:rsidRPr="00277F7F" w:rsidRDefault="00F22C55" w:rsidP="00F22C55">
      <w:pPr>
        <w:autoSpaceDE w:val="0"/>
        <w:autoSpaceDN w:val="0"/>
        <w:adjustRightInd w:val="0"/>
        <w:rPr>
          <w:rFonts w:ascii="Times New Roman" w:hAnsi="Times New Roman" w:cs="Times New Roman"/>
          <w:sz w:val="24"/>
          <w:szCs w:val="24"/>
        </w:rPr>
      </w:pPr>
      <w:r w:rsidRPr="00277F7F">
        <w:rPr>
          <w:rFonts w:ascii="Times New Roman" w:hAnsi="Times New Roman" w:cs="Times New Roman"/>
          <w:sz w:val="24"/>
          <w:szCs w:val="24"/>
        </w:rPr>
        <w:t xml:space="preserve">National Association of Developmental Disabilities (NADD) Competency Based Direct Support Professional Certification Program, Retrieved from: </w:t>
      </w:r>
      <w:hyperlink r:id="rId14" w:history="1">
        <w:r w:rsidRPr="00277F7F">
          <w:rPr>
            <w:rStyle w:val="Hyperlink"/>
            <w:rFonts w:ascii="Times New Roman" w:hAnsi="Times New Roman" w:cs="Times New Roman"/>
            <w:sz w:val="24"/>
            <w:szCs w:val="24"/>
          </w:rPr>
          <w:t>http://acp.thenadd.org/manuals/dsp.pdf</w:t>
        </w:r>
      </w:hyperlink>
      <w:r w:rsidRPr="00277F7F">
        <w:rPr>
          <w:rFonts w:ascii="Times New Roman" w:hAnsi="Times New Roman" w:cs="Times New Roman"/>
          <w:sz w:val="24"/>
          <w:szCs w:val="24"/>
        </w:rPr>
        <w:t xml:space="preserve"> (2015).</w:t>
      </w:r>
    </w:p>
    <w:p w:rsidR="00F22C55" w:rsidRPr="00277F7F" w:rsidRDefault="00F22C55" w:rsidP="00F22C55">
      <w:pPr>
        <w:autoSpaceDE w:val="0"/>
        <w:autoSpaceDN w:val="0"/>
        <w:adjustRightInd w:val="0"/>
        <w:rPr>
          <w:rFonts w:ascii="Times New Roman" w:hAnsi="Times New Roman" w:cs="Times New Roman"/>
          <w:color w:val="0000FF"/>
          <w:sz w:val="24"/>
          <w:szCs w:val="24"/>
        </w:rPr>
      </w:pPr>
      <w:r w:rsidRPr="004A14F4">
        <w:rPr>
          <w:rFonts w:ascii="Times New Roman" w:hAnsi="Times New Roman" w:cs="Times New Roman"/>
          <w:color w:val="000000"/>
          <w:sz w:val="24"/>
          <w:szCs w:val="24"/>
        </w:rPr>
        <w:t xml:space="preserve">National Professional Development Center on Autism Spectrum Disorders. (2014). </w:t>
      </w:r>
      <w:r w:rsidRPr="004A14F4">
        <w:rPr>
          <w:rFonts w:ascii="Times New Roman" w:hAnsi="Times New Roman" w:cs="Times New Roman"/>
          <w:i/>
          <w:iCs/>
          <w:color w:val="000000"/>
          <w:sz w:val="24"/>
          <w:szCs w:val="24"/>
        </w:rPr>
        <w:t>Evidence-based practices for children and youth with autism spectrum disorders</w:t>
      </w:r>
      <w:r w:rsidRPr="004A14F4">
        <w:rPr>
          <w:rFonts w:ascii="Times New Roman" w:hAnsi="Times New Roman" w:cs="Times New Roman"/>
          <w:color w:val="000000"/>
          <w:sz w:val="24"/>
          <w:szCs w:val="24"/>
        </w:rPr>
        <w:t>. U.S. Office of Special Education Programs. Retrieved from</w:t>
      </w:r>
      <w:r w:rsidR="00504B8C">
        <w:rPr>
          <w:rFonts w:ascii="Times New Roman" w:hAnsi="Times New Roman" w:cs="Times New Roman"/>
          <w:color w:val="000000"/>
          <w:sz w:val="24"/>
          <w:szCs w:val="24"/>
        </w:rPr>
        <w:t>:</w:t>
      </w:r>
      <w:r w:rsidRPr="004A14F4">
        <w:rPr>
          <w:rFonts w:ascii="Times New Roman" w:hAnsi="Times New Roman" w:cs="Times New Roman"/>
          <w:color w:val="000000"/>
          <w:sz w:val="24"/>
          <w:szCs w:val="24"/>
        </w:rPr>
        <w:t xml:space="preserve"> </w:t>
      </w:r>
      <w:hyperlink r:id="rId15" w:history="1">
        <w:r w:rsidRPr="00277F7F">
          <w:rPr>
            <w:rStyle w:val="Hyperlink"/>
            <w:rFonts w:ascii="Times New Roman" w:hAnsi="Times New Roman" w:cs="Times New Roman"/>
            <w:sz w:val="24"/>
            <w:szCs w:val="24"/>
          </w:rPr>
          <w:t>http://autismpdc.fpg.unc.edu/content/ebp-update</w:t>
        </w:r>
      </w:hyperlink>
      <w:r w:rsidRPr="00277F7F">
        <w:rPr>
          <w:rFonts w:ascii="Times New Roman" w:hAnsi="Times New Roman" w:cs="Times New Roman"/>
          <w:sz w:val="24"/>
          <w:szCs w:val="24"/>
        </w:rPr>
        <w:t xml:space="preserve"> .</w:t>
      </w:r>
    </w:p>
    <w:p w:rsidR="00F22C55" w:rsidRPr="00277F7F" w:rsidRDefault="00F22C55" w:rsidP="00F22C55">
      <w:pPr>
        <w:pStyle w:val="ListNumber"/>
        <w:rPr>
          <w:szCs w:val="24"/>
        </w:rPr>
      </w:pPr>
      <w:r w:rsidRPr="004A14F4">
        <w:rPr>
          <w:szCs w:val="24"/>
        </w:rPr>
        <w:t xml:space="preserve">O’Brien, J. &amp; Mount, B.(2006) </w:t>
      </w:r>
      <w:hyperlink r:id="rId16" w:history="1">
        <w:r w:rsidRPr="00277F7F">
          <w:rPr>
            <w:rStyle w:val="lrg45"/>
            <w:bCs/>
            <w:i/>
            <w:sz w:val="24"/>
            <w:szCs w:val="24"/>
          </w:rPr>
          <w:t>Make a difference: A guidebook for person-centered direct support</w:t>
        </w:r>
      </w:hyperlink>
      <w:r w:rsidRPr="00277F7F">
        <w:rPr>
          <w:b/>
          <w:bCs/>
          <w:szCs w:val="24"/>
        </w:rPr>
        <w:t xml:space="preserve">. </w:t>
      </w:r>
      <w:r w:rsidRPr="00277F7F">
        <w:rPr>
          <w:color w:val="000000"/>
          <w:szCs w:val="24"/>
        </w:rPr>
        <w:t>Toronto: Inclusion Press</w:t>
      </w:r>
    </w:p>
    <w:p w:rsidR="00F22C55" w:rsidRPr="00277F7F" w:rsidRDefault="00EB167D" w:rsidP="00F22C55">
      <w:pPr>
        <w:pStyle w:val="ListNumber"/>
        <w:rPr>
          <w:szCs w:val="24"/>
        </w:rPr>
      </w:pPr>
      <w:r w:rsidRPr="00277F7F">
        <w:rPr>
          <w:color w:val="000000"/>
          <w:szCs w:val="24"/>
        </w:rPr>
        <w:br/>
      </w:r>
      <w:r w:rsidR="00F22C55" w:rsidRPr="00277F7F">
        <w:rPr>
          <w:color w:val="000000"/>
          <w:szCs w:val="24"/>
        </w:rPr>
        <w:t>O’Neil, R., Horner, R.H., Albin, R.W., Storey, K., Sprague, J.R., (</w:t>
      </w:r>
      <w:r w:rsidR="007F1A82" w:rsidRPr="00277F7F">
        <w:rPr>
          <w:color w:val="000000"/>
          <w:szCs w:val="24"/>
        </w:rPr>
        <w:t>2014</w:t>
      </w:r>
      <w:r w:rsidR="00F22C55" w:rsidRPr="00277F7F">
        <w:rPr>
          <w:color w:val="000000"/>
          <w:szCs w:val="24"/>
        </w:rPr>
        <w:t xml:space="preserve">). </w:t>
      </w:r>
      <w:r w:rsidR="00F22C55" w:rsidRPr="00277F7F">
        <w:rPr>
          <w:i/>
          <w:iCs/>
          <w:color w:val="000000"/>
          <w:szCs w:val="24"/>
        </w:rPr>
        <w:t>Functional assessment and program development for problem behavior</w:t>
      </w:r>
      <w:r w:rsidR="007F1A82" w:rsidRPr="00277F7F">
        <w:rPr>
          <w:i/>
          <w:iCs/>
          <w:color w:val="000000"/>
          <w:szCs w:val="24"/>
        </w:rPr>
        <w:t>: A Practical Handbook (3</w:t>
      </w:r>
      <w:r w:rsidR="007F1A82" w:rsidRPr="00277F7F">
        <w:rPr>
          <w:i/>
          <w:iCs/>
          <w:color w:val="000000"/>
          <w:szCs w:val="24"/>
          <w:vertAlign w:val="superscript"/>
        </w:rPr>
        <w:t>rd</w:t>
      </w:r>
      <w:r w:rsidR="007F1A82" w:rsidRPr="00277F7F">
        <w:rPr>
          <w:i/>
          <w:iCs/>
          <w:color w:val="000000"/>
          <w:szCs w:val="24"/>
        </w:rPr>
        <w:t xml:space="preserve"> edition)</w:t>
      </w:r>
      <w:r w:rsidR="00F22C55" w:rsidRPr="00277F7F">
        <w:rPr>
          <w:color w:val="000000"/>
          <w:szCs w:val="24"/>
        </w:rPr>
        <w:t>.</w:t>
      </w:r>
      <w:r w:rsidR="007F1A82" w:rsidRPr="00277F7F">
        <w:rPr>
          <w:color w:val="000000"/>
          <w:szCs w:val="24"/>
        </w:rPr>
        <w:t xml:space="preserve"> Independence Kentucky: </w:t>
      </w:r>
      <w:r w:rsidR="007F1A82" w:rsidRPr="00277F7F">
        <w:rPr>
          <w:szCs w:val="24"/>
        </w:rPr>
        <w:t>Cengage Learning.</w:t>
      </w:r>
    </w:p>
    <w:p w:rsidR="007F3778" w:rsidRPr="00277F7F" w:rsidRDefault="00D23968" w:rsidP="007F3778">
      <w:pPr>
        <w:rPr>
          <w:rFonts w:ascii="Times New Roman" w:hAnsi="Times New Roman" w:cs="Times New Roman"/>
        </w:rPr>
      </w:pPr>
      <w:r w:rsidRPr="00277F7F">
        <w:rPr>
          <w:rFonts w:ascii="Times New Roman" w:hAnsi="Times New Roman" w:cs="Times New Roman"/>
          <w:sz w:val="24"/>
          <w:szCs w:val="24"/>
        </w:rPr>
        <w:br/>
      </w:r>
    </w:p>
    <w:p w:rsidR="00F22C55" w:rsidRPr="00277F7F" w:rsidRDefault="00F22C55" w:rsidP="00F22C55">
      <w:pPr>
        <w:pStyle w:val="ListParagraph"/>
        <w:numPr>
          <w:ilvl w:val="0"/>
          <w:numId w:val="3"/>
        </w:numPr>
      </w:pPr>
      <w:r w:rsidRPr="00277F7F">
        <w:br w:type="page"/>
      </w:r>
    </w:p>
    <w:tbl>
      <w:tblPr>
        <w:tblW w:w="1395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80"/>
        <w:gridCol w:w="4410"/>
        <w:gridCol w:w="1350"/>
        <w:gridCol w:w="1440"/>
        <w:gridCol w:w="1620"/>
        <w:gridCol w:w="1276"/>
        <w:gridCol w:w="1514"/>
        <w:gridCol w:w="1260"/>
      </w:tblGrid>
      <w:tr w:rsidR="00067351" w:rsidRPr="00277F7F" w:rsidTr="00067351">
        <w:trPr>
          <w:trHeight w:val="624"/>
          <w:tblHeader/>
        </w:trPr>
        <w:tc>
          <w:tcPr>
            <w:tcW w:w="1080" w:type="dxa"/>
            <w:shd w:val="clear" w:color="auto" w:fill="auto"/>
            <w:noWrap/>
            <w:vAlign w:val="bottom"/>
            <w:hideMark/>
          </w:tcPr>
          <w:p w:rsidR="00067351" w:rsidRPr="00277F7F" w:rsidRDefault="00067351" w:rsidP="00F22C55">
            <w:pPr>
              <w:spacing w:after="0" w:line="240" w:lineRule="auto"/>
              <w:rPr>
                <w:rFonts w:ascii="Times New Roman" w:eastAsia="Times New Roman" w:hAnsi="Times New Roman" w:cs="Times New Roman"/>
                <w:b/>
                <w:color w:val="000000"/>
              </w:rPr>
            </w:pPr>
            <w:r w:rsidRPr="00277F7F">
              <w:rPr>
                <w:rFonts w:ascii="Times New Roman" w:eastAsia="Times New Roman" w:hAnsi="Times New Roman" w:cs="Times New Roman"/>
                <w:b/>
                <w:color w:val="000000"/>
              </w:rPr>
              <w:lastRenderedPageBreak/>
              <w:t>Section Number</w:t>
            </w:r>
          </w:p>
        </w:tc>
        <w:tc>
          <w:tcPr>
            <w:tcW w:w="4410" w:type="dxa"/>
            <w:shd w:val="clear" w:color="auto" w:fill="auto"/>
            <w:vAlign w:val="bottom"/>
          </w:tcPr>
          <w:p w:rsidR="00067351" w:rsidRPr="00277F7F" w:rsidRDefault="00067351" w:rsidP="00F22C55">
            <w:pPr>
              <w:spacing w:after="0" w:line="240" w:lineRule="auto"/>
              <w:rPr>
                <w:rFonts w:ascii="Times New Roman" w:eastAsia="Times New Roman" w:hAnsi="Times New Roman" w:cs="Times New Roman"/>
                <w:color w:val="000000"/>
              </w:rPr>
            </w:pPr>
          </w:p>
        </w:tc>
        <w:tc>
          <w:tcPr>
            <w:tcW w:w="1350" w:type="dxa"/>
            <w:shd w:val="clear" w:color="auto" w:fill="auto"/>
            <w:vAlign w:val="bottom"/>
            <w:hideMark/>
          </w:tcPr>
          <w:p w:rsidR="00067351" w:rsidRPr="004A14F4" w:rsidRDefault="00067351" w:rsidP="00F22C55">
            <w:pPr>
              <w:spacing w:after="0" w:line="240" w:lineRule="auto"/>
              <w:rPr>
                <w:rFonts w:ascii="Times New Roman" w:eastAsia="Times New Roman" w:hAnsi="Times New Roman" w:cs="Times New Roman"/>
                <w:b/>
                <w:bCs/>
                <w:color w:val="000000"/>
              </w:rPr>
            </w:pPr>
            <w:r w:rsidRPr="00277F7F">
              <w:rPr>
                <w:rFonts w:ascii="Times New Roman" w:hAnsi="Times New Roman" w:cs="Times New Roman"/>
                <w:b/>
                <w:bCs/>
                <w:color w:val="000000"/>
              </w:rPr>
              <w:t>Direct Support Staff</w:t>
            </w:r>
          </w:p>
        </w:tc>
        <w:tc>
          <w:tcPr>
            <w:tcW w:w="1440" w:type="dxa"/>
            <w:shd w:val="clear" w:color="auto" w:fill="auto"/>
            <w:vAlign w:val="bottom"/>
            <w:hideMark/>
          </w:tcPr>
          <w:p w:rsidR="00067351" w:rsidRPr="004A14F4" w:rsidRDefault="00067351" w:rsidP="00F22C55">
            <w:pPr>
              <w:spacing w:after="0" w:line="240" w:lineRule="auto"/>
              <w:rPr>
                <w:rFonts w:ascii="Times New Roman" w:eastAsia="Times New Roman" w:hAnsi="Times New Roman" w:cs="Times New Roman"/>
                <w:b/>
                <w:bCs/>
                <w:color w:val="000000"/>
              </w:rPr>
            </w:pPr>
            <w:r w:rsidRPr="004A14F4">
              <w:rPr>
                <w:rFonts w:ascii="Times New Roman" w:hAnsi="Times New Roman" w:cs="Times New Roman"/>
                <w:b/>
                <w:bCs/>
                <w:color w:val="000000"/>
              </w:rPr>
              <w:t>Qualified DD Professional</w:t>
            </w:r>
          </w:p>
        </w:tc>
        <w:tc>
          <w:tcPr>
            <w:tcW w:w="1620" w:type="dxa"/>
            <w:shd w:val="clear" w:color="auto" w:fill="auto"/>
            <w:vAlign w:val="bottom"/>
            <w:hideMark/>
          </w:tcPr>
          <w:p w:rsidR="00067351" w:rsidRPr="00277F7F" w:rsidRDefault="00067351" w:rsidP="00F22C55">
            <w:pPr>
              <w:spacing w:after="0" w:line="240" w:lineRule="auto"/>
              <w:rPr>
                <w:rFonts w:ascii="Times New Roman" w:eastAsia="Times New Roman" w:hAnsi="Times New Roman" w:cs="Times New Roman"/>
                <w:b/>
                <w:bCs/>
                <w:color w:val="000000"/>
              </w:rPr>
            </w:pPr>
            <w:r w:rsidRPr="00277F7F">
              <w:rPr>
                <w:rFonts w:ascii="Times New Roman" w:hAnsi="Times New Roman" w:cs="Times New Roman"/>
                <w:b/>
                <w:bCs/>
                <w:color w:val="000000"/>
              </w:rPr>
              <w:t>Behavior Interventionist</w:t>
            </w:r>
          </w:p>
        </w:tc>
        <w:tc>
          <w:tcPr>
            <w:tcW w:w="1276" w:type="dxa"/>
          </w:tcPr>
          <w:p w:rsidR="00067351" w:rsidRPr="00277F7F" w:rsidRDefault="00067351" w:rsidP="00696996">
            <w:pPr>
              <w:spacing w:after="0" w:line="240" w:lineRule="auto"/>
              <w:rPr>
                <w:rFonts w:ascii="Times New Roman" w:hAnsi="Times New Roman" w:cs="Times New Roman"/>
                <w:b/>
                <w:bCs/>
                <w:color w:val="000000"/>
              </w:rPr>
            </w:pPr>
            <w:r w:rsidRPr="00277F7F">
              <w:rPr>
                <w:rFonts w:ascii="Times New Roman" w:hAnsi="Times New Roman" w:cs="Times New Roman"/>
                <w:b/>
                <w:bCs/>
                <w:color w:val="000000"/>
              </w:rPr>
              <w:br/>
              <w:t>Training Received</w:t>
            </w:r>
          </w:p>
        </w:tc>
        <w:tc>
          <w:tcPr>
            <w:tcW w:w="1514" w:type="dxa"/>
          </w:tcPr>
          <w:p w:rsidR="00067351" w:rsidRPr="00277F7F" w:rsidRDefault="00067351" w:rsidP="00696996">
            <w:pPr>
              <w:spacing w:after="0" w:line="240" w:lineRule="auto"/>
              <w:rPr>
                <w:rFonts w:ascii="Times New Roman" w:hAnsi="Times New Roman" w:cs="Times New Roman"/>
                <w:b/>
                <w:bCs/>
                <w:color w:val="000000"/>
              </w:rPr>
            </w:pPr>
            <w:r w:rsidRPr="00277F7F">
              <w:rPr>
                <w:rFonts w:ascii="Times New Roman" w:hAnsi="Times New Roman" w:cs="Times New Roman"/>
                <w:b/>
                <w:bCs/>
                <w:color w:val="000000"/>
              </w:rPr>
              <w:br/>
              <w:t>Implemented Skills</w:t>
            </w:r>
          </w:p>
        </w:tc>
        <w:tc>
          <w:tcPr>
            <w:tcW w:w="1260" w:type="dxa"/>
          </w:tcPr>
          <w:p w:rsidR="00067351" w:rsidRPr="00277F7F" w:rsidRDefault="00067351" w:rsidP="00696996">
            <w:pPr>
              <w:spacing w:after="0" w:line="240" w:lineRule="auto"/>
              <w:ind w:right="-288"/>
              <w:rPr>
                <w:rFonts w:ascii="Times New Roman" w:hAnsi="Times New Roman" w:cs="Times New Roman"/>
                <w:b/>
                <w:bCs/>
                <w:color w:val="000000"/>
              </w:rPr>
            </w:pPr>
            <w:r w:rsidRPr="00277F7F">
              <w:rPr>
                <w:rFonts w:ascii="Times New Roman" w:hAnsi="Times New Roman" w:cs="Times New Roman"/>
                <w:b/>
                <w:bCs/>
                <w:color w:val="000000"/>
              </w:rPr>
              <w:br/>
              <w:t>Proficiency Determined</w:t>
            </w:r>
          </w:p>
        </w:tc>
      </w:tr>
      <w:tr w:rsidR="00C00CA8" w:rsidRPr="00277F7F" w:rsidTr="00C00CA8">
        <w:trPr>
          <w:trHeight w:val="611"/>
        </w:trPr>
        <w:tc>
          <w:tcPr>
            <w:tcW w:w="1080" w:type="dxa"/>
            <w:shd w:val="clear" w:color="auto" w:fill="BFBFBF" w:themeFill="background1" w:themeFillShade="BF"/>
            <w:vAlign w:val="bottom"/>
            <w:hideMark/>
          </w:tcPr>
          <w:p w:rsidR="00C00CA8" w:rsidRPr="00277F7F" w:rsidRDefault="002B1AB8" w:rsidP="00067351">
            <w:pPr>
              <w:spacing w:after="0" w:line="240" w:lineRule="auto"/>
              <w:jc w:val="center"/>
              <w:rPr>
                <w:rFonts w:ascii="Times New Roman" w:eastAsia="Times New Roman" w:hAnsi="Times New Roman" w:cs="Times New Roman"/>
                <w:bCs/>
                <w:color w:val="000000"/>
              </w:rPr>
            </w:pPr>
            <w:r w:rsidRPr="002B1AB8">
              <w:rPr>
                <w:rFonts w:ascii="Times New Roman" w:eastAsia="Times New Roman" w:hAnsi="Times New Roman" w:cs="Times New Roman"/>
                <w:bCs/>
                <w:color w:val="000000"/>
              </w:rPr>
              <w:t>1</w:t>
            </w:r>
          </w:p>
        </w:tc>
        <w:tc>
          <w:tcPr>
            <w:tcW w:w="4410" w:type="dxa"/>
            <w:shd w:val="clear" w:color="auto" w:fill="BFBFBF" w:themeFill="background1" w:themeFillShade="BF"/>
            <w:vAlign w:val="bottom"/>
            <w:hideMark/>
          </w:tcPr>
          <w:p w:rsidR="00C00CA8" w:rsidRPr="00277F7F" w:rsidRDefault="00C00CA8" w:rsidP="00F22C55">
            <w:pPr>
              <w:spacing w:after="0" w:line="240" w:lineRule="auto"/>
              <w:rPr>
                <w:rFonts w:ascii="Times New Roman" w:eastAsia="Times New Roman" w:hAnsi="Times New Roman" w:cs="Times New Roman"/>
                <w:b/>
                <w:bCs/>
                <w:color w:val="000000"/>
              </w:rPr>
            </w:pPr>
            <w:r w:rsidRPr="00277F7F">
              <w:rPr>
                <w:rFonts w:ascii="Times New Roman" w:hAnsi="Times New Roman" w:cs="Times New Roman"/>
                <w:b/>
                <w:bCs/>
                <w:color w:val="000000"/>
              </w:rPr>
              <w:t xml:space="preserve">Ethics </w:t>
            </w:r>
          </w:p>
        </w:tc>
        <w:tc>
          <w:tcPr>
            <w:tcW w:w="1350" w:type="dxa"/>
            <w:shd w:val="clear" w:color="auto" w:fill="BFBFBF" w:themeFill="background1" w:themeFillShade="BF"/>
            <w:noWrap/>
            <w:vAlign w:val="bottom"/>
            <w:hideMark/>
          </w:tcPr>
          <w:p w:rsidR="00C00CA8" w:rsidRPr="00277F7F" w:rsidRDefault="00C00CA8" w:rsidP="00F22C55">
            <w:pPr>
              <w:spacing w:after="0" w:line="240" w:lineRule="auto"/>
              <w:rPr>
                <w:rFonts w:ascii="Times New Roman" w:eastAsia="Times New Roman" w:hAnsi="Times New Roman" w:cs="Times New Roman"/>
                <w:color w:val="000000"/>
              </w:rPr>
            </w:pPr>
          </w:p>
        </w:tc>
        <w:tc>
          <w:tcPr>
            <w:tcW w:w="1440" w:type="dxa"/>
            <w:shd w:val="clear" w:color="auto" w:fill="BFBFBF" w:themeFill="background1" w:themeFillShade="BF"/>
            <w:vAlign w:val="bottom"/>
          </w:tcPr>
          <w:p w:rsidR="00C00CA8" w:rsidRPr="00277F7F" w:rsidRDefault="00C00CA8" w:rsidP="00F22C55">
            <w:pPr>
              <w:spacing w:after="0" w:line="240" w:lineRule="auto"/>
              <w:rPr>
                <w:rFonts w:ascii="Times New Roman" w:eastAsia="Times New Roman" w:hAnsi="Times New Roman" w:cs="Times New Roman"/>
                <w:color w:val="000000"/>
              </w:rPr>
            </w:pPr>
          </w:p>
        </w:tc>
        <w:tc>
          <w:tcPr>
            <w:tcW w:w="1620" w:type="dxa"/>
            <w:shd w:val="clear" w:color="auto" w:fill="BFBFBF" w:themeFill="background1" w:themeFillShade="BF"/>
            <w:vAlign w:val="bottom"/>
          </w:tcPr>
          <w:p w:rsidR="00C00CA8" w:rsidRPr="00277F7F" w:rsidRDefault="00C00CA8" w:rsidP="00F22C55">
            <w:pPr>
              <w:spacing w:after="0" w:line="240" w:lineRule="auto"/>
              <w:rPr>
                <w:rFonts w:ascii="Times New Roman" w:eastAsia="Times New Roman" w:hAnsi="Times New Roman" w:cs="Times New Roman"/>
                <w:color w:val="000000"/>
              </w:rPr>
            </w:pPr>
          </w:p>
        </w:tc>
        <w:tc>
          <w:tcPr>
            <w:tcW w:w="1276" w:type="dxa"/>
            <w:shd w:val="clear" w:color="auto" w:fill="BFBFBF" w:themeFill="background1" w:themeFillShade="BF"/>
          </w:tcPr>
          <w:p w:rsidR="00C00CA8" w:rsidRPr="00277F7F" w:rsidRDefault="00C00CA8" w:rsidP="00F22C55">
            <w:pPr>
              <w:spacing w:after="0" w:line="240" w:lineRule="auto"/>
              <w:rPr>
                <w:rFonts w:ascii="Times New Roman" w:eastAsia="Times New Roman" w:hAnsi="Times New Roman" w:cs="Times New Roman"/>
                <w:color w:val="000000"/>
              </w:rPr>
            </w:pPr>
          </w:p>
        </w:tc>
        <w:tc>
          <w:tcPr>
            <w:tcW w:w="1514" w:type="dxa"/>
            <w:shd w:val="clear" w:color="auto" w:fill="BFBFBF" w:themeFill="background1" w:themeFillShade="BF"/>
          </w:tcPr>
          <w:p w:rsidR="00C00CA8" w:rsidRPr="00277F7F" w:rsidRDefault="00C00CA8" w:rsidP="00F22C55">
            <w:pPr>
              <w:spacing w:after="0" w:line="240" w:lineRule="auto"/>
              <w:rPr>
                <w:rFonts w:ascii="Times New Roman" w:eastAsia="Times New Roman" w:hAnsi="Times New Roman" w:cs="Times New Roman"/>
                <w:color w:val="000000"/>
              </w:rPr>
            </w:pPr>
          </w:p>
        </w:tc>
        <w:tc>
          <w:tcPr>
            <w:tcW w:w="1260" w:type="dxa"/>
            <w:shd w:val="clear" w:color="auto" w:fill="BFBFBF" w:themeFill="background1" w:themeFillShade="BF"/>
          </w:tcPr>
          <w:p w:rsidR="00C00CA8" w:rsidRPr="00277F7F" w:rsidRDefault="00C00CA8" w:rsidP="00696996">
            <w:pPr>
              <w:spacing w:after="0" w:line="240" w:lineRule="auto"/>
              <w:ind w:right="-288"/>
              <w:rPr>
                <w:rFonts w:ascii="Times New Roman" w:eastAsia="Times New Roman" w:hAnsi="Times New Roman" w:cs="Times New Roman"/>
                <w:color w:val="000000"/>
              </w:rPr>
            </w:pPr>
          </w:p>
        </w:tc>
      </w:tr>
      <w:tr w:rsidR="00696996" w:rsidRPr="00277F7F" w:rsidTr="00C00CA8">
        <w:trPr>
          <w:trHeight w:val="1044"/>
        </w:trPr>
        <w:tc>
          <w:tcPr>
            <w:tcW w:w="1080" w:type="dxa"/>
            <w:shd w:val="clear" w:color="auto" w:fill="auto"/>
            <w:noWrap/>
            <w:vAlign w:val="bottom"/>
            <w:hideMark/>
          </w:tcPr>
          <w:p w:rsidR="00696996" w:rsidRPr="00277F7F" w:rsidRDefault="002B1AB8" w:rsidP="00F22C55">
            <w:pPr>
              <w:spacing w:after="0" w:line="240" w:lineRule="auto"/>
              <w:jc w:val="center"/>
              <w:rPr>
                <w:rFonts w:ascii="Times New Roman" w:eastAsia="Times New Roman" w:hAnsi="Times New Roman" w:cs="Times New Roman"/>
                <w:color w:val="000000"/>
              </w:rPr>
            </w:pPr>
            <w:r w:rsidRPr="002B1AB8">
              <w:rPr>
                <w:rFonts w:ascii="Times New Roman" w:eastAsia="Times New Roman" w:hAnsi="Times New Roman" w:cs="Times New Roman"/>
                <w:color w:val="000000"/>
              </w:rPr>
              <w:t>1.A</w:t>
            </w:r>
          </w:p>
        </w:tc>
        <w:tc>
          <w:tcPr>
            <w:tcW w:w="4410" w:type="dxa"/>
            <w:shd w:val="clear" w:color="auto" w:fill="auto"/>
            <w:hideMark/>
          </w:tcPr>
          <w:p w:rsidR="00696996" w:rsidRPr="00277F7F" w:rsidRDefault="002B1AB8" w:rsidP="00E547B4">
            <w:pPr>
              <w:spacing w:after="0" w:line="240" w:lineRule="auto"/>
              <w:rPr>
                <w:rFonts w:ascii="Times New Roman" w:eastAsia="Times New Roman" w:hAnsi="Times New Roman" w:cs="Times New Roman"/>
                <w:color w:val="000000"/>
                <w:sz w:val="24"/>
                <w:szCs w:val="24"/>
              </w:rPr>
            </w:pPr>
            <w:r w:rsidRPr="002B1AB8">
              <w:rPr>
                <w:rFonts w:ascii="Times New Roman" w:eastAsia="Times New Roman" w:hAnsi="Times New Roman" w:cs="Times New Roman"/>
                <w:color w:val="000000"/>
                <w:sz w:val="24"/>
                <w:szCs w:val="24"/>
              </w:rPr>
              <w:t xml:space="preserve">Ensures a positive climate that promotes respect and dignity for the person being supported (consistent with </w:t>
            </w:r>
            <w:r w:rsidR="00E547B4">
              <w:rPr>
                <w:rFonts w:ascii="Times New Roman" w:eastAsia="Times New Roman" w:hAnsi="Times New Roman" w:cs="Times New Roman"/>
                <w:color w:val="000000"/>
                <w:sz w:val="24"/>
                <w:szCs w:val="24"/>
              </w:rPr>
              <w:t>p</w:t>
            </w:r>
            <w:r w:rsidRPr="00E547B4">
              <w:rPr>
                <w:rFonts w:ascii="Times New Roman" w:eastAsia="Times New Roman" w:hAnsi="Times New Roman" w:cs="Times New Roman"/>
                <w:color w:val="000000"/>
                <w:sz w:val="24"/>
                <w:szCs w:val="24"/>
              </w:rPr>
              <w:t xml:space="preserve">erson </w:t>
            </w:r>
            <w:r w:rsidR="00E547B4">
              <w:rPr>
                <w:rFonts w:ascii="Times New Roman" w:eastAsia="Times New Roman" w:hAnsi="Times New Roman" w:cs="Times New Roman"/>
                <w:color w:val="000000"/>
                <w:sz w:val="24"/>
                <w:szCs w:val="24"/>
              </w:rPr>
              <w:t>c</w:t>
            </w:r>
            <w:r w:rsidRPr="00E547B4">
              <w:rPr>
                <w:rFonts w:ascii="Times New Roman" w:eastAsia="Times New Roman" w:hAnsi="Times New Roman" w:cs="Times New Roman"/>
                <w:color w:val="000000"/>
                <w:sz w:val="24"/>
                <w:szCs w:val="24"/>
              </w:rPr>
              <w:t xml:space="preserve">entered </w:t>
            </w:r>
            <w:r w:rsidR="00E547B4">
              <w:rPr>
                <w:rFonts w:ascii="Times New Roman" w:eastAsia="Times New Roman" w:hAnsi="Times New Roman" w:cs="Times New Roman"/>
                <w:color w:val="000000"/>
                <w:sz w:val="24"/>
                <w:szCs w:val="24"/>
              </w:rPr>
              <w:t>p</w:t>
            </w:r>
            <w:r w:rsidRPr="00E547B4">
              <w:rPr>
                <w:rFonts w:ascii="Times New Roman" w:eastAsia="Times New Roman" w:hAnsi="Times New Roman" w:cs="Times New Roman"/>
                <w:color w:val="000000"/>
                <w:sz w:val="24"/>
                <w:szCs w:val="24"/>
              </w:rPr>
              <w:t>ractices).</w:t>
            </w:r>
            <w:r w:rsidR="00C41D01">
              <w:rPr>
                <w:rFonts w:ascii="Times New Roman" w:eastAsia="Times New Roman" w:hAnsi="Times New Roman" w:cs="Times New Roman"/>
                <w:color w:val="000000"/>
                <w:sz w:val="24"/>
                <w:szCs w:val="24"/>
              </w:rPr>
              <w:t xml:space="preserve"> </w:t>
            </w:r>
          </w:p>
        </w:tc>
        <w:tc>
          <w:tcPr>
            <w:tcW w:w="1350" w:type="dxa"/>
            <w:shd w:val="clear" w:color="auto" w:fill="auto"/>
            <w:vAlign w:val="center"/>
            <w:hideMark/>
          </w:tcPr>
          <w:p w:rsidR="00696996" w:rsidRPr="00277F7F" w:rsidRDefault="002B1AB8" w:rsidP="00F22C55">
            <w:pPr>
              <w:spacing w:after="0" w:line="240" w:lineRule="auto"/>
              <w:jc w:val="center"/>
              <w:rPr>
                <w:rFonts w:ascii="Times New Roman" w:eastAsia="Times New Roman" w:hAnsi="Times New Roman" w:cs="Times New Roman"/>
                <w:b/>
                <w:bCs/>
                <w:color w:val="000000"/>
                <w:sz w:val="24"/>
                <w:szCs w:val="24"/>
              </w:rPr>
            </w:pPr>
            <w:r w:rsidRPr="002B1AB8">
              <w:rPr>
                <w:rFonts w:ascii="Times New Roman" w:eastAsia="Times New Roman" w:hAnsi="Times New Roman" w:cs="Times New Roman"/>
                <w:b/>
                <w:bCs/>
                <w:color w:val="000000"/>
                <w:sz w:val="24"/>
                <w:szCs w:val="24"/>
              </w:rPr>
              <w:t>X</w:t>
            </w:r>
          </w:p>
        </w:tc>
        <w:tc>
          <w:tcPr>
            <w:tcW w:w="1440" w:type="dxa"/>
            <w:shd w:val="clear" w:color="auto" w:fill="auto"/>
            <w:vAlign w:val="center"/>
            <w:hideMark/>
          </w:tcPr>
          <w:p w:rsidR="00696996" w:rsidRPr="00277F7F" w:rsidRDefault="002B1AB8" w:rsidP="00F22C55">
            <w:pPr>
              <w:spacing w:after="0" w:line="240" w:lineRule="auto"/>
              <w:jc w:val="center"/>
              <w:rPr>
                <w:rFonts w:ascii="Times New Roman" w:eastAsia="Times New Roman" w:hAnsi="Times New Roman" w:cs="Times New Roman"/>
                <w:b/>
                <w:bCs/>
                <w:color w:val="000000"/>
                <w:sz w:val="24"/>
                <w:szCs w:val="24"/>
              </w:rPr>
            </w:pPr>
            <w:r w:rsidRPr="002B1AB8">
              <w:rPr>
                <w:rFonts w:ascii="Times New Roman" w:eastAsia="Times New Roman" w:hAnsi="Times New Roman" w:cs="Times New Roman"/>
                <w:b/>
                <w:bCs/>
                <w:color w:val="000000"/>
                <w:sz w:val="24"/>
                <w:szCs w:val="24"/>
              </w:rPr>
              <w:t>X</w:t>
            </w:r>
          </w:p>
        </w:tc>
        <w:tc>
          <w:tcPr>
            <w:tcW w:w="1620" w:type="dxa"/>
            <w:shd w:val="clear" w:color="auto" w:fill="auto"/>
            <w:vAlign w:val="center"/>
            <w:hideMark/>
          </w:tcPr>
          <w:p w:rsidR="00696996" w:rsidRPr="00277F7F" w:rsidRDefault="002B1AB8" w:rsidP="00F22C55">
            <w:pPr>
              <w:spacing w:after="0" w:line="240" w:lineRule="auto"/>
              <w:jc w:val="center"/>
              <w:rPr>
                <w:rFonts w:ascii="Times New Roman" w:eastAsia="Times New Roman" w:hAnsi="Times New Roman" w:cs="Times New Roman"/>
                <w:b/>
                <w:bCs/>
                <w:color w:val="000000"/>
                <w:sz w:val="24"/>
                <w:szCs w:val="24"/>
              </w:rPr>
            </w:pPr>
            <w:r w:rsidRPr="002B1AB8">
              <w:rPr>
                <w:rFonts w:ascii="Times New Roman" w:eastAsia="Times New Roman" w:hAnsi="Times New Roman" w:cs="Times New Roman"/>
                <w:b/>
                <w:bCs/>
                <w:color w:val="000000"/>
                <w:sz w:val="24"/>
                <w:szCs w:val="24"/>
              </w:rPr>
              <w:t>X</w:t>
            </w:r>
          </w:p>
        </w:tc>
        <w:tc>
          <w:tcPr>
            <w:tcW w:w="1276" w:type="dxa"/>
          </w:tcPr>
          <w:p w:rsidR="00696996" w:rsidRPr="00277F7F" w:rsidRDefault="00696996" w:rsidP="00F22C55">
            <w:pPr>
              <w:spacing w:after="0" w:line="240" w:lineRule="auto"/>
              <w:jc w:val="center"/>
              <w:rPr>
                <w:rFonts w:ascii="Times New Roman" w:eastAsia="Times New Roman" w:hAnsi="Times New Roman" w:cs="Times New Roman"/>
                <w:b/>
                <w:bCs/>
                <w:color w:val="000000"/>
                <w:sz w:val="24"/>
                <w:szCs w:val="24"/>
              </w:rPr>
            </w:pPr>
          </w:p>
        </w:tc>
        <w:tc>
          <w:tcPr>
            <w:tcW w:w="1514" w:type="dxa"/>
          </w:tcPr>
          <w:p w:rsidR="00696996" w:rsidRPr="00277F7F" w:rsidRDefault="00696996" w:rsidP="00F22C55">
            <w:pPr>
              <w:spacing w:after="0" w:line="240" w:lineRule="auto"/>
              <w:jc w:val="center"/>
              <w:rPr>
                <w:rFonts w:ascii="Times New Roman" w:eastAsia="Times New Roman" w:hAnsi="Times New Roman" w:cs="Times New Roman"/>
                <w:b/>
                <w:bCs/>
                <w:color w:val="000000"/>
                <w:sz w:val="24"/>
                <w:szCs w:val="24"/>
              </w:rPr>
            </w:pPr>
          </w:p>
        </w:tc>
        <w:tc>
          <w:tcPr>
            <w:tcW w:w="1260" w:type="dxa"/>
          </w:tcPr>
          <w:p w:rsidR="00696996" w:rsidRPr="00277F7F" w:rsidRDefault="00696996" w:rsidP="00696996">
            <w:pPr>
              <w:spacing w:after="0" w:line="240" w:lineRule="auto"/>
              <w:ind w:right="-288"/>
              <w:jc w:val="center"/>
              <w:rPr>
                <w:rFonts w:ascii="Times New Roman" w:eastAsia="Times New Roman" w:hAnsi="Times New Roman" w:cs="Times New Roman"/>
                <w:b/>
                <w:bCs/>
                <w:color w:val="000000"/>
                <w:sz w:val="24"/>
                <w:szCs w:val="24"/>
              </w:rPr>
            </w:pPr>
          </w:p>
        </w:tc>
      </w:tr>
      <w:tr w:rsidR="00696996" w:rsidRPr="00277F7F" w:rsidTr="00C00CA8">
        <w:trPr>
          <w:trHeight w:val="996"/>
        </w:trPr>
        <w:tc>
          <w:tcPr>
            <w:tcW w:w="1080" w:type="dxa"/>
            <w:shd w:val="clear" w:color="auto" w:fill="auto"/>
            <w:noWrap/>
            <w:vAlign w:val="bottom"/>
            <w:hideMark/>
          </w:tcPr>
          <w:p w:rsidR="00696996" w:rsidRPr="00277F7F" w:rsidRDefault="002B1AB8" w:rsidP="00F22C55">
            <w:pPr>
              <w:spacing w:after="0" w:line="240" w:lineRule="auto"/>
              <w:jc w:val="center"/>
              <w:rPr>
                <w:rFonts w:ascii="Times New Roman" w:eastAsia="Times New Roman" w:hAnsi="Times New Roman" w:cs="Times New Roman"/>
                <w:color w:val="000000"/>
              </w:rPr>
            </w:pPr>
            <w:r w:rsidRPr="002B1AB8">
              <w:rPr>
                <w:rFonts w:ascii="Times New Roman" w:eastAsia="Times New Roman" w:hAnsi="Times New Roman" w:cs="Times New Roman"/>
                <w:color w:val="000000"/>
              </w:rPr>
              <w:t>1.B</w:t>
            </w:r>
          </w:p>
        </w:tc>
        <w:tc>
          <w:tcPr>
            <w:tcW w:w="4410" w:type="dxa"/>
            <w:shd w:val="clear" w:color="auto" w:fill="auto"/>
            <w:hideMark/>
          </w:tcPr>
          <w:p w:rsidR="00696996" w:rsidRPr="00277F7F" w:rsidRDefault="00277F7F" w:rsidP="00C103E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Describes</w:t>
            </w:r>
            <w:r w:rsidR="002B1AB8" w:rsidRPr="002B1AB8">
              <w:rPr>
                <w:rFonts w:ascii="Times New Roman" w:eastAsia="Times New Roman" w:hAnsi="Times New Roman" w:cs="Times New Roman"/>
                <w:color w:val="000000"/>
                <w:sz w:val="24"/>
                <w:szCs w:val="24"/>
              </w:rPr>
              <w:t xml:space="preserve"> role in the service delivery system in relation to behavioral supports and </w:t>
            </w:r>
            <w:r w:rsidR="00C103E5">
              <w:rPr>
                <w:rFonts w:ascii="Times New Roman" w:eastAsia="Times New Roman" w:hAnsi="Times New Roman" w:cs="Times New Roman"/>
                <w:color w:val="000000"/>
                <w:sz w:val="24"/>
                <w:szCs w:val="24"/>
              </w:rPr>
              <w:t>person c</w:t>
            </w:r>
            <w:r w:rsidR="002B1AB8" w:rsidRPr="00E547B4">
              <w:rPr>
                <w:rFonts w:ascii="Times New Roman" w:eastAsia="Times New Roman" w:hAnsi="Times New Roman" w:cs="Times New Roman"/>
                <w:color w:val="000000"/>
                <w:sz w:val="24"/>
                <w:szCs w:val="24"/>
              </w:rPr>
              <w:t xml:space="preserve">entered </w:t>
            </w:r>
            <w:r w:rsidR="00C103E5">
              <w:rPr>
                <w:rFonts w:ascii="Times New Roman" w:eastAsia="Times New Roman" w:hAnsi="Times New Roman" w:cs="Times New Roman"/>
                <w:color w:val="000000"/>
                <w:sz w:val="24"/>
                <w:szCs w:val="24"/>
              </w:rPr>
              <w:t>t</w:t>
            </w:r>
            <w:r w:rsidR="002B1AB8" w:rsidRPr="00E547B4">
              <w:rPr>
                <w:rFonts w:ascii="Times New Roman" w:eastAsia="Times New Roman" w:hAnsi="Times New Roman" w:cs="Times New Roman"/>
                <w:color w:val="000000"/>
                <w:sz w:val="24"/>
                <w:szCs w:val="24"/>
              </w:rPr>
              <w:t>hinking.</w:t>
            </w:r>
            <w:r w:rsidR="00C41D01" w:rsidRPr="00E547B4">
              <w:rPr>
                <w:rFonts w:ascii="Times New Roman" w:eastAsia="Times New Roman" w:hAnsi="Times New Roman" w:cs="Times New Roman"/>
                <w:color w:val="000000"/>
                <w:sz w:val="24"/>
                <w:szCs w:val="24"/>
              </w:rPr>
              <w:t xml:space="preserve"> </w:t>
            </w:r>
          </w:p>
        </w:tc>
        <w:tc>
          <w:tcPr>
            <w:tcW w:w="1350" w:type="dxa"/>
            <w:shd w:val="clear" w:color="auto" w:fill="auto"/>
            <w:vAlign w:val="center"/>
            <w:hideMark/>
          </w:tcPr>
          <w:p w:rsidR="00696996" w:rsidRPr="00277F7F" w:rsidRDefault="002B1AB8" w:rsidP="00F22C55">
            <w:pPr>
              <w:spacing w:after="0" w:line="240" w:lineRule="auto"/>
              <w:jc w:val="center"/>
              <w:rPr>
                <w:rFonts w:ascii="Times New Roman" w:eastAsia="Times New Roman" w:hAnsi="Times New Roman" w:cs="Times New Roman"/>
                <w:b/>
                <w:bCs/>
                <w:color w:val="000000"/>
                <w:sz w:val="24"/>
                <w:szCs w:val="24"/>
              </w:rPr>
            </w:pPr>
            <w:r w:rsidRPr="002B1AB8">
              <w:rPr>
                <w:rFonts w:ascii="Times New Roman" w:eastAsia="Times New Roman" w:hAnsi="Times New Roman" w:cs="Times New Roman"/>
                <w:b/>
                <w:bCs/>
                <w:color w:val="000000"/>
                <w:sz w:val="24"/>
                <w:szCs w:val="24"/>
              </w:rPr>
              <w:t>X</w:t>
            </w:r>
          </w:p>
        </w:tc>
        <w:tc>
          <w:tcPr>
            <w:tcW w:w="1440" w:type="dxa"/>
            <w:shd w:val="clear" w:color="auto" w:fill="auto"/>
            <w:vAlign w:val="center"/>
            <w:hideMark/>
          </w:tcPr>
          <w:p w:rsidR="00696996" w:rsidRPr="00277F7F" w:rsidRDefault="002B1AB8" w:rsidP="00F22C55">
            <w:pPr>
              <w:spacing w:after="0" w:line="240" w:lineRule="auto"/>
              <w:jc w:val="center"/>
              <w:rPr>
                <w:rFonts w:ascii="Times New Roman" w:eastAsia="Times New Roman" w:hAnsi="Times New Roman" w:cs="Times New Roman"/>
                <w:b/>
                <w:bCs/>
                <w:color w:val="000000"/>
              </w:rPr>
            </w:pPr>
            <w:r w:rsidRPr="002B1AB8">
              <w:rPr>
                <w:rFonts w:ascii="Times New Roman" w:eastAsia="Times New Roman" w:hAnsi="Times New Roman" w:cs="Times New Roman"/>
                <w:b/>
                <w:bCs/>
                <w:color w:val="000000"/>
              </w:rPr>
              <w:t>X</w:t>
            </w:r>
          </w:p>
        </w:tc>
        <w:tc>
          <w:tcPr>
            <w:tcW w:w="1620" w:type="dxa"/>
            <w:shd w:val="clear" w:color="auto" w:fill="auto"/>
            <w:vAlign w:val="center"/>
            <w:hideMark/>
          </w:tcPr>
          <w:p w:rsidR="00696996" w:rsidRPr="00277F7F" w:rsidRDefault="002B1AB8" w:rsidP="00F22C55">
            <w:pPr>
              <w:spacing w:after="0" w:line="240" w:lineRule="auto"/>
              <w:jc w:val="center"/>
              <w:rPr>
                <w:rFonts w:ascii="Times New Roman" w:eastAsia="Times New Roman" w:hAnsi="Times New Roman" w:cs="Times New Roman"/>
                <w:b/>
                <w:bCs/>
                <w:color w:val="000000"/>
              </w:rPr>
            </w:pPr>
            <w:r w:rsidRPr="002B1AB8">
              <w:rPr>
                <w:rFonts w:ascii="Times New Roman" w:eastAsia="Times New Roman" w:hAnsi="Times New Roman" w:cs="Times New Roman"/>
                <w:b/>
                <w:bCs/>
                <w:color w:val="000000"/>
              </w:rPr>
              <w:t>X</w:t>
            </w:r>
          </w:p>
        </w:tc>
        <w:tc>
          <w:tcPr>
            <w:tcW w:w="1276" w:type="dxa"/>
          </w:tcPr>
          <w:p w:rsidR="00696996" w:rsidRPr="00277F7F" w:rsidRDefault="00696996" w:rsidP="00F22C55">
            <w:pPr>
              <w:spacing w:after="0" w:line="240" w:lineRule="auto"/>
              <w:jc w:val="center"/>
              <w:rPr>
                <w:rFonts w:ascii="Times New Roman" w:eastAsia="Times New Roman" w:hAnsi="Times New Roman" w:cs="Times New Roman"/>
                <w:b/>
                <w:bCs/>
                <w:color w:val="000000"/>
              </w:rPr>
            </w:pPr>
          </w:p>
        </w:tc>
        <w:tc>
          <w:tcPr>
            <w:tcW w:w="1514" w:type="dxa"/>
          </w:tcPr>
          <w:p w:rsidR="00696996" w:rsidRPr="00277F7F" w:rsidRDefault="00696996" w:rsidP="00F22C55">
            <w:pPr>
              <w:spacing w:after="0" w:line="240" w:lineRule="auto"/>
              <w:jc w:val="center"/>
              <w:rPr>
                <w:rFonts w:ascii="Times New Roman" w:eastAsia="Times New Roman" w:hAnsi="Times New Roman" w:cs="Times New Roman"/>
                <w:b/>
                <w:bCs/>
                <w:color w:val="000000"/>
              </w:rPr>
            </w:pPr>
          </w:p>
        </w:tc>
        <w:tc>
          <w:tcPr>
            <w:tcW w:w="1260" w:type="dxa"/>
          </w:tcPr>
          <w:p w:rsidR="00696996" w:rsidRPr="00277F7F" w:rsidRDefault="00696996" w:rsidP="00696996">
            <w:pPr>
              <w:spacing w:after="0" w:line="240" w:lineRule="auto"/>
              <w:ind w:right="-288"/>
              <w:jc w:val="center"/>
              <w:rPr>
                <w:rFonts w:ascii="Times New Roman" w:eastAsia="Times New Roman" w:hAnsi="Times New Roman" w:cs="Times New Roman"/>
                <w:b/>
                <w:bCs/>
                <w:color w:val="000000"/>
              </w:rPr>
            </w:pPr>
          </w:p>
        </w:tc>
      </w:tr>
      <w:tr w:rsidR="00504B8C" w:rsidRPr="00277F7F" w:rsidTr="00C00CA8">
        <w:trPr>
          <w:trHeight w:val="996"/>
        </w:trPr>
        <w:tc>
          <w:tcPr>
            <w:tcW w:w="1080" w:type="dxa"/>
            <w:shd w:val="clear" w:color="auto" w:fill="auto"/>
            <w:noWrap/>
            <w:vAlign w:val="bottom"/>
            <w:hideMark/>
          </w:tcPr>
          <w:p w:rsidR="00504B8C" w:rsidRPr="002B1AB8" w:rsidRDefault="00504B8C" w:rsidP="00F22C55">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1.C</w:t>
            </w:r>
          </w:p>
        </w:tc>
        <w:tc>
          <w:tcPr>
            <w:tcW w:w="4410" w:type="dxa"/>
            <w:shd w:val="clear" w:color="auto" w:fill="auto"/>
            <w:hideMark/>
          </w:tcPr>
          <w:p w:rsidR="00504B8C" w:rsidRDefault="00504B8C" w:rsidP="00504B8C">
            <w:pPr>
              <w:pStyle w:val="CommentText"/>
              <w:rPr>
                <w:rFonts w:ascii="Times New Roman" w:eastAsia="Times New Roman" w:hAnsi="Times New Roman" w:cs="Times New Roman"/>
                <w:color w:val="000000"/>
                <w:sz w:val="24"/>
                <w:szCs w:val="24"/>
              </w:rPr>
            </w:pPr>
            <w:r w:rsidRPr="00504B8C">
              <w:rPr>
                <w:rFonts w:ascii="Times New Roman" w:hAnsi="Times New Roman" w:cs="Times New Roman"/>
                <w:sz w:val="24"/>
                <w:szCs w:val="24"/>
              </w:rPr>
              <w:t xml:space="preserve">Uses modes of communication that are appropriate to the communication needs of the person being supported to include augmentative and alternative tools and strategies and other assistive technology techniques. </w:t>
            </w:r>
          </w:p>
        </w:tc>
        <w:tc>
          <w:tcPr>
            <w:tcW w:w="1350" w:type="dxa"/>
            <w:shd w:val="clear" w:color="auto" w:fill="auto"/>
            <w:vAlign w:val="center"/>
            <w:hideMark/>
          </w:tcPr>
          <w:p w:rsidR="00504B8C" w:rsidRPr="002B1AB8" w:rsidRDefault="00504B8C" w:rsidP="00F22C55">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X</w:t>
            </w:r>
          </w:p>
        </w:tc>
        <w:tc>
          <w:tcPr>
            <w:tcW w:w="1440" w:type="dxa"/>
            <w:shd w:val="clear" w:color="auto" w:fill="auto"/>
            <w:vAlign w:val="center"/>
            <w:hideMark/>
          </w:tcPr>
          <w:p w:rsidR="00504B8C" w:rsidRPr="002B1AB8" w:rsidRDefault="00504B8C" w:rsidP="00F22C55">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X</w:t>
            </w:r>
          </w:p>
        </w:tc>
        <w:tc>
          <w:tcPr>
            <w:tcW w:w="1620" w:type="dxa"/>
            <w:shd w:val="clear" w:color="auto" w:fill="auto"/>
            <w:vAlign w:val="center"/>
            <w:hideMark/>
          </w:tcPr>
          <w:p w:rsidR="00504B8C" w:rsidRPr="002B1AB8" w:rsidRDefault="00504B8C" w:rsidP="00F22C55">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X</w:t>
            </w:r>
          </w:p>
        </w:tc>
        <w:tc>
          <w:tcPr>
            <w:tcW w:w="1276" w:type="dxa"/>
          </w:tcPr>
          <w:p w:rsidR="00504B8C" w:rsidRPr="00277F7F" w:rsidRDefault="00504B8C" w:rsidP="00F22C55">
            <w:pPr>
              <w:spacing w:after="0" w:line="240" w:lineRule="auto"/>
              <w:jc w:val="center"/>
              <w:rPr>
                <w:rFonts w:ascii="Times New Roman" w:eastAsia="Times New Roman" w:hAnsi="Times New Roman" w:cs="Times New Roman"/>
                <w:b/>
                <w:bCs/>
                <w:color w:val="000000"/>
              </w:rPr>
            </w:pPr>
          </w:p>
        </w:tc>
        <w:tc>
          <w:tcPr>
            <w:tcW w:w="1514" w:type="dxa"/>
          </w:tcPr>
          <w:p w:rsidR="00504B8C" w:rsidRPr="00277F7F" w:rsidRDefault="00504B8C" w:rsidP="00F22C55">
            <w:pPr>
              <w:spacing w:after="0" w:line="240" w:lineRule="auto"/>
              <w:jc w:val="center"/>
              <w:rPr>
                <w:rFonts w:ascii="Times New Roman" w:eastAsia="Times New Roman" w:hAnsi="Times New Roman" w:cs="Times New Roman"/>
                <w:b/>
                <w:bCs/>
                <w:color w:val="000000"/>
              </w:rPr>
            </w:pPr>
          </w:p>
        </w:tc>
        <w:tc>
          <w:tcPr>
            <w:tcW w:w="1260" w:type="dxa"/>
          </w:tcPr>
          <w:p w:rsidR="00504B8C" w:rsidRPr="00277F7F" w:rsidRDefault="00504B8C" w:rsidP="00696996">
            <w:pPr>
              <w:spacing w:after="0" w:line="240" w:lineRule="auto"/>
              <w:ind w:right="-288"/>
              <w:jc w:val="center"/>
              <w:rPr>
                <w:rFonts w:ascii="Times New Roman" w:eastAsia="Times New Roman" w:hAnsi="Times New Roman" w:cs="Times New Roman"/>
                <w:b/>
                <w:bCs/>
                <w:color w:val="000000"/>
              </w:rPr>
            </w:pPr>
          </w:p>
        </w:tc>
      </w:tr>
      <w:tr w:rsidR="00696996" w:rsidRPr="00277F7F" w:rsidTr="00C00CA8">
        <w:trPr>
          <w:trHeight w:val="1716"/>
        </w:trPr>
        <w:tc>
          <w:tcPr>
            <w:tcW w:w="1080" w:type="dxa"/>
            <w:shd w:val="clear" w:color="auto" w:fill="auto"/>
            <w:noWrap/>
            <w:vAlign w:val="bottom"/>
            <w:hideMark/>
          </w:tcPr>
          <w:p w:rsidR="00696996" w:rsidRPr="00277F7F" w:rsidRDefault="002B1AB8" w:rsidP="00F22C55">
            <w:pPr>
              <w:spacing w:after="0" w:line="240" w:lineRule="auto"/>
              <w:jc w:val="center"/>
              <w:rPr>
                <w:rFonts w:ascii="Times New Roman" w:eastAsia="Times New Roman" w:hAnsi="Times New Roman" w:cs="Times New Roman"/>
                <w:color w:val="000000"/>
              </w:rPr>
            </w:pPr>
            <w:r w:rsidRPr="002B1AB8">
              <w:rPr>
                <w:rFonts w:ascii="Times New Roman" w:eastAsia="Times New Roman" w:hAnsi="Times New Roman" w:cs="Times New Roman"/>
                <w:color w:val="000000"/>
              </w:rPr>
              <w:t>1.</w:t>
            </w:r>
            <w:r w:rsidR="00504B8C">
              <w:rPr>
                <w:rFonts w:ascii="Times New Roman" w:eastAsia="Times New Roman" w:hAnsi="Times New Roman" w:cs="Times New Roman"/>
                <w:color w:val="000000"/>
              </w:rPr>
              <w:t>D</w:t>
            </w:r>
          </w:p>
        </w:tc>
        <w:tc>
          <w:tcPr>
            <w:tcW w:w="4410" w:type="dxa"/>
            <w:shd w:val="clear" w:color="auto" w:fill="auto"/>
            <w:hideMark/>
          </w:tcPr>
          <w:p w:rsidR="00696996" w:rsidRPr="00277F7F" w:rsidRDefault="002B1AB8" w:rsidP="00277F7F">
            <w:pPr>
              <w:spacing w:after="0" w:line="240" w:lineRule="auto"/>
              <w:rPr>
                <w:rFonts w:ascii="Times New Roman" w:eastAsia="Times New Roman" w:hAnsi="Times New Roman" w:cs="Times New Roman"/>
                <w:color w:val="000000"/>
                <w:sz w:val="24"/>
                <w:szCs w:val="24"/>
              </w:rPr>
            </w:pPr>
            <w:r w:rsidRPr="002B1AB8">
              <w:rPr>
                <w:rFonts w:ascii="Times New Roman" w:eastAsia="Times New Roman" w:hAnsi="Times New Roman" w:cs="Times New Roman"/>
                <w:color w:val="000000"/>
                <w:sz w:val="24"/>
                <w:szCs w:val="24"/>
              </w:rPr>
              <w:t xml:space="preserve">Supports the person’s independence, choice and control, by providing only as much support as the person needs to engage in behavior of </w:t>
            </w:r>
            <w:r w:rsidR="00277F7F">
              <w:rPr>
                <w:rFonts w:ascii="Times New Roman" w:eastAsia="Times New Roman" w:hAnsi="Times New Roman" w:cs="Times New Roman"/>
                <w:color w:val="000000"/>
                <w:sz w:val="24"/>
                <w:szCs w:val="24"/>
              </w:rPr>
              <w:t>his/her</w:t>
            </w:r>
            <w:r w:rsidRPr="002B1AB8">
              <w:rPr>
                <w:rFonts w:ascii="Times New Roman" w:eastAsia="Times New Roman" w:hAnsi="Times New Roman" w:cs="Times New Roman"/>
                <w:color w:val="000000"/>
                <w:sz w:val="24"/>
                <w:szCs w:val="24"/>
              </w:rPr>
              <w:t xml:space="preserve"> choice and is always teaching the specific skills that will help </w:t>
            </w:r>
            <w:r w:rsidR="00277F7F">
              <w:rPr>
                <w:rFonts w:ascii="Times New Roman" w:eastAsia="Times New Roman" w:hAnsi="Times New Roman" w:cs="Times New Roman"/>
                <w:color w:val="000000"/>
                <w:sz w:val="24"/>
                <w:szCs w:val="24"/>
              </w:rPr>
              <w:t>the person</w:t>
            </w:r>
            <w:r w:rsidRPr="002B1AB8">
              <w:rPr>
                <w:rFonts w:ascii="Times New Roman" w:eastAsia="Times New Roman" w:hAnsi="Times New Roman" w:cs="Times New Roman"/>
                <w:color w:val="000000"/>
                <w:sz w:val="24"/>
                <w:szCs w:val="24"/>
              </w:rPr>
              <w:t xml:space="preserve"> to be more independent. </w:t>
            </w:r>
          </w:p>
        </w:tc>
        <w:tc>
          <w:tcPr>
            <w:tcW w:w="1350" w:type="dxa"/>
            <w:shd w:val="clear" w:color="auto" w:fill="auto"/>
            <w:vAlign w:val="center"/>
            <w:hideMark/>
          </w:tcPr>
          <w:p w:rsidR="00696996" w:rsidRPr="00277F7F" w:rsidRDefault="002B1AB8" w:rsidP="00F22C55">
            <w:pPr>
              <w:spacing w:after="0" w:line="240" w:lineRule="auto"/>
              <w:jc w:val="center"/>
              <w:rPr>
                <w:rFonts w:ascii="Times New Roman" w:eastAsia="Times New Roman" w:hAnsi="Times New Roman" w:cs="Times New Roman"/>
                <w:b/>
                <w:bCs/>
                <w:color w:val="000000"/>
                <w:sz w:val="24"/>
                <w:szCs w:val="24"/>
              </w:rPr>
            </w:pPr>
            <w:r w:rsidRPr="002B1AB8">
              <w:rPr>
                <w:rFonts w:ascii="Times New Roman" w:eastAsia="Times New Roman" w:hAnsi="Times New Roman" w:cs="Times New Roman"/>
                <w:b/>
                <w:bCs/>
                <w:color w:val="000000"/>
                <w:sz w:val="24"/>
                <w:szCs w:val="24"/>
              </w:rPr>
              <w:t>X</w:t>
            </w:r>
          </w:p>
        </w:tc>
        <w:tc>
          <w:tcPr>
            <w:tcW w:w="1440" w:type="dxa"/>
            <w:shd w:val="clear" w:color="auto" w:fill="auto"/>
            <w:vAlign w:val="center"/>
            <w:hideMark/>
          </w:tcPr>
          <w:p w:rsidR="00696996" w:rsidRPr="00277F7F" w:rsidRDefault="002B1AB8" w:rsidP="00F22C55">
            <w:pPr>
              <w:spacing w:after="0" w:line="240" w:lineRule="auto"/>
              <w:jc w:val="center"/>
              <w:rPr>
                <w:rFonts w:ascii="Times New Roman" w:eastAsia="Times New Roman" w:hAnsi="Times New Roman" w:cs="Times New Roman"/>
                <w:b/>
                <w:bCs/>
                <w:color w:val="000000"/>
                <w:sz w:val="24"/>
                <w:szCs w:val="24"/>
              </w:rPr>
            </w:pPr>
            <w:r w:rsidRPr="002B1AB8">
              <w:rPr>
                <w:rFonts w:ascii="Times New Roman" w:eastAsia="Times New Roman" w:hAnsi="Times New Roman" w:cs="Times New Roman"/>
                <w:b/>
                <w:bCs/>
                <w:color w:val="000000"/>
                <w:sz w:val="24"/>
                <w:szCs w:val="24"/>
              </w:rPr>
              <w:t>X</w:t>
            </w:r>
          </w:p>
        </w:tc>
        <w:tc>
          <w:tcPr>
            <w:tcW w:w="1620" w:type="dxa"/>
            <w:shd w:val="clear" w:color="auto" w:fill="auto"/>
            <w:vAlign w:val="center"/>
            <w:hideMark/>
          </w:tcPr>
          <w:p w:rsidR="00696996" w:rsidRPr="00277F7F" w:rsidRDefault="002B1AB8" w:rsidP="00F22C55">
            <w:pPr>
              <w:spacing w:after="0" w:line="240" w:lineRule="auto"/>
              <w:jc w:val="center"/>
              <w:rPr>
                <w:rFonts w:ascii="Times New Roman" w:eastAsia="Times New Roman" w:hAnsi="Times New Roman" w:cs="Times New Roman"/>
                <w:b/>
                <w:bCs/>
                <w:color w:val="000000"/>
                <w:sz w:val="24"/>
                <w:szCs w:val="24"/>
              </w:rPr>
            </w:pPr>
            <w:r w:rsidRPr="002B1AB8">
              <w:rPr>
                <w:rFonts w:ascii="Times New Roman" w:eastAsia="Times New Roman" w:hAnsi="Times New Roman" w:cs="Times New Roman"/>
                <w:b/>
                <w:bCs/>
                <w:color w:val="000000"/>
                <w:sz w:val="24"/>
                <w:szCs w:val="24"/>
              </w:rPr>
              <w:t>X</w:t>
            </w:r>
          </w:p>
        </w:tc>
        <w:tc>
          <w:tcPr>
            <w:tcW w:w="1276" w:type="dxa"/>
          </w:tcPr>
          <w:p w:rsidR="00696996" w:rsidRPr="00277F7F" w:rsidRDefault="00696996" w:rsidP="00F22C55">
            <w:pPr>
              <w:spacing w:after="0" w:line="240" w:lineRule="auto"/>
              <w:jc w:val="center"/>
              <w:rPr>
                <w:rFonts w:ascii="Times New Roman" w:eastAsia="Times New Roman" w:hAnsi="Times New Roman" w:cs="Times New Roman"/>
                <w:b/>
                <w:bCs/>
                <w:color w:val="000000"/>
                <w:sz w:val="24"/>
                <w:szCs w:val="24"/>
              </w:rPr>
            </w:pPr>
          </w:p>
        </w:tc>
        <w:tc>
          <w:tcPr>
            <w:tcW w:w="1514" w:type="dxa"/>
          </w:tcPr>
          <w:p w:rsidR="00696996" w:rsidRPr="00277F7F" w:rsidRDefault="00696996" w:rsidP="00F22C55">
            <w:pPr>
              <w:spacing w:after="0" w:line="240" w:lineRule="auto"/>
              <w:jc w:val="center"/>
              <w:rPr>
                <w:rFonts w:ascii="Times New Roman" w:eastAsia="Times New Roman" w:hAnsi="Times New Roman" w:cs="Times New Roman"/>
                <w:b/>
                <w:bCs/>
                <w:color w:val="000000"/>
                <w:sz w:val="24"/>
                <w:szCs w:val="24"/>
              </w:rPr>
            </w:pPr>
          </w:p>
        </w:tc>
        <w:tc>
          <w:tcPr>
            <w:tcW w:w="1260" w:type="dxa"/>
          </w:tcPr>
          <w:p w:rsidR="00696996" w:rsidRPr="00277F7F" w:rsidRDefault="00696996" w:rsidP="00696996">
            <w:pPr>
              <w:spacing w:after="0" w:line="240" w:lineRule="auto"/>
              <w:ind w:right="-288"/>
              <w:jc w:val="center"/>
              <w:rPr>
                <w:rFonts w:ascii="Times New Roman" w:eastAsia="Times New Roman" w:hAnsi="Times New Roman" w:cs="Times New Roman"/>
                <w:b/>
                <w:bCs/>
                <w:color w:val="000000"/>
                <w:sz w:val="24"/>
                <w:szCs w:val="24"/>
              </w:rPr>
            </w:pPr>
          </w:p>
        </w:tc>
      </w:tr>
      <w:tr w:rsidR="00696996" w:rsidRPr="00277F7F" w:rsidTr="00C00CA8">
        <w:trPr>
          <w:trHeight w:val="1644"/>
        </w:trPr>
        <w:tc>
          <w:tcPr>
            <w:tcW w:w="1080" w:type="dxa"/>
            <w:shd w:val="clear" w:color="auto" w:fill="auto"/>
            <w:noWrap/>
            <w:vAlign w:val="bottom"/>
            <w:hideMark/>
          </w:tcPr>
          <w:p w:rsidR="00696996" w:rsidRPr="00277F7F" w:rsidRDefault="002B1AB8" w:rsidP="00F22C55">
            <w:pPr>
              <w:spacing w:after="0" w:line="240" w:lineRule="auto"/>
              <w:jc w:val="center"/>
              <w:rPr>
                <w:rFonts w:ascii="Times New Roman" w:eastAsia="Times New Roman" w:hAnsi="Times New Roman" w:cs="Times New Roman"/>
                <w:color w:val="000000"/>
              </w:rPr>
            </w:pPr>
            <w:r w:rsidRPr="002B1AB8">
              <w:rPr>
                <w:rFonts w:ascii="Times New Roman" w:eastAsia="Times New Roman" w:hAnsi="Times New Roman" w:cs="Times New Roman"/>
                <w:color w:val="000000"/>
              </w:rPr>
              <w:t>1.</w:t>
            </w:r>
            <w:r w:rsidR="00504B8C">
              <w:rPr>
                <w:rFonts w:ascii="Times New Roman" w:eastAsia="Times New Roman" w:hAnsi="Times New Roman" w:cs="Times New Roman"/>
                <w:color w:val="000000"/>
              </w:rPr>
              <w:t>E</w:t>
            </w:r>
          </w:p>
        </w:tc>
        <w:tc>
          <w:tcPr>
            <w:tcW w:w="4410" w:type="dxa"/>
            <w:shd w:val="clear" w:color="auto" w:fill="auto"/>
            <w:hideMark/>
          </w:tcPr>
          <w:p w:rsidR="00696996" w:rsidRPr="00277F7F" w:rsidRDefault="002B1AB8" w:rsidP="0037420E">
            <w:pPr>
              <w:spacing w:after="0" w:line="240" w:lineRule="auto"/>
              <w:rPr>
                <w:rFonts w:ascii="Times New Roman" w:eastAsia="Times New Roman" w:hAnsi="Times New Roman" w:cs="Times New Roman"/>
                <w:color w:val="000000"/>
                <w:sz w:val="24"/>
                <w:szCs w:val="24"/>
              </w:rPr>
            </w:pPr>
            <w:r w:rsidRPr="002B1AB8">
              <w:rPr>
                <w:rFonts w:ascii="Times New Roman" w:eastAsia="Times New Roman" w:hAnsi="Times New Roman" w:cs="Times New Roman"/>
                <w:color w:val="000000"/>
                <w:sz w:val="24"/>
                <w:szCs w:val="24"/>
              </w:rPr>
              <w:t>Assists in discussion with team members including family and the person</w:t>
            </w:r>
            <w:r w:rsidR="004A14F4">
              <w:rPr>
                <w:rFonts w:ascii="Times New Roman" w:eastAsia="Times New Roman" w:hAnsi="Times New Roman" w:cs="Times New Roman"/>
                <w:color w:val="000000"/>
                <w:sz w:val="24"/>
                <w:szCs w:val="24"/>
              </w:rPr>
              <w:t xml:space="preserve"> being supported</w:t>
            </w:r>
            <w:r w:rsidRPr="002B1AB8">
              <w:rPr>
                <w:rFonts w:ascii="Times New Roman" w:eastAsia="Times New Roman" w:hAnsi="Times New Roman" w:cs="Times New Roman"/>
                <w:color w:val="000000"/>
                <w:sz w:val="24"/>
                <w:szCs w:val="24"/>
              </w:rPr>
              <w:t xml:space="preserve"> in prioritizing areas of concern (e.g. related to social significance) with behavior(s) that are having the most impact on the individual’s life. </w:t>
            </w:r>
          </w:p>
        </w:tc>
        <w:tc>
          <w:tcPr>
            <w:tcW w:w="1350" w:type="dxa"/>
            <w:shd w:val="clear" w:color="auto" w:fill="auto"/>
            <w:vAlign w:val="center"/>
            <w:hideMark/>
          </w:tcPr>
          <w:p w:rsidR="00696996" w:rsidRPr="00277F7F" w:rsidRDefault="002B1AB8" w:rsidP="00F22C55">
            <w:pPr>
              <w:spacing w:after="0" w:line="240" w:lineRule="auto"/>
              <w:jc w:val="center"/>
              <w:rPr>
                <w:rFonts w:ascii="Times New Roman" w:eastAsia="Times New Roman" w:hAnsi="Times New Roman" w:cs="Times New Roman"/>
                <w:b/>
                <w:bCs/>
                <w:color w:val="000000"/>
                <w:sz w:val="24"/>
                <w:szCs w:val="24"/>
              </w:rPr>
            </w:pPr>
            <w:r w:rsidRPr="002B1AB8">
              <w:rPr>
                <w:rFonts w:ascii="Times New Roman" w:eastAsia="Times New Roman" w:hAnsi="Times New Roman" w:cs="Times New Roman"/>
                <w:b/>
                <w:bCs/>
                <w:color w:val="000000"/>
                <w:sz w:val="24"/>
                <w:szCs w:val="24"/>
              </w:rPr>
              <w:t>X</w:t>
            </w:r>
          </w:p>
        </w:tc>
        <w:tc>
          <w:tcPr>
            <w:tcW w:w="1440" w:type="dxa"/>
            <w:shd w:val="clear" w:color="auto" w:fill="auto"/>
            <w:vAlign w:val="center"/>
            <w:hideMark/>
          </w:tcPr>
          <w:p w:rsidR="00696996" w:rsidRPr="00277F7F" w:rsidRDefault="002B1AB8" w:rsidP="00F22C55">
            <w:pPr>
              <w:spacing w:after="0" w:line="240" w:lineRule="auto"/>
              <w:jc w:val="center"/>
              <w:rPr>
                <w:rFonts w:ascii="Times New Roman" w:eastAsia="Times New Roman" w:hAnsi="Times New Roman" w:cs="Times New Roman"/>
                <w:b/>
                <w:bCs/>
                <w:color w:val="000000"/>
                <w:sz w:val="24"/>
                <w:szCs w:val="24"/>
              </w:rPr>
            </w:pPr>
            <w:r w:rsidRPr="002B1AB8">
              <w:rPr>
                <w:rFonts w:ascii="Times New Roman" w:eastAsia="Times New Roman" w:hAnsi="Times New Roman" w:cs="Times New Roman"/>
                <w:b/>
                <w:bCs/>
                <w:color w:val="000000"/>
                <w:sz w:val="24"/>
                <w:szCs w:val="24"/>
              </w:rPr>
              <w:t>X</w:t>
            </w:r>
          </w:p>
        </w:tc>
        <w:tc>
          <w:tcPr>
            <w:tcW w:w="1620" w:type="dxa"/>
            <w:shd w:val="clear" w:color="auto" w:fill="auto"/>
            <w:vAlign w:val="center"/>
            <w:hideMark/>
          </w:tcPr>
          <w:p w:rsidR="00696996" w:rsidRPr="00277F7F" w:rsidRDefault="002B1AB8" w:rsidP="00F22C55">
            <w:pPr>
              <w:spacing w:after="0" w:line="240" w:lineRule="auto"/>
              <w:jc w:val="center"/>
              <w:rPr>
                <w:rFonts w:ascii="Times New Roman" w:eastAsia="Times New Roman" w:hAnsi="Times New Roman" w:cs="Times New Roman"/>
                <w:b/>
                <w:bCs/>
                <w:color w:val="000000"/>
                <w:sz w:val="24"/>
                <w:szCs w:val="24"/>
              </w:rPr>
            </w:pPr>
            <w:r w:rsidRPr="002B1AB8">
              <w:rPr>
                <w:rFonts w:ascii="Times New Roman" w:eastAsia="Times New Roman" w:hAnsi="Times New Roman" w:cs="Times New Roman"/>
                <w:b/>
                <w:bCs/>
                <w:color w:val="000000"/>
                <w:sz w:val="24"/>
                <w:szCs w:val="24"/>
              </w:rPr>
              <w:t>X</w:t>
            </w:r>
          </w:p>
        </w:tc>
        <w:tc>
          <w:tcPr>
            <w:tcW w:w="1276" w:type="dxa"/>
          </w:tcPr>
          <w:p w:rsidR="00696996" w:rsidRPr="00277F7F" w:rsidRDefault="00696996" w:rsidP="00F22C55">
            <w:pPr>
              <w:spacing w:after="0" w:line="240" w:lineRule="auto"/>
              <w:jc w:val="center"/>
              <w:rPr>
                <w:rFonts w:ascii="Times New Roman" w:eastAsia="Times New Roman" w:hAnsi="Times New Roman" w:cs="Times New Roman"/>
                <w:b/>
                <w:bCs/>
                <w:color w:val="000000"/>
                <w:sz w:val="24"/>
                <w:szCs w:val="24"/>
              </w:rPr>
            </w:pPr>
          </w:p>
        </w:tc>
        <w:tc>
          <w:tcPr>
            <w:tcW w:w="1514" w:type="dxa"/>
          </w:tcPr>
          <w:p w:rsidR="00696996" w:rsidRPr="00277F7F" w:rsidRDefault="00696996" w:rsidP="00F22C55">
            <w:pPr>
              <w:spacing w:after="0" w:line="240" w:lineRule="auto"/>
              <w:jc w:val="center"/>
              <w:rPr>
                <w:rFonts w:ascii="Times New Roman" w:eastAsia="Times New Roman" w:hAnsi="Times New Roman" w:cs="Times New Roman"/>
                <w:b/>
                <w:bCs/>
                <w:color w:val="000000"/>
                <w:sz w:val="24"/>
                <w:szCs w:val="24"/>
              </w:rPr>
            </w:pPr>
          </w:p>
        </w:tc>
        <w:tc>
          <w:tcPr>
            <w:tcW w:w="1260" w:type="dxa"/>
          </w:tcPr>
          <w:p w:rsidR="00696996" w:rsidRPr="00277F7F" w:rsidRDefault="00696996" w:rsidP="00696996">
            <w:pPr>
              <w:spacing w:after="0" w:line="240" w:lineRule="auto"/>
              <w:ind w:right="-288"/>
              <w:jc w:val="center"/>
              <w:rPr>
                <w:rFonts w:ascii="Times New Roman" w:eastAsia="Times New Roman" w:hAnsi="Times New Roman" w:cs="Times New Roman"/>
                <w:b/>
                <w:bCs/>
                <w:color w:val="000000"/>
                <w:sz w:val="24"/>
                <w:szCs w:val="24"/>
              </w:rPr>
            </w:pPr>
          </w:p>
        </w:tc>
      </w:tr>
      <w:tr w:rsidR="00696996" w:rsidRPr="00277F7F" w:rsidTr="00C00CA8">
        <w:trPr>
          <w:trHeight w:val="1632"/>
        </w:trPr>
        <w:tc>
          <w:tcPr>
            <w:tcW w:w="1080" w:type="dxa"/>
            <w:shd w:val="clear" w:color="auto" w:fill="auto"/>
            <w:noWrap/>
            <w:vAlign w:val="bottom"/>
            <w:hideMark/>
          </w:tcPr>
          <w:p w:rsidR="00696996" w:rsidRPr="00277F7F" w:rsidRDefault="002B1AB8" w:rsidP="00F22C55">
            <w:pPr>
              <w:spacing w:after="0" w:line="240" w:lineRule="auto"/>
              <w:jc w:val="center"/>
              <w:rPr>
                <w:rFonts w:ascii="Times New Roman" w:eastAsia="Times New Roman" w:hAnsi="Times New Roman" w:cs="Times New Roman"/>
                <w:color w:val="000000"/>
              </w:rPr>
            </w:pPr>
            <w:r w:rsidRPr="002B1AB8">
              <w:rPr>
                <w:rFonts w:ascii="Times New Roman" w:eastAsia="Times New Roman" w:hAnsi="Times New Roman" w:cs="Times New Roman"/>
                <w:color w:val="000000"/>
              </w:rPr>
              <w:lastRenderedPageBreak/>
              <w:t>1.</w:t>
            </w:r>
            <w:r w:rsidR="00504B8C">
              <w:rPr>
                <w:rFonts w:ascii="Times New Roman" w:eastAsia="Times New Roman" w:hAnsi="Times New Roman" w:cs="Times New Roman"/>
                <w:color w:val="000000"/>
              </w:rPr>
              <w:t>F</w:t>
            </w:r>
          </w:p>
        </w:tc>
        <w:tc>
          <w:tcPr>
            <w:tcW w:w="4410" w:type="dxa"/>
            <w:shd w:val="clear" w:color="auto" w:fill="auto"/>
            <w:hideMark/>
          </w:tcPr>
          <w:p w:rsidR="00696996" w:rsidRPr="00277F7F" w:rsidRDefault="002B1AB8" w:rsidP="00277F7F">
            <w:pPr>
              <w:spacing w:after="0" w:line="240" w:lineRule="auto"/>
              <w:rPr>
                <w:rFonts w:ascii="Times New Roman" w:eastAsia="Times New Roman" w:hAnsi="Times New Roman" w:cs="Times New Roman"/>
                <w:color w:val="000000"/>
                <w:sz w:val="24"/>
                <w:szCs w:val="24"/>
              </w:rPr>
            </w:pPr>
            <w:r w:rsidRPr="002B1AB8">
              <w:rPr>
                <w:rFonts w:ascii="Times New Roman" w:eastAsia="Times New Roman" w:hAnsi="Times New Roman" w:cs="Times New Roman"/>
                <w:color w:val="000000"/>
                <w:sz w:val="24"/>
                <w:szCs w:val="24"/>
              </w:rPr>
              <w:t>Complies with applicable legal regulatory and workplace requirements for mandatory abuse and neglect reporting</w:t>
            </w:r>
            <w:r w:rsidR="00277F7F">
              <w:rPr>
                <w:rFonts w:ascii="Times New Roman" w:eastAsia="Times New Roman" w:hAnsi="Times New Roman" w:cs="Times New Roman"/>
                <w:color w:val="000000"/>
                <w:sz w:val="24"/>
                <w:szCs w:val="24"/>
              </w:rPr>
              <w:t xml:space="preserve"> and</w:t>
            </w:r>
            <w:r w:rsidRPr="002B1AB8">
              <w:rPr>
                <w:rFonts w:ascii="Times New Roman" w:eastAsia="Times New Roman" w:hAnsi="Times New Roman" w:cs="Times New Roman"/>
                <w:color w:val="000000"/>
                <w:sz w:val="24"/>
                <w:szCs w:val="24"/>
              </w:rPr>
              <w:t xml:space="preserve"> data collection storage/records. Communicates with supervisor and other team members/ stakeholders as </w:t>
            </w:r>
            <w:r w:rsidR="00277F7F">
              <w:rPr>
                <w:rFonts w:ascii="Times New Roman" w:eastAsia="Times New Roman" w:hAnsi="Times New Roman" w:cs="Times New Roman"/>
                <w:color w:val="000000"/>
                <w:sz w:val="24"/>
                <w:szCs w:val="24"/>
              </w:rPr>
              <w:t>appropriate</w:t>
            </w:r>
            <w:r w:rsidRPr="002B1AB8">
              <w:rPr>
                <w:rFonts w:ascii="Times New Roman" w:eastAsia="Times New Roman" w:hAnsi="Times New Roman" w:cs="Times New Roman"/>
                <w:color w:val="000000"/>
                <w:sz w:val="24"/>
                <w:szCs w:val="24"/>
              </w:rPr>
              <w:t xml:space="preserve">. </w:t>
            </w:r>
          </w:p>
        </w:tc>
        <w:tc>
          <w:tcPr>
            <w:tcW w:w="1350" w:type="dxa"/>
            <w:shd w:val="clear" w:color="auto" w:fill="auto"/>
            <w:vAlign w:val="center"/>
            <w:hideMark/>
          </w:tcPr>
          <w:p w:rsidR="00696996" w:rsidRPr="00277F7F" w:rsidRDefault="002B1AB8" w:rsidP="00F22C55">
            <w:pPr>
              <w:spacing w:after="0" w:line="240" w:lineRule="auto"/>
              <w:jc w:val="center"/>
              <w:rPr>
                <w:rFonts w:ascii="Times New Roman" w:eastAsia="Times New Roman" w:hAnsi="Times New Roman" w:cs="Times New Roman"/>
                <w:b/>
                <w:bCs/>
                <w:color w:val="000000"/>
                <w:sz w:val="24"/>
                <w:szCs w:val="24"/>
              </w:rPr>
            </w:pPr>
            <w:r w:rsidRPr="002B1AB8">
              <w:rPr>
                <w:rFonts w:ascii="Times New Roman" w:eastAsia="Times New Roman" w:hAnsi="Times New Roman" w:cs="Times New Roman"/>
                <w:b/>
                <w:bCs/>
                <w:color w:val="000000"/>
                <w:sz w:val="24"/>
                <w:szCs w:val="24"/>
              </w:rPr>
              <w:t>X</w:t>
            </w:r>
          </w:p>
        </w:tc>
        <w:tc>
          <w:tcPr>
            <w:tcW w:w="1440" w:type="dxa"/>
            <w:shd w:val="clear" w:color="auto" w:fill="auto"/>
            <w:vAlign w:val="center"/>
            <w:hideMark/>
          </w:tcPr>
          <w:p w:rsidR="00696996" w:rsidRPr="00277F7F" w:rsidRDefault="002B1AB8" w:rsidP="00F22C55">
            <w:pPr>
              <w:spacing w:after="0" w:line="240" w:lineRule="auto"/>
              <w:jc w:val="center"/>
              <w:rPr>
                <w:rFonts w:ascii="Times New Roman" w:eastAsia="Times New Roman" w:hAnsi="Times New Roman" w:cs="Times New Roman"/>
                <w:b/>
                <w:bCs/>
                <w:color w:val="000000"/>
                <w:sz w:val="24"/>
                <w:szCs w:val="24"/>
              </w:rPr>
            </w:pPr>
            <w:r w:rsidRPr="002B1AB8">
              <w:rPr>
                <w:rFonts w:ascii="Times New Roman" w:eastAsia="Times New Roman" w:hAnsi="Times New Roman" w:cs="Times New Roman"/>
                <w:b/>
                <w:bCs/>
                <w:color w:val="000000"/>
                <w:sz w:val="24"/>
                <w:szCs w:val="24"/>
              </w:rPr>
              <w:t>X</w:t>
            </w:r>
          </w:p>
        </w:tc>
        <w:tc>
          <w:tcPr>
            <w:tcW w:w="1620" w:type="dxa"/>
            <w:shd w:val="clear" w:color="auto" w:fill="auto"/>
            <w:vAlign w:val="center"/>
            <w:hideMark/>
          </w:tcPr>
          <w:p w:rsidR="00696996" w:rsidRPr="00277F7F" w:rsidRDefault="002B1AB8" w:rsidP="00F22C55">
            <w:pPr>
              <w:spacing w:after="0" w:line="240" w:lineRule="auto"/>
              <w:jc w:val="center"/>
              <w:rPr>
                <w:rFonts w:ascii="Times New Roman" w:eastAsia="Times New Roman" w:hAnsi="Times New Roman" w:cs="Times New Roman"/>
                <w:b/>
                <w:bCs/>
                <w:color w:val="000000"/>
                <w:sz w:val="24"/>
                <w:szCs w:val="24"/>
              </w:rPr>
            </w:pPr>
            <w:r w:rsidRPr="002B1AB8">
              <w:rPr>
                <w:rFonts w:ascii="Times New Roman" w:eastAsia="Times New Roman" w:hAnsi="Times New Roman" w:cs="Times New Roman"/>
                <w:b/>
                <w:bCs/>
                <w:color w:val="000000"/>
                <w:sz w:val="24"/>
                <w:szCs w:val="24"/>
              </w:rPr>
              <w:t>X</w:t>
            </w:r>
          </w:p>
        </w:tc>
        <w:tc>
          <w:tcPr>
            <w:tcW w:w="1276" w:type="dxa"/>
          </w:tcPr>
          <w:p w:rsidR="00696996" w:rsidRPr="00277F7F" w:rsidRDefault="00696996" w:rsidP="00F22C55">
            <w:pPr>
              <w:spacing w:after="0" w:line="240" w:lineRule="auto"/>
              <w:jc w:val="center"/>
              <w:rPr>
                <w:rFonts w:ascii="Times New Roman" w:eastAsia="Times New Roman" w:hAnsi="Times New Roman" w:cs="Times New Roman"/>
                <w:b/>
                <w:bCs/>
                <w:color w:val="000000"/>
                <w:sz w:val="24"/>
                <w:szCs w:val="24"/>
              </w:rPr>
            </w:pPr>
          </w:p>
        </w:tc>
        <w:tc>
          <w:tcPr>
            <w:tcW w:w="1514" w:type="dxa"/>
          </w:tcPr>
          <w:p w:rsidR="00696996" w:rsidRPr="00277F7F" w:rsidRDefault="00696996" w:rsidP="00F22C55">
            <w:pPr>
              <w:spacing w:after="0" w:line="240" w:lineRule="auto"/>
              <w:jc w:val="center"/>
              <w:rPr>
                <w:rFonts w:ascii="Times New Roman" w:eastAsia="Times New Roman" w:hAnsi="Times New Roman" w:cs="Times New Roman"/>
                <w:b/>
                <w:bCs/>
                <w:color w:val="000000"/>
                <w:sz w:val="24"/>
                <w:szCs w:val="24"/>
              </w:rPr>
            </w:pPr>
          </w:p>
        </w:tc>
        <w:tc>
          <w:tcPr>
            <w:tcW w:w="1260" w:type="dxa"/>
          </w:tcPr>
          <w:p w:rsidR="00696996" w:rsidRPr="00277F7F" w:rsidRDefault="00696996" w:rsidP="00696996">
            <w:pPr>
              <w:spacing w:after="0" w:line="240" w:lineRule="auto"/>
              <w:ind w:right="-288"/>
              <w:jc w:val="center"/>
              <w:rPr>
                <w:rFonts w:ascii="Times New Roman" w:eastAsia="Times New Roman" w:hAnsi="Times New Roman" w:cs="Times New Roman"/>
                <w:b/>
                <w:bCs/>
                <w:color w:val="000000"/>
                <w:sz w:val="24"/>
                <w:szCs w:val="24"/>
              </w:rPr>
            </w:pPr>
          </w:p>
        </w:tc>
      </w:tr>
      <w:tr w:rsidR="00696996" w:rsidRPr="00277F7F" w:rsidTr="00C00CA8">
        <w:trPr>
          <w:trHeight w:val="1656"/>
        </w:trPr>
        <w:tc>
          <w:tcPr>
            <w:tcW w:w="1080" w:type="dxa"/>
            <w:shd w:val="clear" w:color="auto" w:fill="auto"/>
            <w:noWrap/>
            <w:vAlign w:val="bottom"/>
            <w:hideMark/>
          </w:tcPr>
          <w:p w:rsidR="00696996" w:rsidRPr="00277F7F" w:rsidRDefault="002B1AB8" w:rsidP="00F22C55">
            <w:pPr>
              <w:spacing w:after="0" w:line="240" w:lineRule="auto"/>
              <w:jc w:val="center"/>
              <w:rPr>
                <w:rFonts w:ascii="Times New Roman" w:eastAsia="Times New Roman" w:hAnsi="Times New Roman" w:cs="Times New Roman"/>
                <w:color w:val="000000"/>
              </w:rPr>
            </w:pPr>
            <w:r w:rsidRPr="002B1AB8">
              <w:rPr>
                <w:rFonts w:ascii="Times New Roman" w:eastAsia="Times New Roman" w:hAnsi="Times New Roman" w:cs="Times New Roman"/>
                <w:color w:val="000000"/>
              </w:rPr>
              <w:t>1.</w:t>
            </w:r>
            <w:r w:rsidR="00504B8C">
              <w:rPr>
                <w:rFonts w:ascii="Times New Roman" w:eastAsia="Times New Roman" w:hAnsi="Times New Roman" w:cs="Times New Roman"/>
                <w:color w:val="000000"/>
              </w:rPr>
              <w:t>G</w:t>
            </w:r>
          </w:p>
        </w:tc>
        <w:tc>
          <w:tcPr>
            <w:tcW w:w="4410" w:type="dxa"/>
            <w:shd w:val="clear" w:color="auto" w:fill="auto"/>
            <w:hideMark/>
          </w:tcPr>
          <w:p w:rsidR="00696996" w:rsidRPr="00277F7F" w:rsidRDefault="002B1AB8" w:rsidP="004A14F4">
            <w:pPr>
              <w:spacing w:after="0" w:line="240" w:lineRule="auto"/>
              <w:rPr>
                <w:rFonts w:ascii="Times New Roman" w:eastAsia="Times New Roman" w:hAnsi="Times New Roman" w:cs="Times New Roman"/>
                <w:color w:val="000000"/>
                <w:sz w:val="24"/>
                <w:szCs w:val="24"/>
              </w:rPr>
            </w:pPr>
            <w:r w:rsidRPr="002B1AB8">
              <w:rPr>
                <w:rFonts w:ascii="Times New Roman" w:eastAsia="Times New Roman" w:hAnsi="Times New Roman" w:cs="Times New Roman"/>
                <w:color w:val="000000"/>
                <w:sz w:val="24"/>
                <w:szCs w:val="24"/>
              </w:rPr>
              <w:t xml:space="preserve">Keeps the person and team members informed about changes in plans, expectations, or other issues that may affect </w:t>
            </w:r>
            <w:r w:rsidR="004A14F4">
              <w:rPr>
                <w:rFonts w:ascii="Times New Roman" w:eastAsia="Times New Roman" w:hAnsi="Times New Roman" w:cs="Times New Roman"/>
                <w:color w:val="000000"/>
                <w:sz w:val="24"/>
                <w:szCs w:val="24"/>
              </w:rPr>
              <w:t>his/her</w:t>
            </w:r>
            <w:r w:rsidRPr="002B1AB8">
              <w:rPr>
                <w:rFonts w:ascii="Times New Roman" w:eastAsia="Times New Roman" w:hAnsi="Times New Roman" w:cs="Times New Roman"/>
                <w:color w:val="000000"/>
                <w:sz w:val="24"/>
                <w:szCs w:val="24"/>
              </w:rPr>
              <w:t xml:space="preserve"> life. (Supports </w:t>
            </w:r>
            <w:r w:rsidR="004A14F4">
              <w:rPr>
                <w:rFonts w:ascii="Times New Roman" w:eastAsia="Times New Roman" w:hAnsi="Times New Roman" w:cs="Times New Roman"/>
                <w:color w:val="000000"/>
                <w:sz w:val="24"/>
                <w:szCs w:val="24"/>
              </w:rPr>
              <w:t>him/her</w:t>
            </w:r>
            <w:r w:rsidRPr="002B1AB8">
              <w:rPr>
                <w:rFonts w:ascii="Times New Roman" w:eastAsia="Times New Roman" w:hAnsi="Times New Roman" w:cs="Times New Roman"/>
                <w:color w:val="000000"/>
                <w:sz w:val="24"/>
                <w:szCs w:val="24"/>
              </w:rPr>
              <w:t xml:space="preserve"> to participate to the maximum extent possible in decisions regarding these situations).</w:t>
            </w:r>
            <w:r w:rsidR="00696996" w:rsidRPr="00277F7F">
              <w:rPr>
                <w:rFonts w:ascii="Times New Roman" w:eastAsia="Times New Roman" w:hAnsi="Times New Roman" w:cs="Times New Roman"/>
                <w:color w:val="000000"/>
                <w:sz w:val="16"/>
                <w:szCs w:val="16"/>
              </w:rPr>
              <w:t> </w:t>
            </w:r>
          </w:p>
        </w:tc>
        <w:tc>
          <w:tcPr>
            <w:tcW w:w="1350" w:type="dxa"/>
            <w:shd w:val="clear" w:color="auto" w:fill="auto"/>
            <w:vAlign w:val="center"/>
            <w:hideMark/>
          </w:tcPr>
          <w:p w:rsidR="00696996" w:rsidRPr="00277F7F" w:rsidRDefault="002B1AB8" w:rsidP="00F22C55">
            <w:pPr>
              <w:spacing w:after="0" w:line="240" w:lineRule="auto"/>
              <w:jc w:val="center"/>
              <w:rPr>
                <w:rFonts w:ascii="Times New Roman" w:eastAsia="Times New Roman" w:hAnsi="Times New Roman" w:cs="Times New Roman"/>
                <w:b/>
                <w:bCs/>
                <w:color w:val="000000"/>
                <w:sz w:val="24"/>
                <w:szCs w:val="24"/>
              </w:rPr>
            </w:pPr>
            <w:r w:rsidRPr="002B1AB8">
              <w:rPr>
                <w:rFonts w:ascii="Times New Roman" w:eastAsia="Times New Roman" w:hAnsi="Times New Roman" w:cs="Times New Roman"/>
                <w:b/>
                <w:bCs/>
                <w:color w:val="000000"/>
                <w:sz w:val="24"/>
                <w:szCs w:val="24"/>
              </w:rPr>
              <w:t>X</w:t>
            </w:r>
          </w:p>
        </w:tc>
        <w:tc>
          <w:tcPr>
            <w:tcW w:w="1440" w:type="dxa"/>
            <w:shd w:val="clear" w:color="auto" w:fill="auto"/>
            <w:vAlign w:val="center"/>
            <w:hideMark/>
          </w:tcPr>
          <w:p w:rsidR="00696996" w:rsidRPr="00277F7F" w:rsidRDefault="002B1AB8" w:rsidP="00F22C55">
            <w:pPr>
              <w:spacing w:after="0" w:line="240" w:lineRule="auto"/>
              <w:jc w:val="center"/>
              <w:rPr>
                <w:rFonts w:ascii="Times New Roman" w:eastAsia="Times New Roman" w:hAnsi="Times New Roman" w:cs="Times New Roman"/>
                <w:b/>
                <w:bCs/>
                <w:color w:val="000000"/>
                <w:sz w:val="24"/>
                <w:szCs w:val="24"/>
              </w:rPr>
            </w:pPr>
            <w:r w:rsidRPr="002B1AB8">
              <w:rPr>
                <w:rFonts w:ascii="Times New Roman" w:eastAsia="Times New Roman" w:hAnsi="Times New Roman" w:cs="Times New Roman"/>
                <w:b/>
                <w:bCs/>
                <w:color w:val="000000"/>
                <w:sz w:val="24"/>
                <w:szCs w:val="24"/>
              </w:rPr>
              <w:t>X</w:t>
            </w:r>
          </w:p>
        </w:tc>
        <w:tc>
          <w:tcPr>
            <w:tcW w:w="1620" w:type="dxa"/>
            <w:shd w:val="clear" w:color="auto" w:fill="auto"/>
            <w:vAlign w:val="center"/>
            <w:hideMark/>
          </w:tcPr>
          <w:p w:rsidR="00696996" w:rsidRPr="00277F7F" w:rsidRDefault="002B1AB8" w:rsidP="00F22C55">
            <w:pPr>
              <w:spacing w:after="0" w:line="240" w:lineRule="auto"/>
              <w:jc w:val="center"/>
              <w:rPr>
                <w:rFonts w:ascii="Times New Roman" w:eastAsia="Times New Roman" w:hAnsi="Times New Roman" w:cs="Times New Roman"/>
                <w:b/>
                <w:bCs/>
                <w:color w:val="000000"/>
                <w:sz w:val="24"/>
                <w:szCs w:val="24"/>
              </w:rPr>
            </w:pPr>
            <w:r w:rsidRPr="002B1AB8">
              <w:rPr>
                <w:rFonts w:ascii="Times New Roman" w:eastAsia="Times New Roman" w:hAnsi="Times New Roman" w:cs="Times New Roman"/>
                <w:b/>
                <w:bCs/>
                <w:color w:val="000000"/>
                <w:sz w:val="24"/>
                <w:szCs w:val="24"/>
              </w:rPr>
              <w:t>X</w:t>
            </w:r>
          </w:p>
        </w:tc>
        <w:tc>
          <w:tcPr>
            <w:tcW w:w="1276" w:type="dxa"/>
          </w:tcPr>
          <w:p w:rsidR="00696996" w:rsidRPr="00277F7F" w:rsidRDefault="00696996" w:rsidP="00F22C55">
            <w:pPr>
              <w:spacing w:after="0" w:line="240" w:lineRule="auto"/>
              <w:jc w:val="center"/>
              <w:rPr>
                <w:rFonts w:ascii="Times New Roman" w:eastAsia="Times New Roman" w:hAnsi="Times New Roman" w:cs="Times New Roman"/>
                <w:b/>
                <w:bCs/>
                <w:color w:val="000000"/>
                <w:sz w:val="24"/>
                <w:szCs w:val="24"/>
              </w:rPr>
            </w:pPr>
          </w:p>
        </w:tc>
        <w:tc>
          <w:tcPr>
            <w:tcW w:w="1514" w:type="dxa"/>
          </w:tcPr>
          <w:p w:rsidR="00696996" w:rsidRPr="00277F7F" w:rsidRDefault="00696996" w:rsidP="00F22C55">
            <w:pPr>
              <w:spacing w:after="0" w:line="240" w:lineRule="auto"/>
              <w:jc w:val="center"/>
              <w:rPr>
                <w:rFonts w:ascii="Times New Roman" w:eastAsia="Times New Roman" w:hAnsi="Times New Roman" w:cs="Times New Roman"/>
                <w:b/>
                <w:bCs/>
                <w:color w:val="000000"/>
                <w:sz w:val="24"/>
                <w:szCs w:val="24"/>
              </w:rPr>
            </w:pPr>
          </w:p>
        </w:tc>
        <w:tc>
          <w:tcPr>
            <w:tcW w:w="1260" w:type="dxa"/>
          </w:tcPr>
          <w:p w:rsidR="00696996" w:rsidRPr="00277F7F" w:rsidRDefault="00696996" w:rsidP="00696996">
            <w:pPr>
              <w:spacing w:after="0" w:line="240" w:lineRule="auto"/>
              <w:ind w:right="-288"/>
              <w:jc w:val="center"/>
              <w:rPr>
                <w:rFonts w:ascii="Times New Roman" w:eastAsia="Times New Roman" w:hAnsi="Times New Roman" w:cs="Times New Roman"/>
                <w:b/>
                <w:bCs/>
                <w:color w:val="000000"/>
                <w:sz w:val="24"/>
                <w:szCs w:val="24"/>
              </w:rPr>
            </w:pPr>
          </w:p>
        </w:tc>
      </w:tr>
      <w:tr w:rsidR="00696996" w:rsidRPr="00277F7F" w:rsidTr="0037420E">
        <w:trPr>
          <w:trHeight w:val="2015"/>
        </w:trPr>
        <w:tc>
          <w:tcPr>
            <w:tcW w:w="1080" w:type="dxa"/>
            <w:shd w:val="clear" w:color="auto" w:fill="auto"/>
            <w:noWrap/>
            <w:vAlign w:val="bottom"/>
            <w:hideMark/>
          </w:tcPr>
          <w:p w:rsidR="00C0418A" w:rsidRPr="00277F7F" w:rsidRDefault="002B1AB8" w:rsidP="004A14F4">
            <w:pPr>
              <w:spacing w:after="0" w:line="240" w:lineRule="auto"/>
              <w:jc w:val="center"/>
              <w:rPr>
                <w:rFonts w:ascii="Times New Roman" w:eastAsia="Times New Roman" w:hAnsi="Times New Roman" w:cs="Times New Roman"/>
                <w:color w:val="000000"/>
              </w:rPr>
            </w:pPr>
            <w:r w:rsidRPr="002B1AB8">
              <w:rPr>
                <w:rFonts w:ascii="Times New Roman" w:eastAsia="Times New Roman" w:hAnsi="Times New Roman" w:cs="Times New Roman"/>
                <w:color w:val="000000"/>
              </w:rPr>
              <w:t>1.</w:t>
            </w:r>
            <w:r w:rsidR="00504B8C">
              <w:rPr>
                <w:rFonts w:ascii="Times New Roman" w:eastAsia="Times New Roman" w:hAnsi="Times New Roman" w:cs="Times New Roman"/>
                <w:color w:val="000000"/>
              </w:rPr>
              <w:t>H</w:t>
            </w:r>
          </w:p>
        </w:tc>
        <w:tc>
          <w:tcPr>
            <w:tcW w:w="4410" w:type="dxa"/>
            <w:shd w:val="clear" w:color="auto" w:fill="auto"/>
            <w:hideMark/>
          </w:tcPr>
          <w:p w:rsidR="00696996" w:rsidRPr="00277F7F" w:rsidRDefault="002B1AB8" w:rsidP="00C41D01">
            <w:pPr>
              <w:spacing w:after="0" w:line="240" w:lineRule="auto"/>
              <w:rPr>
                <w:rFonts w:ascii="Times New Roman" w:eastAsia="Times New Roman" w:hAnsi="Times New Roman" w:cs="Times New Roman"/>
                <w:color w:val="000000"/>
                <w:sz w:val="24"/>
                <w:szCs w:val="24"/>
              </w:rPr>
            </w:pPr>
            <w:r w:rsidRPr="002B1AB8">
              <w:rPr>
                <w:rFonts w:ascii="Times New Roman" w:eastAsia="Times New Roman" w:hAnsi="Times New Roman" w:cs="Times New Roman"/>
                <w:color w:val="000000"/>
                <w:sz w:val="24"/>
                <w:szCs w:val="24"/>
              </w:rPr>
              <w:t>Documents any incidents of challenging behavior in accordance with existing plans and policies. Follows documentation protocol for special incident reporting and contacts appropriate team member(s) or supervisor(s).</w:t>
            </w:r>
          </w:p>
        </w:tc>
        <w:tc>
          <w:tcPr>
            <w:tcW w:w="1350" w:type="dxa"/>
            <w:shd w:val="clear" w:color="auto" w:fill="auto"/>
            <w:vAlign w:val="center"/>
            <w:hideMark/>
          </w:tcPr>
          <w:p w:rsidR="00696996" w:rsidRPr="00277F7F" w:rsidRDefault="002B1AB8" w:rsidP="00EE00D2">
            <w:pPr>
              <w:spacing w:after="0" w:line="240" w:lineRule="auto"/>
              <w:jc w:val="center"/>
              <w:rPr>
                <w:rFonts w:ascii="Times New Roman" w:eastAsia="Times New Roman" w:hAnsi="Times New Roman" w:cs="Times New Roman"/>
                <w:b/>
                <w:bCs/>
                <w:color w:val="000000"/>
                <w:sz w:val="24"/>
                <w:szCs w:val="24"/>
              </w:rPr>
            </w:pPr>
            <w:r w:rsidRPr="002B1AB8">
              <w:rPr>
                <w:rFonts w:ascii="Times New Roman" w:eastAsia="Times New Roman" w:hAnsi="Times New Roman" w:cs="Times New Roman"/>
                <w:b/>
                <w:bCs/>
                <w:color w:val="000000"/>
                <w:sz w:val="24"/>
                <w:szCs w:val="24"/>
              </w:rPr>
              <w:t>X</w:t>
            </w:r>
          </w:p>
        </w:tc>
        <w:tc>
          <w:tcPr>
            <w:tcW w:w="1440" w:type="dxa"/>
            <w:shd w:val="clear" w:color="auto" w:fill="auto"/>
            <w:vAlign w:val="center"/>
            <w:hideMark/>
          </w:tcPr>
          <w:p w:rsidR="00696996" w:rsidRPr="00277F7F" w:rsidRDefault="002B1AB8" w:rsidP="00EE00D2">
            <w:pPr>
              <w:spacing w:after="0" w:line="240" w:lineRule="auto"/>
              <w:jc w:val="center"/>
              <w:rPr>
                <w:rFonts w:ascii="Times New Roman" w:eastAsia="Times New Roman" w:hAnsi="Times New Roman" w:cs="Times New Roman"/>
                <w:b/>
                <w:bCs/>
                <w:color w:val="000000"/>
                <w:sz w:val="24"/>
                <w:szCs w:val="24"/>
              </w:rPr>
            </w:pPr>
            <w:r w:rsidRPr="002B1AB8">
              <w:rPr>
                <w:rFonts w:ascii="Times New Roman" w:eastAsia="Times New Roman" w:hAnsi="Times New Roman" w:cs="Times New Roman"/>
                <w:b/>
                <w:bCs/>
                <w:color w:val="000000"/>
                <w:sz w:val="24"/>
                <w:szCs w:val="24"/>
              </w:rPr>
              <w:t>X</w:t>
            </w:r>
          </w:p>
        </w:tc>
        <w:tc>
          <w:tcPr>
            <w:tcW w:w="1620" w:type="dxa"/>
            <w:shd w:val="clear" w:color="auto" w:fill="auto"/>
            <w:vAlign w:val="center"/>
            <w:hideMark/>
          </w:tcPr>
          <w:p w:rsidR="00696996" w:rsidRPr="00277F7F" w:rsidRDefault="002B1AB8" w:rsidP="00EE00D2">
            <w:pPr>
              <w:spacing w:after="0" w:line="240" w:lineRule="auto"/>
              <w:jc w:val="center"/>
              <w:rPr>
                <w:rFonts w:ascii="Times New Roman" w:eastAsia="Times New Roman" w:hAnsi="Times New Roman" w:cs="Times New Roman"/>
                <w:b/>
                <w:bCs/>
                <w:color w:val="000000"/>
                <w:sz w:val="24"/>
                <w:szCs w:val="24"/>
              </w:rPr>
            </w:pPr>
            <w:r w:rsidRPr="002B1AB8">
              <w:rPr>
                <w:rFonts w:ascii="Times New Roman" w:eastAsia="Times New Roman" w:hAnsi="Times New Roman" w:cs="Times New Roman"/>
                <w:b/>
                <w:bCs/>
                <w:color w:val="000000"/>
                <w:sz w:val="24"/>
                <w:szCs w:val="24"/>
              </w:rPr>
              <w:t>X</w:t>
            </w:r>
          </w:p>
        </w:tc>
        <w:tc>
          <w:tcPr>
            <w:tcW w:w="1276" w:type="dxa"/>
          </w:tcPr>
          <w:p w:rsidR="00696996" w:rsidRPr="00277F7F" w:rsidRDefault="00696996" w:rsidP="00EE00D2">
            <w:pPr>
              <w:spacing w:after="0" w:line="240" w:lineRule="auto"/>
              <w:jc w:val="center"/>
              <w:rPr>
                <w:rFonts w:ascii="Times New Roman" w:eastAsia="Times New Roman" w:hAnsi="Times New Roman" w:cs="Times New Roman"/>
                <w:b/>
                <w:bCs/>
                <w:color w:val="000000"/>
                <w:sz w:val="24"/>
                <w:szCs w:val="24"/>
              </w:rPr>
            </w:pPr>
          </w:p>
        </w:tc>
        <w:tc>
          <w:tcPr>
            <w:tcW w:w="1514" w:type="dxa"/>
          </w:tcPr>
          <w:p w:rsidR="00696996" w:rsidRPr="00277F7F" w:rsidRDefault="00696996" w:rsidP="00EE00D2">
            <w:pPr>
              <w:spacing w:after="0" w:line="240" w:lineRule="auto"/>
              <w:jc w:val="center"/>
              <w:rPr>
                <w:rFonts w:ascii="Times New Roman" w:eastAsia="Times New Roman" w:hAnsi="Times New Roman" w:cs="Times New Roman"/>
                <w:b/>
                <w:bCs/>
                <w:color w:val="000000"/>
                <w:sz w:val="24"/>
                <w:szCs w:val="24"/>
              </w:rPr>
            </w:pPr>
          </w:p>
        </w:tc>
        <w:tc>
          <w:tcPr>
            <w:tcW w:w="1260" w:type="dxa"/>
          </w:tcPr>
          <w:p w:rsidR="00696996" w:rsidRPr="00277F7F" w:rsidRDefault="00696996" w:rsidP="00696996">
            <w:pPr>
              <w:spacing w:after="0" w:line="240" w:lineRule="auto"/>
              <w:ind w:right="-288"/>
              <w:jc w:val="center"/>
              <w:rPr>
                <w:rFonts w:ascii="Times New Roman" w:eastAsia="Times New Roman" w:hAnsi="Times New Roman" w:cs="Times New Roman"/>
                <w:b/>
                <w:bCs/>
                <w:color w:val="000000"/>
                <w:sz w:val="24"/>
                <w:szCs w:val="24"/>
              </w:rPr>
            </w:pPr>
          </w:p>
        </w:tc>
      </w:tr>
      <w:tr w:rsidR="00696996" w:rsidRPr="00277F7F" w:rsidTr="00C00CA8">
        <w:trPr>
          <w:trHeight w:val="1008"/>
        </w:trPr>
        <w:tc>
          <w:tcPr>
            <w:tcW w:w="1080" w:type="dxa"/>
            <w:shd w:val="clear" w:color="auto" w:fill="auto"/>
            <w:noWrap/>
            <w:vAlign w:val="bottom"/>
            <w:hideMark/>
          </w:tcPr>
          <w:p w:rsidR="00696996" w:rsidRPr="00277F7F" w:rsidRDefault="002B1AB8" w:rsidP="00F22C55">
            <w:pPr>
              <w:spacing w:after="0" w:line="240" w:lineRule="auto"/>
              <w:jc w:val="center"/>
              <w:rPr>
                <w:rFonts w:ascii="Times New Roman" w:eastAsia="Times New Roman" w:hAnsi="Times New Roman" w:cs="Times New Roman"/>
                <w:color w:val="000000"/>
              </w:rPr>
            </w:pPr>
            <w:r w:rsidRPr="002B1AB8">
              <w:rPr>
                <w:rFonts w:ascii="Times New Roman" w:eastAsia="Times New Roman" w:hAnsi="Times New Roman" w:cs="Times New Roman"/>
                <w:color w:val="000000"/>
              </w:rPr>
              <w:t>1.</w:t>
            </w:r>
            <w:r w:rsidR="00504B8C">
              <w:rPr>
                <w:rFonts w:ascii="Times New Roman" w:eastAsia="Times New Roman" w:hAnsi="Times New Roman" w:cs="Times New Roman"/>
                <w:color w:val="000000"/>
              </w:rPr>
              <w:t>I</w:t>
            </w:r>
          </w:p>
        </w:tc>
        <w:tc>
          <w:tcPr>
            <w:tcW w:w="4410" w:type="dxa"/>
            <w:shd w:val="clear" w:color="auto" w:fill="auto"/>
            <w:hideMark/>
          </w:tcPr>
          <w:p w:rsidR="00696996" w:rsidRPr="00277F7F" w:rsidRDefault="002B1AB8" w:rsidP="00F22C55">
            <w:pPr>
              <w:spacing w:after="0" w:line="240" w:lineRule="auto"/>
              <w:rPr>
                <w:rFonts w:ascii="Times New Roman" w:eastAsia="Times New Roman" w:hAnsi="Times New Roman" w:cs="Times New Roman"/>
                <w:color w:val="000000"/>
                <w:sz w:val="24"/>
                <w:szCs w:val="24"/>
              </w:rPr>
            </w:pPr>
            <w:r w:rsidRPr="002B1AB8">
              <w:rPr>
                <w:rFonts w:ascii="Times New Roman" w:eastAsia="Times New Roman" w:hAnsi="Times New Roman" w:cs="Times New Roman"/>
                <w:color w:val="000000"/>
                <w:sz w:val="24"/>
                <w:szCs w:val="24"/>
              </w:rPr>
              <w:t>Follows behavior support plans as written and gives appropriate and timely feedback to plan writers regarding barriers and effectiveness.</w:t>
            </w:r>
          </w:p>
        </w:tc>
        <w:tc>
          <w:tcPr>
            <w:tcW w:w="1350" w:type="dxa"/>
            <w:shd w:val="clear" w:color="auto" w:fill="auto"/>
            <w:vAlign w:val="center"/>
            <w:hideMark/>
          </w:tcPr>
          <w:p w:rsidR="00696996" w:rsidRPr="00277F7F" w:rsidRDefault="002B1AB8" w:rsidP="00F22C55">
            <w:pPr>
              <w:spacing w:after="0" w:line="240" w:lineRule="auto"/>
              <w:jc w:val="center"/>
              <w:rPr>
                <w:rFonts w:ascii="Times New Roman" w:eastAsia="Times New Roman" w:hAnsi="Times New Roman" w:cs="Times New Roman"/>
                <w:b/>
                <w:bCs/>
                <w:color w:val="000000"/>
                <w:sz w:val="24"/>
                <w:szCs w:val="24"/>
              </w:rPr>
            </w:pPr>
            <w:r w:rsidRPr="002B1AB8">
              <w:rPr>
                <w:rFonts w:ascii="Times New Roman" w:eastAsia="Times New Roman" w:hAnsi="Times New Roman" w:cs="Times New Roman"/>
                <w:b/>
                <w:bCs/>
                <w:color w:val="000000"/>
                <w:sz w:val="24"/>
                <w:szCs w:val="24"/>
              </w:rPr>
              <w:t>X</w:t>
            </w:r>
          </w:p>
        </w:tc>
        <w:tc>
          <w:tcPr>
            <w:tcW w:w="1440" w:type="dxa"/>
            <w:shd w:val="clear" w:color="auto" w:fill="auto"/>
            <w:vAlign w:val="center"/>
            <w:hideMark/>
          </w:tcPr>
          <w:p w:rsidR="00696996" w:rsidRPr="00277F7F" w:rsidRDefault="002B1AB8" w:rsidP="00F22C55">
            <w:pPr>
              <w:spacing w:after="0" w:line="240" w:lineRule="auto"/>
              <w:jc w:val="center"/>
              <w:rPr>
                <w:rFonts w:ascii="Times New Roman" w:eastAsia="Times New Roman" w:hAnsi="Times New Roman" w:cs="Times New Roman"/>
                <w:b/>
                <w:bCs/>
                <w:color w:val="000000"/>
                <w:sz w:val="24"/>
                <w:szCs w:val="24"/>
              </w:rPr>
            </w:pPr>
            <w:r w:rsidRPr="002B1AB8">
              <w:rPr>
                <w:rFonts w:ascii="Times New Roman" w:eastAsia="Times New Roman" w:hAnsi="Times New Roman" w:cs="Times New Roman"/>
                <w:b/>
                <w:bCs/>
                <w:color w:val="000000"/>
                <w:sz w:val="24"/>
                <w:szCs w:val="24"/>
              </w:rPr>
              <w:t>X</w:t>
            </w:r>
          </w:p>
        </w:tc>
        <w:tc>
          <w:tcPr>
            <w:tcW w:w="1620" w:type="dxa"/>
            <w:shd w:val="clear" w:color="auto" w:fill="auto"/>
            <w:vAlign w:val="center"/>
            <w:hideMark/>
          </w:tcPr>
          <w:p w:rsidR="00696996" w:rsidRPr="00277F7F" w:rsidRDefault="002B1AB8" w:rsidP="00F22C55">
            <w:pPr>
              <w:spacing w:after="0" w:line="240" w:lineRule="auto"/>
              <w:jc w:val="center"/>
              <w:rPr>
                <w:rFonts w:ascii="Times New Roman" w:eastAsia="Times New Roman" w:hAnsi="Times New Roman" w:cs="Times New Roman"/>
                <w:b/>
                <w:bCs/>
                <w:color w:val="000000"/>
                <w:sz w:val="24"/>
                <w:szCs w:val="24"/>
              </w:rPr>
            </w:pPr>
            <w:r w:rsidRPr="002B1AB8">
              <w:rPr>
                <w:rFonts w:ascii="Times New Roman" w:eastAsia="Times New Roman" w:hAnsi="Times New Roman" w:cs="Times New Roman"/>
                <w:b/>
                <w:bCs/>
                <w:color w:val="000000"/>
                <w:sz w:val="24"/>
                <w:szCs w:val="24"/>
              </w:rPr>
              <w:t>X</w:t>
            </w:r>
          </w:p>
        </w:tc>
        <w:tc>
          <w:tcPr>
            <w:tcW w:w="1276" w:type="dxa"/>
          </w:tcPr>
          <w:p w:rsidR="00696996" w:rsidRPr="00277F7F" w:rsidRDefault="00696996" w:rsidP="00F22C55">
            <w:pPr>
              <w:spacing w:after="0" w:line="240" w:lineRule="auto"/>
              <w:jc w:val="center"/>
              <w:rPr>
                <w:rFonts w:ascii="Times New Roman" w:eastAsia="Times New Roman" w:hAnsi="Times New Roman" w:cs="Times New Roman"/>
                <w:b/>
                <w:bCs/>
                <w:color w:val="000000"/>
                <w:sz w:val="24"/>
                <w:szCs w:val="24"/>
              </w:rPr>
            </w:pPr>
          </w:p>
        </w:tc>
        <w:tc>
          <w:tcPr>
            <w:tcW w:w="1514" w:type="dxa"/>
          </w:tcPr>
          <w:p w:rsidR="00696996" w:rsidRPr="00277F7F" w:rsidRDefault="00696996" w:rsidP="00F22C55">
            <w:pPr>
              <w:spacing w:after="0" w:line="240" w:lineRule="auto"/>
              <w:jc w:val="center"/>
              <w:rPr>
                <w:rFonts w:ascii="Times New Roman" w:eastAsia="Times New Roman" w:hAnsi="Times New Roman" w:cs="Times New Roman"/>
                <w:b/>
                <w:bCs/>
                <w:color w:val="000000"/>
                <w:sz w:val="24"/>
                <w:szCs w:val="24"/>
              </w:rPr>
            </w:pPr>
          </w:p>
        </w:tc>
        <w:tc>
          <w:tcPr>
            <w:tcW w:w="1260" w:type="dxa"/>
          </w:tcPr>
          <w:p w:rsidR="00696996" w:rsidRPr="00277F7F" w:rsidRDefault="00696996" w:rsidP="00696996">
            <w:pPr>
              <w:spacing w:after="0" w:line="240" w:lineRule="auto"/>
              <w:ind w:right="-288"/>
              <w:jc w:val="center"/>
              <w:rPr>
                <w:rFonts w:ascii="Times New Roman" w:eastAsia="Times New Roman" w:hAnsi="Times New Roman" w:cs="Times New Roman"/>
                <w:b/>
                <w:bCs/>
                <w:color w:val="000000"/>
                <w:sz w:val="24"/>
                <w:szCs w:val="24"/>
              </w:rPr>
            </w:pPr>
          </w:p>
        </w:tc>
      </w:tr>
      <w:tr w:rsidR="00696996" w:rsidRPr="00277F7F" w:rsidTr="00C00CA8">
        <w:trPr>
          <w:trHeight w:val="1332"/>
        </w:trPr>
        <w:tc>
          <w:tcPr>
            <w:tcW w:w="1080" w:type="dxa"/>
            <w:shd w:val="clear" w:color="auto" w:fill="auto"/>
            <w:noWrap/>
            <w:vAlign w:val="bottom"/>
            <w:hideMark/>
          </w:tcPr>
          <w:p w:rsidR="00696996" w:rsidRPr="00277F7F" w:rsidRDefault="002B1AB8" w:rsidP="00F22C55">
            <w:pPr>
              <w:spacing w:after="0" w:line="240" w:lineRule="auto"/>
              <w:jc w:val="center"/>
              <w:rPr>
                <w:rFonts w:ascii="Times New Roman" w:eastAsia="Times New Roman" w:hAnsi="Times New Roman" w:cs="Times New Roman"/>
                <w:color w:val="000000"/>
              </w:rPr>
            </w:pPr>
            <w:r w:rsidRPr="002B1AB8">
              <w:rPr>
                <w:rFonts w:ascii="Times New Roman" w:eastAsia="Times New Roman" w:hAnsi="Times New Roman" w:cs="Times New Roman"/>
                <w:color w:val="000000"/>
              </w:rPr>
              <w:t>1.</w:t>
            </w:r>
            <w:r w:rsidR="00504B8C">
              <w:rPr>
                <w:rFonts w:ascii="Times New Roman" w:eastAsia="Times New Roman" w:hAnsi="Times New Roman" w:cs="Times New Roman"/>
                <w:color w:val="000000"/>
              </w:rPr>
              <w:t>J</w:t>
            </w:r>
          </w:p>
        </w:tc>
        <w:tc>
          <w:tcPr>
            <w:tcW w:w="4410" w:type="dxa"/>
            <w:shd w:val="clear" w:color="auto" w:fill="auto"/>
            <w:hideMark/>
          </w:tcPr>
          <w:p w:rsidR="00696996" w:rsidRPr="00277F7F" w:rsidRDefault="002B1AB8" w:rsidP="00F22C55">
            <w:pPr>
              <w:spacing w:after="0" w:line="240" w:lineRule="auto"/>
              <w:rPr>
                <w:rFonts w:ascii="Times New Roman" w:eastAsia="Times New Roman" w:hAnsi="Times New Roman" w:cs="Times New Roman"/>
                <w:color w:val="000000"/>
                <w:sz w:val="24"/>
                <w:szCs w:val="24"/>
              </w:rPr>
            </w:pPr>
            <w:r w:rsidRPr="002B1AB8">
              <w:rPr>
                <w:rFonts w:ascii="Times New Roman" w:eastAsia="Times New Roman" w:hAnsi="Times New Roman" w:cs="Times New Roman"/>
                <w:color w:val="000000"/>
                <w:sz w:val="24"/>
                <w:szCs w:val="24"/>
              </w:rPr>
              <w:t>Assures confidentiality of assessment and observation information and is aware of agency’s confidentiality policies about sharing information per HIPPA Regulations.</w:t>
            </w:r>
          </w:p>
        </w:tc>
        <w:tc>
          <w:tcPr>
            <w:tcW w:w="1350" w:type="dxa"/>
            <w:shd w:val="clear" w:color="auto" w:fill="auto"/>
            <w:vAlign w:val="center"/>
            <w:hideMark/>
          </w:tcPr>
          <w:p w:rsidR="00696996" w:rsidRPr="00277F7F" w:rsidRDefault="002B1AB8" w:rsidP="00F22C55">
            <w:pPr>
              <w:spacing w:after="0" w:line="240" w:lineRule="auto"/>
              <w:jc w:val="center"/>
              <w:rPr>
                <w:rFonts w:ascii="Times New Roman" w:eastAsia="Times New Roman" w:hAnsi="Times New Roman" w:cs="Times New Roman"/>
                <w:b/>
                <w:bCs/>
                <w:color w:val="000000"/>
                <w:sz w:val="24"/>
                <w:szCs w:val="24"/>
              </w:rPr>
            </w:pPr>
            <w:r w:rsidRPr="002B1AB8">
              <w:rPr>
                <w:rFonts w:ascii="Times New Roman" w:eastAsia="Times New Roman" w:hAnsi="Times New Roman" w:cs="Times New Roman"/>
                <w:b/>
                <w:bCs/>
                <w:color w:val="000000"/>
                <w:sz w:val="24"/>
                <w:szCs w:val="24"/>
              </w:rPr>
              <w:t>X</w:t>
            </w:r>
          </w:p>
        </w:tc>
        <w:tc>
          <w:tcPr>
            <w:tcW w:w="1440" w:type="dxa"/>
            <w:shd w:val="clear" w:color="auto" w:fill="auto"/>
            <w:vAlign w:val="center"/>
            <w:hideMark/>
          </w:tcPr>
          <w:p w:rsidR="00696996" w:rsidRPr="00277F7F" w:rsidRDefault="002B1AB8" w:rsidP="00F22C55">
            <w:pPr>
              <w:spacing w:after="0" w:line="240" w:lineRule="auto"/>
              <w:jc w:val="center"/>
              <w:rPr>
                <w:rFonts w:ascii="Times New Roman" w:eastAsia="Times New Roman" w:hAnsi="Times New Roman" w:cs="Times New Roman"/>
                <w:b/>
                <w:bCs/>
                <w:color w:val="000000"/>
                <w:sz w:val="24"/>
                <w:szCs w:val="24"/>
              </w:rPr>
            </w:pPr>
            <w:r w:rsidRPr="002B1AB8">
              <w:rPr>
                <w:rFonts w:ascii="Times New Roman" w:eastAsia="Times New Roman" w:hAnsi="Times New Roman" w:cs="Times New Roman"/>
                <w:b/>
                <w:bCs/>
                <w:color w:val="000000"/>
                <w:sz w:val="24"/>
                <w:szCs w:val="24"/>
              </w:rPr>
              <w:t>X</w:t>
            </w:r>
          </w:p>
        </w:tc>
        <w:tc>
          <w:tcPr>
            <w:tcW w:w="1620" w:type="dxa"/>
            <w:shd w:val="clear" w:color="auto" w:fill="auto"/>
            <w:vAlign w:val="center"/>
            <w:hideMark/>
          </w:tcPr>
          <w:p w:rsidR="00696996" w:rsidRPr="00277F7F" w:rsidRDefault="002B1AB8" w:rsidP="00F22C55">
            <w:pPr>
              <w:spacing w:after="0" w:line="240" w:lineRule="auto"/>
              <w:jc w:val="center"/>
              <w:rPr>
                <w:rFonts w:ascii="Times New Roman" w:eastAsia="Times New Roman" w:hAnsi="Times New Roman" w:cs="Times New Roman"/>
                <w:b/>
                <w:bCs/>
                <w:color w:val="000000"/>
                <w:sz w:val="24"/>
                <w:szCs w:val="24"/>
              </w:rPr>
            </w:pPr>
            <w:r w:rsidRPr="002B1AB8">
              <w:rPr>
                <w:rFonts w:ascii="Times New Roman" w:eastAsia="Times New Roman" w:hAnsi="Times New Roman" w:cs="Times New Roman"/>
                <w:b/>
                <w:bCs/>
                <w:color w:val="000000"/>
                <w:sz w:val="24"/>
                <w:szCs w:val="24"/>
              </w:rPr>
              <w:t>X</w:t>
            </w:r>
          </w:p>
        </w:tc>
        <w:tc>
          <w:tcPr>
            <w:tcW w:w="1276" w:type="dxa"/>
          </w:tcPr>
          <w:p w:rsidR="00696996" w:rsidRPr="00277F7F" w:rsidRDefault="00696996" w:rsidP="00F22C55">
            <w:pPr>
              <w:spacing w:after="0" w:line="240" w:lineRule="auto"/>
              <w:jc w:val="center"/>
              <w:rPr>
                <w:rFonts w:ascii="Times New Roman" w:eastAsia="Times New Roman" w:hAnsi="Times New Roman" w:cs="Times New Roman"/>
                <w:b/>
                <w:bCs/>
                <w:color w:val="000000"/>
                <w:sz w:val="24"/>
                <w:szCs w:val="24"/>
              </w:rPr>
            </w:pPr>
          </w:p>
        </w:tc>
        <w:tc>
          <w:tcPr>
            <w:tcW w:w="1514" w:type="dxa"/>
          </w:tcPr>
          <w:p w:rsidR="00696996" w:rsidRPr="00277F7F" w:rsidRDefault="00696996" w:rsidP="00F22C55">
            <w:pPr>
              <w:spacing w:after="0" w:line="240" w:lineRule="auto"/>
              <w:jc w:val="center"/>
              <w:rPr>
                <w:rFonts w:ascii="Times New Roman" w:eastAsia="Times New Roman" w:hAnsi="Times New Roman" w:cs="Times New Roman"/>
                <w:b/>
                <w:bCs/>
                <w:color w:val="000000"/>
                <w:sz w:val="24"/>
                <w:szCs w:val="24"/>
              </w:rPr>
            </w:pPr>
          </w:p>
        </w:tc>
        <w:tc>
          <w:tcPr>
            <w:tcW w:w="1260" w:type="dxa"/>
          </w:tcPr>
          <w:p w:rsidR="00696996" w:rsidRPr="00277F7F" w:rsidRDefault="00696996" w:rsidP="00696996">
            <w:pPr>
              <w:spacing w:after="0" w:line="240" w:lineRule="auto"/>
              <w:ind w:right="-288"/>
              <w:jc w:val="center"/>
              <w:rPr>
                <w:rFonts w:ascii="Times New Roman" w:eastAsia="Times New Roman" w:hAnsi="Times New Roman" w:cs="Times New Roman"/>
                <w:b/>
                <w:bCs/>
                <w:color w:val="000000"/>
                <w:sz w:val="24"/>
                <w:szCs w:val="24"/>
              </w:rPr>
            </w:pPr>
          </w:p>
        </w:tc>
      </w:tr>
      <w:tr w:rsidR="00696996" w:rsidRPr="00277F7F" w:rsidTr="00C00CA8">
        <w:trPr>
          <w:trHeight w:val="1295"/>
        </w:trPr>
        <w:tc>
          <w:tcPr>
            <w:tcW w:w="1080" w:type="dxa"/>
            <w:shd w:val="clear" w:color="auto" w:fill="auto"/>
            <w:noWrap/>
            <w:vAlign w:val="bottom"/>
            <w:hideMark/>
          </w:tcPr>
          <w:p w:rsidR="00696996" w:rsidRPr="00277F7F" w:rsidRDefault="002B1AB8" w:rsidP="00F22C55">
            <w:pPr>
              <w:spacing w:after="0" w:line="240" w:lineRule="auto"/>
              <w:jc w:val="center"/>
              <w:rPr>
                <w:rFonts w:ascii="Times New Roman" w:eastAsia="Times New Roman" w:hAnsi="Times New Roman" w:cs="Times New Roman"/>
                <w:color w:val="000000"/>
              </w:rPr>
            </w:pPr>
            <w:r w:rsidRPr="002B1AB8">
              <w:rPr>
                <w:rFonts w:ascii="Times New Roman" w:eastAsia="Times New Roman" w:hAnsi="Times New Roman" w:cs="Times New Roman"/>
                <w:color w:val="000000"/>
              </w:rPr>
              <w:lastRenderedPageBreak/>
              <w:t>1.</w:t>
            </w:r>
            <w:r w:rsidR="00504B8C">
              <w:rPr>
                <w:rFonts w:ascii="Times New Roman" w:eastAsia="Times New Roman" w:hAnsi="Times New Roman" w:cs="Times New Roman"/>
                <w:color w:val="000000"/>
              </w:rPr>
              <w:t>K</w:t>
            </w:r>
          </w:p>
        </w:tc>
        <w:tc>
          <w:tcPr>
            <w:tcW w:w="4410" w:type="dxa"/>
            <w:shd w:val="clear" w:color="auto" w:fill="auto"/>
            <w:hideMark/>
          </w:tcPr>
          <w:p w:rsidR="00696996" w:rsidRPr="00277F7F" w:rsidRDefault="002B1AB8" w:rsidP="00C0418A">
            <w:pPr>
              <w:spacing w:after="0" w:line="240" w:lineRule="auto"/>
              <w:rPr>
                <w:rFonts w:ascii="Times New Roman" w:eastAsia="Times New Roman" w:hAnsi="Times New Roman" w:cs="Times New Roman"/>
                <w:color w:val="000000"/>
                <w:sz w:val="24"/>
                <w:szCs w:val="24"/>
              </w:rPr>
            </w:pPr>
            <w:r w:rsidRPr="002B1AB8">
              <w:rPr>
                <w:rFonts w:ascii="Times New Roman" w:eastAsia="Times New Roman" w:hAnsi="Times New Roman" w:cs="Times New Roman"/>
                <w:color w:val="000000"/>
                <w:sz w:val="24"/>
                <w:szCs w:val="24"/>
              </w:rPr>
              <w:t>Reports any use of aversive procedures to supervisor or local Human Rights Committee and can describe what constitutes an aversive procedure.</w:t>
            </w:r>
          </w:p>
        </w:tc>
        <w:tc>
          <w:tcPr>
            <w:tcW w:w="1350" w:type="dxa"/>
            <w:shd w:val="clear" w:color="auto" w:fill="auto"/>
            <w:vAlign w:val="center"/>
            <w:hideMark/>
          </w:tcPr>
          <w:p w:rsidR="00696996" w:rsidRPr="00277F7F" w:rsidRDefault="002B1AB8" w:rsidP="00F22C55">
            <w:pPr>
              <w:spacing w:after="0" w:line="240" w:lineRule="auto"/>
              <w:jc w:val="center"/>
              <w:rPr>
                <w:rFonts w:ascii="Times New Roman" w:eastAsia="Times New Roman" w:hAnsi="Times New Roman" w:cs="Times New Roman"/>
                <w:b/>
                <w:bCs/>
                <w:color w:val="000000"/>
                <w:sz w:val="24"/>
                <w:szCs w:val="24"/>
              </w:rPr>
            </w:pPr>
            <w:r w:rsidRPr="002B1AB8">
              <w:rPr>
                <w:rFonts w:ascii="Times New Roman" w:eastAsia="Times New Roman" w:hAnsi="Times New Roman" w:cs="Times New Roman"/>
                <w:b/>
                <w:bCs/>
                <w:color w:val="000000"/>
                <w:sz w:val="24"/>
                <w:szCs w:val="24"/>
              </w:rPr>
              <w:t>X</w:t>
            </w:r>
          </w:p>
        </w:tc>
        <w:tc>
          <w:tcPr>
            <w:tcW w:w="1440" w:type="dxa"/>
            <w:shd w:val="clear" w:color="auto" w:fill="auto"/>
            <w:vAlign w:val="center"/>
            <w:hideMark/>
          </w:tcPr>
          <w:p w:rsidR="00696996" w:rsidRPr="00277F7F" w:rsidRDefault="002B1AB8" w:rsidP="00F22C55">
            <w:pPr>
              <w:spacing w:after="0" w:line="240" w:lineRule="auto"/>
              <w:jc w:val="center"/>
              <w:rPr>
                <w:rFonts w:ascii="Times New Roman" w:eastAsia="Times New Roman" w:hAnsi="Times New Roman" w:cs="Times New Roman"/>
                <w:b/>
                <w:bCs/>
                <w:color w:val="000000"/>
                <w:sz w:val="24"/>
                <w:szCs w:val="24"/>
              </w:rPr>
            </w:pPr>
            <w:r w:rsidRPr="002B1AB8">
              <w:rPr>
                <w:rFonts w:ascii="Times New Roman" w:eastAsia="Times New Roman" w:hAnsi="Times New Roman" w:cs="Times New Roman"/>
                <w:b/>
                <w:bCs/>
                <w:color w:val="000000"/>
                <w:sz w:val="24"/>
                <w:szCs w:val="24"/>
              </w:rPr>
              <w:t>X</w:t>
            </w:r>
          </w:p>
        </w:tc>
        <w:tc>
          <w:tcPr>
            <w:tcW w:w="1620" w:type="dxa"/>
            <w:shd w:val="clear" w:color="auto" w:fill="auto"/>
            <w:vAlign w:val="center"/>
            <w:hideMark/>
          </w:tcPr>
          <w:p w:rsidR="00696996" w:rsidRPr="00277F7F" w:rsidRDefault="002B1AB8" w:rsidP="00F22C55">
            <w:pPr>
              <w:spacing w:after="0" w:line="240" w:lineRule="auto"/>
              <w:jc w:val="center"/>
              <w:rPr>
                <w:rFonts w:ascii="Times New Roman" w:eastAsia="Times New Roman" w:hAnsi="Times New Roman" w:cs="Times New Roman"/>
                <w:b/>
                <w:bCs/>
                <w:color w:val="000000"/>
                <w:sz w:val="24"/>
                <w:szCs w:val="24"/>
              </w:rPr>
            </w:pPr>
            <w:r w:rsidRPr="002B1AB8">
              <w:rPr>
                <w:rFonts w:ascii="Times New Roman" w:eastAsia="Times New Roman" w:hAnsi="Times New Roman" w:cs="Times New Roman"/>
                <w:b/>
                <w:bCs/>
                <w:color w:val="000000"/>
                <w:sz w:val="24"/>
                <w:szCs w:val="24"/>
              </w:rPr>
              <w:t>X</w:t>
            </w:r>
          </w:p>
        </w:tc>
        <w:tc>
          <w:tcPr>
            <w:tcW w:w="1276" w:type="dxa"/>
          </w:tcPr>
          <w:p w:rsidR="00696996" w:rsidRPr="00277F7F" w:rsidRDefault="00696996" w:rsidP="00F22C55">
            <w:pPr>
              <w:spacing w:after="0" w:line="240" w:lineRule="auto"/>
              <w:jc w:val="center"/>
              <w:rPr>
                <w:rFonts w:ascii="Times New Roman" w:eastAsia="Times New Roman" w:hAnsi="Times New Roman" w:cs="Times New Roman"/>
                <w:b/>
                <w:bCs/>
                <w:color w:val="000000"/>
                <w:sz w:val="24"/>
                <w:szCs w:val="24"/>
              </w:rPr>
            </w:pPr>
          </w:p>
        </w:tc>
        <w:tc>
          <w:tcPr>
            <w:tcW w:w="1514" w:type="dxa"/>
          </w:tcPr>
          <w:p w:rsidR="00696996" w:rsidRPr="00277F7F" w:rsidRDefault="00696996" w:rsidP="00F22C55">
            <w:pPr>
              <w:spacing w:after="0" w:line="240" w:lineRule="auto"/>
              <w:jc w:val="center"/>
              <w:rPr>
                <w:rFonts w:ascii="Times New Roman" w:eastAsia="Times New Roman" w:hAnsi="Times New Roman" w:cs="Times New Roman"/>
                <w:b/>
                <w:bCs/>
                <w:color w:val="000000"/>
                <w:sz w:val="24"/>
                <w:szCs w:val="24"/>
              </w:rPr>
            </w:pPr>
          </w:p>
        </w:tc>
        <w:tc>
          <w:tcPr>
            <w:tcW w:w="1260" w:type="dxa"/>
          </w:tcPr>
          <w:p w:rsidR="00696996" w:rsidRPr="00277F7F" w:rsidRDefault="00696996" w:rsidP="00696996">
            <w:pPr>
              <w:spacing w:after="0" w:line="240" w:lineRule="auto"/>
              <w:ind w:right="-288"/>
              <w:jc w:val="center"/>
              <w:rPr>
                <w:rFonts w:ascii="Times New Roman" w:eastAsia="Times New Roman" w:hAnsi="Times New Roman" w:cs="Times New Roman"/>
                <w:b/>
                <w:bCs/>
                <w:color w:val="000000"/>
                <w:sz w:val="24"/>
                <w:szCs w:val="24"/>
              </w:rPr>
            </w:pPr>
          </w:p>
        </w:tc>
      </w:tr>
      <w:tr w:rsidR="00696996" w:rsidRPr="00277F7F" w:rsidTr="00C00CA8">
        <w:trPr>
          <w:trHeight w:val="701"/>
        </w:trPr>
        <w:tc>
          <w:tcPr>
            <w:tcW w:w="1080" w:type="dxa"/>
            <w:shd w:val="clear" w:color="auto" w:fill="BFBFBF" w:themeFill="background1" w:themeFillShade="BF"/>
            <w:noWrap/>
            <w:vAlign w:val="bottom"/>
            <w:hideMark/>
          </w:tcPr>
          <w:p w:rsidR="00696996" w:rsidRPr="00277F7F" w:rsidRDefault="002B1AB8" w:rsidP="00F22C55">
            <w:pPr>
              <w:spacing w:after="0" w:line="240" w:lineRule="auto"/>
              <w:jc w:val="center"/>
              <w:rPr>
                <w:rFonts w:ascii="Times New Roman" w:eastAsia="Times New Roman" w:hAnsi="Times New Roman" w:cs="Times New Roman"/>
                <w:color w:val="000000"/>
              </w:rPr>
            </w:pPr>
            <w:r w:rsidRPr="002B1AB8">
              <w:rPr>
                <w:rFonts w:ascii="Times New Roman" w:eastAsia="Times New Roman" w:hAnsi="Times New Roman" w:cs="Times New Roman"/>
                <w:color w:val="000000"/>
              </w:rPr>
              <w:t>2</w:t>
            </w:r>
          </w:p>
        </w:tc>
        <w:tc>
          <w:tcPr>
            <w:tcW w:w="4410" w:type="dxa"/>
            <w:shd w:val="clear" w:color="auto" w:fill="BFBFBF" w:themeFill="background1" w:themeFillShade="BF"/>
            <w:hideMark/>
          </w:tcPr>
          <w:p w:rsidR="004A14F4" w:rsidRDefault="004A14F4" w:rsidP="00F22C55">
            <w:pPr>
              <w:spacing w:after="0" w:line="240" w:lineRule="auto"/>
              <w:rPr>
                <w:rFonts w:ascii="Times New Roman" w:eastAsia="Times New Roman" w:hAnsi="Times New Roman" w:cs="Times New Roman"/>
                <w:b/>
                <w:bCs/>
                <w:color w:val="000000"/>
                <w:sz w:val="24"/>
                <w:szCs w:val="24"/>
              </w:rPr>
            </w:pPr>
          </w:p>
          <w:p w:rsidR="00696996" w:rsidRPr="00277F7F" w:rsidRDefault="002B1AB8" w:rsidP="00F22C55">
            <w:pPr>
              <w:spacing w:after="0" w:line="240" w:lineRule="auto"/>
              <w:rPr>
                <w:rFonts w:ascii="Times New Roman" w:eastAsia="Times New Roman" w:hAnsi="Times New Roman" w:cs="Times New Roman"/>
                <w:b/>
                <w:bCs/>
                <w:color w:val="000000"/>
                <w:sz w:val="24"/>
                <w:szCs w:val="24"/>
              </w:rPr>
            </w:pPr>
            <w:r w:rsidRPr="002B1AB8">
              <w:rPr>
                <w:rFonts w:ascii="Times New Roman" w:eastAsia="Times New Roman" w:hAnsi="Times New Roman" w:cs="Times New Roman"/>
                <w:b/>
                <w:bCs/>
                <w:color w:val="000000"/>
                <w:sz w:val="24"/>
                <w:szCs w:val="24"/>
              </w:rPr>
              <w:t>Function/ Purpose of Behavior</w:t>
            </w:r>
          </w:p>
        </w:tc>
        <w:tc>
          <w:tcPr>
            <w:tcW w:w="1350" w:type="dxa"/>
            <w:shd w:val="clear" w:color="auto" w:fill="BFBFBF" w:themeFill="background1" w:themeFillShade="BF"/>
            <w:vAlign w:val="center"/>
            <w:hideMark/>
          </w:tcPr>
          <w:p w:rsidR="00696996" w:rsidRPr="00277F7F" w:rsidRDefault="00696996" w:rsidP="00F22C55">
            <w:pPr>
              <w:spacing w:after="0" w:line="240" w:lineRule="auto"/>
              <w:rPr>
                <w:rFonts w:ascii="Times New Roman" w:eastAsia="Times New Roman" w:hAnsi="Times New Roman" w:cs="Times New Roman"/>
                <w:b/>
                <w:bCs/>
                <w:color w:val="000000"/>
                <w:sz w:val="24"/>
                <w:szCs w:val="24"/>
              </w:rPr>
            </w:pPr>
          </w:p>
        </w:tc>
        <w:tc>
          <w:tcPr>
            <w:tcW w:w="1440" w:type="dxa"/>
            <w:shd w:val="clear" w:color="auto" w:fill="BFBFBF" w:themeFill="background1" w:themeFillShade="BF"/>
            <w:vAlign w:val="center"/>
            <w:hideMark/>
          </w:tcPr>
          <w:p w:rsidR="00696996" w:rsidRPr="00277F7F" w:rsidRDefault="00696996" w:rsidP="00F22C55">
            <w:pPr>
              <w:spacing w:after="0" w:line="240" w:lineRule="auto"/>
              <w:rPr>
                <w:rFonts w:ascii="Times New Roman" w:eastAsia="Times New Roman" w:hAnsi="Times New Roman" w:cs="Times New Roman"/>
                <w:b/>
                <w:bCs/>
                <w:color w:val="000000"/>
                <w:sz w:val="24"/>
                <w:szCs w:val="24"/>
              </w:rPr>
            </w:pPr>
          </w:p>
        </w:tc>
        <w:tc>
          <w:tcPr>
            <w:tcW w:w="1620" w:type="dxa"/>
            <w:shd w:val="clear" w:color="auto" w:fill="BFBFBF" w:themeFill="background1" w:themeFillShade="BF"/>
            <w:vAlign w:val="center"/>
            <w:hideMark/>
          </w:tcPr>
          <w:p w:rsidR="00696996" w:rsidRPr="00277F7F" w:rsidRDefault="00696996" w:rsidP="00F22C55">
            <w:pPr>
              <w:spacing w:after="0" w:line="240" w:lineRule="auto"/>
              <w:rPr>
                <w:rFonts w:ascii="Times New Roman" w:eastAsia="Times New Roman" w:hAnsi="Times New Roman" w:cs="Times New Roman"/>
                <w:b/>
                <w:bCs/>
                <w:color w:val="000000"/>
                <w:sz w:val="24"/>
                <w:szCs w:val="24"/>
              </w:rPr>
            </w:pPr>
          </w:p>
        </w:tc>
        <w:tc>
          <w:tcPr>
            <w:tcW w:w="1276" w:type="dxa"/>
            <w:shd w:val="clear" w:color="auto" w:fill="BFBFBF" w:themeFill="background1" w:themeFillShade="BF"/>
          </w:tcPr>
          <w:p w:rsidR="00696996" w:rsidRPr="00277F7F" w:rsidRDefault="00696996" w:rsidP="00F22C55">
            <w:pPr>
              <w:spacing w:after="0" w:line="240" w:lineRule="auto"/>
              <w:rPr>
                <w:rFonts w:ascii="Times New Roman" w:eastAsia="Times New Roman" w:hAnsi="Times New Roman" w:cs="Times New Roman"/>
                <w:b/>
                <w:bCs/>
                <w:color w:val="000000"/>
                <w:sz w:val="24"/>
                <w:szCs w:val="24"/>
              </w:rPr>
            </w:pPr>
          </w:p>
        </w:tc>
        <w:tc>
          <w:tcPr>
            <w:tcW w:w="1514" w:type="dxa"/>
            <w:shd w:val="clear" w:color="auto" w:fill="BFBFBF" w:themeFill="background1" w:themeFillShade="BF"/>
          </w:tcPr>
          <w:p w:rsidR="00696996" w:rsidRPr="00277F7F" w:rsidRDefault="00696996" w:rsidP="00F22C55">
            <w:pPr>
              <w:spacing w:after="0" w:line="240" w:lineRule="auto"/>
              <w:rPr>
                <w:rFonts w:ascii="Times New Roman" w:eastAsia="Times New Roman" w:hAnsi="Times New Roman" w:cs="Times New Roman"/>
                <w:b/>
                <w:bCs/>
                <w:color w:val="000000"/>
                <w:sz w:val="24"/>
                <w:szCs w:val="24"/>
              </w:rPr>
            </w:pPr>
          </w:p>
        </w:tc>
        <w:tc>
          <w:tcPr>
            <w:tcW w:w="1260" w:type="dxa"/>
            <w:shd w:val="clear" w:color="auto" w:fill="BFBFBF" w:themeFill="background1" w:themeFillShade="BF"/>
          </w:tcPr>
          <w:p w:rsidR="00696996" w:rsidRPr="00277F7F" w:rsidRDefault="00696996" w:rsidP="00696996">
            <w:pPr>
              <w:spacing w:after="0" w:line="240" w:lineRule="auto"/>
              <w:ind w:right="-288"/>
              <w:rPr>
                <w:rFonts w:ascii="Times New Roman" w:eastAsia="Times New Roman" w:hAnsi="Times New Roman" w:cs="Times New Roman"/>
                <w:b/>
                <w:bCs/>
                <w:color w:val="000000"/>
                <w:sz w:val="24"/>
                <w:szCs w:val="24"/>
              </w:rPr>
            </w:pPr>
          </w:p>
        </w:tc>
      </w:tr>
      <w:tr w:rsidR="00696996" w:rsidRPr="00277F7F" w:rsidTr="00C00CA8">
        <w:trPr>
          <w:trHeight w:val="701"/>
        </w:trPr>
        <w:tc>
          <w:tcPr>
            <w:tcW w:w="1080" w:type="dxa"/>
            <w:shd w:val="clear" w:color="auto" w:fill="auto"/>
            <w:noWrap/>
            <w:vAlign w:val="bottom"/>
            <w:hideMark/>
          </w:tcPr>
          <w:p w:rsidR="00696996" w:rsidRPr="00277F7F" w:rsidRDefault="002B1AB8" w:rsidP="00F22C55">
            <w:pPr>
              <w:spacing w:after="0" w:line="240" w:lineRule="auto"/>
              <w:jc w:val="center"/>
              <w:rPr>
                <w:rFonts w:ascii="Times New Roman" w:eastAsia="Times New Roman" w:hAnsi="Times New Roman" w:cs="Times New Roman"/>
                <w:color w:val="000000"/>
              </w:rPr>
            </w:pPr>
            <w:r w:rsidRPr="002B1AB8">
              <w:rPr>
                <w:rFonts w:ascii="Times New Roman" w:eastAsia="Times New Roman" w:hAnsi="Times New Roman" w:cs="Times New Roman"/>
                <w:color w:val="000000"/>
              </w:rPr>
              <w:t>2.A</w:t>
            </w:r>
          </w:p>
        </w:tc>
        <w:tc>
          <w:tcPr>
            <w:tcW w:w="4410" w:type="dxa"/>
            <w:shd w:val="clear" w:color="auto" w:fill="auto"/>
            <w:hideMark/>
          </w:tcPr>
          <w:p w:rsidR="00696996" w:rsidRPr="00277F7F" w:rsidRDefault="002B1AB8" w:rsidP="00C00CA8">
            <w:pPr>
              <w:spacing w:after="0" w:line="240" w:lineRule="auto"/>
              <w:rPr>
                <w:rFonts w:ascii="Times New Roman" w:eastAsia="Times New Roman" w:hAnsi="Times New Roman" w:cs="Times New Roman"/>
                <w:color w:val="000000"/>
                <w:sz w:val="24"/>
                <w:szCs w:val="24"/>
              </w:rPr>
            </w:pPr>
            <w:r w:rsidRPr="002B1AB8">
              <w:rPr>
                <w:rFonts w:ascii="Times New Roman" w:eastAsia="Times New Roman" w:hAnsi="Times New Roman" w:cs="Times New Roman"/>
                <w:color w:val="000000"/>
                <w:sz w:val="24"/>
                <w:szCs w:val="24"/>
              </w:rPr>
              <w:t xml:space="preserve">Can describe the common functions of behavior. </w:t>
            </w:r>
          </w:p>
        </w:tc>
        <w:tc>
          <w:tcPr>
            <w:tcW w:w="1350" w:type="dxa"/>
            <w:shd w:val="clear" w:color="auto" w:fill="auto"/>
            <w:vAlign w:val="center"/>
            <w:hideMark/>
          </w:tcPr>
          <w:p w:rsidR="00696996" w:rsidRPr="00277F7F" w:rsidRDefault="002B1AB8" w:rsidP="00F22C55">
            <w:pPr>
              <w:spacing w:after="0" w:line="240" w:lineRule="auto"/>
              <w:jc w:val="center"/>
              <w:rPr>
                <w:rFonts w:ascii="Times New Roman" w:eastAsia="Times New Roman" w:hAnsi="Times New Roman" w:cs="Times New Roman"/>
                <w:b/>
                <w:bCs/>
                <w:color w:val="000000"/>
                <w:sz w:val="24"/>
                <w:szCs w:val="24"/>
              </w:rPr>
            </w:pPr>
            <w:r w:rsidRPr="002B1AB8">
              <w:rPr>
                <w:rFonts w:ascii="Times New Roman" w:eastAsia="Times New Roman" w:hAnsi="Times New Roman" w:cs="Times New Roman"/>
                <w:b/>
                <w:bCs/>
                <w:color w:val="000000"/>
                <w:sz w:val="24"/>
                <w:szCs w:val="24"/>
              </w:rPr>
              <w:t>X</w:t>
            </w:r>
          </w:p>
        </w:tc>
        <w:tc>
          <w:tcPr>
            <w:tcW w:w="1440" w:type="dxa"/>
            <w:shd w:val="clear" w:color="auto" w:fill="auto"/>
            <w:vAlign w:val="center"/>
            <w:hideMark/>
          </w:tcPr>
          <w:p w:rsidR="00696996" w:rsidRPr="00277F7F" w:rsidRDefault="002B1AB8" w:rsidP="00F22C55">
            <w:pPr>
              <w:spacing w:after="0" w:line="240" w:lineRule="auto"/>
              <w:jc w:val="center"/>
              <w:rPr>
                <w:rFonts w:ascii="Times New Roman" w:eastAsia="Times New Roman" w:hAnsi="Times New Roman" w:cs="Times New Roman"/>
                <w:b/>
                <w:bCs/>
                <w:color w:val="000000"/>
                <w:sz w:val="24"/>
                <w:szCs w:val="24"/>
              </w:rPr>
            </w:pPr>
            <w:r w:rsidRPr="002B1AB8">
              <w:rPr>
                <w:rFonts w:ascii="Times New Roman" w:eastAsia="Times New Roman" w:hAnsi="Times New Roman" w:cs="Times New Roman"/>
                <w:b/>
                <w:bCs/>
                <w:color w:val="000000"/>
                <w:sz w:val="24"/>
                <w:szCs w:val="24"/>
              </w:rPr>
              <w:t>X</w:t>
            </w:r>
          </w:p>
        </w:tc>
        <w:tc>
          <w:tcPr>
            <w:tcW w:w="1620" w:type="dxa"/>
            <w:shd w:val="clear" w:color="auto" w:fill="auto"/>
            <w:vAlign w:val="center"/>
            <w:hideMark/>
          </w:tcPr>
          <w:p w:rsidR="00696996" w:rsidRPr="00277F7F" w:rsidRDefault="002B1AB8" w:rsidP="00F22C55">
            <w:pPr>
              <w:spacing w:after="0" w:line="240" w:lineRule="auto"/>
              <w:jc w:val="center"/>
              <w:rPr>
                <w:rFonts w:ascii="Times New Roman" w:eastAsia="Times New Roman" w:hAnsi="Times New Roman" w:cs="Times New Roman"/>
                <w:b/>
                <w:bCs/>
                <w:color w:val="000000"/>
                <w:sz w:val="24"/>
                <w:szCs w:val="24"/>
              </w:rPr>
            </w:pPr>
            <w:r w:rsidRPr="002B1AB8">
              <w:rPr>
                <w:rFonts w:ascii="Times New Roman" w:eastAsia="Times New Roman" w:hAnsi="Times New Roman" w:cs="Times New Roman"/>
                <w:b/>
                <w:bCs/>
                <w:color w:val="000000"/>
                <w:sz w:val="24"/>
                <w:szCs w:val="24"/>
              </w:rPr>
              <w:t>X</w:t>
            </w:r>
          </w:p>
        </w:tc>
        <w:tc>
          <w:tcPr>
            <w:tcW w:w="1276" w:type="dxa"/>
          </w:tcPr>
          <w:p w:rsidR="00696996" w:rsidRPr="00277F7F" w:rsidRDefault="00696996" w:rsidP="00F22C55">
            <w:pPr>
              <w:spacing w:after="0" w:line="240" w:lineRule="auto"/>
              <w:jc w:val="center"/>
              <w:rPr>
                <w:rFonts w:ascii="Times New Roman" w:eastAsia="Times New Roman" w:hAnsi="Times New Roman" w:cs="Times New Roman"/>
                <w:b/>
                <w:bCs/>
                <w:color w:val="000000"/>
                <w:sz w:val="24"/>
                <w:szCs w:val="24"/>
              </w:rPr>
            </w:pPr>
          </w:p>
        </w:tc>
        <w:tc>
          <w:tcPr>
            <w:tcW w:w="1514" w:type="dxa"/>
          </w:tcPr>
          <w:p w:rsidR="00696996" w:rsidRPr="00277F7F" w:rsidRDefault="00696996" w:rsidP="00F22C55">
            <w:pPr>
              <w:spacing w:after="0" w:line="240" w:lineRule="auto"/>
              <w:jc w:val="center"/>
              <w:rPr>
                <w:rFonts w:ascii="Times New Roman" w:eastAsia="Times New Roman" w:hAnsi="Times New Roman" w:cs="Times New Roman"/>
                <w:b/>
                <w:bCs/>
                <w:color w:val="000000"/>
                <w:sz w:val="24"/>
                <w:szCs w:val="24"/>
              </w:rPr>
            </w:pPr>
          </w:p>
        </w:tc>
        <w:tc>
          <w:tcPr>
            <w:tcW w:w="1260" w:type="dxa"/>
          </w:tcPr>
          <w:p w:rsidR="00696996" w:rsidRPr="00277F7F" w:rsidRDefault="00696996" w:rsidP="00696996">
            <w:pPr>
              <w:spacing w:after="0" w:line="240" w:lineRule="auto"/>
              <w:ind w:right="-288"/>
              <w:jc w:val="center"/>
              <w:rPr>
                <w:rFonts w:ascii="Times New Roman" w:eastAsia="Times New Roman" w:hAnsi="Times New Roman" w:cs="Times New Roman"/>
                <w:b/>
                <w:bCs/>
                <w:color w:val="000000"/>
                <w:sz w:val="24"/>
                <w:szCs w:val="24"/>
              </w:rPr>
            </w:pPr>
          </w:p>
        </w:tc>
      </w:tr>
      <w:tr w:rsidR="00154748" w:rsidRPr="00277F7F" w:rsidTr="00C00CA8">
        <w:trPr>
          <w:trHeight w:val="1308"/>
        </w:trPr>
        <w:tc>
          <w:tcPr>
            <w:tcW w:w="1080" w:type="dxa"/>
            <w:shd w:val="clear" w:color="auto" w:fill="auto"/>
            <w:noWrap/>
            <w:vAlign w:val="bottom"/>
            <w:hideMark/>
          </w:tcPr>
          <w:p w:rsidR="00154748" w:rsidRPr="00277F7F" w:rsidRDefault="002B1AB8" w:rsidP="004C5605">
            <w:pPr>
              <w:spacing w:after="0" w:line="240" w:lineRule="auto"/>
              <w:jc w:val="center"/>
              <w:rPr>
                <w:rFonts w:ascii="Times New Roman" w:eastAsia="Times New Roman" w:hAnsi="Times New Roman" w:cs="Times New Roman"/>
                <w:color w:val="000000"/>
              </w:rPr>
            </w:pPr>
            <w:r w:rsidRPr="002B1AB8">
              <w:rPr>
                <w:rFonts w:ascii="Times New Roman" w:eastAsia="Times New Roman" w:hAnsi="Times New Roman" w:cs="Times New Roman"/>
                <w:color w:val="000000"/>
              </w:rPr>
              <w:t>2.B</w:t>
            </w:r>
          </w:p>
        </w:tc>
        <w:tc>
          <w:tcPr>
            <w:tcW w:w="4410" w:type="dxa"/>
            <w:shd w:val="clear" w:color="auto" w:fill="auto"/>
            <w:hideMark/>
          </w:tcPr>
          <w:p w:rsidR="00154748" w:rsidRPr="00277F7F" w:rsidRDefault="002B1AB8" w:rsidP="004A14F4">
            <w:pPr>
              <w:spacing w:after="0" w:line="240" w:lineRule="auto"/>
              <w:rPr>
                <w:rFonts w:ascii="Times New Roman" w:eastAsia="Times New Roman" w:hAnsi="Times New Roman" w:cs="Times New Roman"/>
                <w:color w:val="000000"/>
                <w:sz w:val="24"/>
                <w:szCs w:val="24"/>
              </w:rPr>
            </w:pPr>
            <w:r w:rsidRPr="002B1AB8">
              <w:rPr>
                <w:rFonts w:ascii="Times New Roman" w:eastAsia="Times New Roman" w:hAnsi="Times New Roman" w:cs="Times New Roman"/>
                <w:color w:val="000000"/>
                <w:sz w:val="24"/>
                <w:szCs w:val="24"/>
              </w:rPr>
              <w:t xml:space="preserve">Recognizes and responds to signs of change in health or behavioral status </w:t>
            </w:r>
            <w:r w:rsidR="004A14F4" w:rsidRPr="00103DC8">
              <w:rPr>
                <w:rFonts w:ascii="Times New Roman" w:eastAsia="Times New Roman" w:hAnsi="Times New Roman" w:cs="Times New Roman"/>
                <w:color w:val="000000"/>
                <w:sz w:val="24"/>
                <w:szCs w:val="24"/>
              </w:rPr>
              <w:t>(</w:t>
            </w:r>
            <w:r w:rsidR="004B7734">
              <w:rPr>
                <w:rFonts w:ascii="Times New Roman" w:eastAsia="Times New Roman" w:hAnsi="Times New Roman" w:cs="Times New Roman"/>
                <w:color w:val="000000"/>
                <w:sz w:val="24"/>
                <w:szCs w:val="24"/>
              </w:rPr>
              <w:t>e.g.</w:t>
            </w:r>
            <w:r w:rsidR="004A14F4">
              <w:rPr>
                <w:rFonts w:ascii="Times New Roman" w:eastAsia="Times New Roman" w:hAnsi="Times New Roman" w:cs="Times New Roman"/>
                <w:color w:val="000000"/>
                <w:sz w:val="24"/>
                <w:szCs w:val="24"/>
              </w:rPr>
              <w:t xml:space="preserve">  </w:t>
            </w:r>
            <w:proofErr w:type="gramStart"/>
            <w:r w:rsidR="004A14F4">
              <w:rPr>
                <w:rFonts w:ascii="Times New Roman" w:eastAsia="Times New Roman" w:hAnsi="Times New Roman" w:cs="Times New Roman"/>
                <w:color w:val="000000"/>
                <w:sz w:val="24"/>
                <w:szCs w:val="24"/>
              </w:rPr>
              <w:t>i</w:t>
            </w:r>
            <w:r w:rsidR="004A14F4" w:rsidRPr="00103DC8">
              <w:rPr>
                <w:rFonts w:ascii="Times New Roman" w:eastAsia="Times New Roman" w:hAnsi="Times New Roman" w:cs="Times New Roman"/>
                <w:color w:val="000000"/>
                <w:sz w:val="24"/>
                <w:szCs w:val="24"/>
              </w:rPr>
              <w:t>llness</w:t>
            </w:r>
            <w:proofErr w:type="gramEnd"/>
            <w:r w:rsidR="004A14F4" w:rsidRPr="00103DC8">
              <w:rPr>
                <w:rFonts w:ascii="Times New Roman" w:eastAsia="Times New Roman" w:hAnsi="Times New Roman" w:cs="Times New Roman"/>
                <w:color w:val="000000"/>
                <w:sz w:val="24"/>
                <w:szCs w:val="24"/>
              </w:rPr>
              <w:t>, relocation, medication changes, personnel changes, home enviro</w:t>
            </w:r>
            <w:r w:rsidR="00C103E5">
              <w:rPr>
                <w:rFonts w:ascii="Times New Roman" w:eastAsia="Times New Roman" w:hAnsi="Times New Roman" w:cs="Times New Roman"/>
                <w:color w:val="000000"/>
                <w:sz w:val="24"/>
                <w:szCs w:val="24"/>
              </w:rPr>
              <w:t xml:space="preserve">nment issues/ roommate changes) </w:t>
            </w:r>
            <w:r w:rsidRPr="002B1AB8">
              <w:rPr>
                <w:rFonts w:ascii="Times New Roman" w:eastAsia="Times New Roman" w:hAnsi="Times New Roman" w:cs="Times New Roman"/>
                <w:color w:val="000000"/>
                <w:sz w:val="24"/>
                <w:szCs w:val="24"/>
              </w:rPr>
              <w:t xml:space="preserve">and shares </w:t>
            </w:r>
            <w:r w:rsidR="004A14F4">
              <w:rPr>
                <w:rFonts w:ascii="Times New Roman" w:eastAsia="Times New Roman" w:hAnsi="Times New Roman" w:cs="Times New Roman"/>
                <w:color w:val="000000"/>
                <w:sz w:val="24"/>
                <w:szCs w:val="24"/>
              </w:rPr>
              <w:t xml:space="preserve">that information </w:t>
            </w:r>
            <w:r w:rsidRPr="002B1AB8">
              <w:rPr>
                <w:rFonts w:ascii="Times New Roman" w:eastAsia="Times New Roman" w:hAnsi="Times New Roman" w:cs="Times New Roman"/>
                <w:color w:val="000000"/>
                <w:sz w:val="24"/>
                <w:szCs w:val="24"/>
              </w:rPr>
              <w:t xml:space="preserve">with other team members. </w:t>
            </w:r>
          </w:p>
        </w:tc>
        <w:tc>
          <w:tcPr>
            <w:tcW w:w="1350" w:type="dxa"/>
            <w:shd w:val="clear" w:color="auto" w:fill="auto"/>
            <w:vAlign w:val="center"/>
            <w:hideMark/>
          </w:tcPr>
          <w:p w:rsidR="00154748" w:rsidRPr="00277F7F" w:rsidRDefault="002B1AB8" w:rsidP="004C5605">
            <w:pPr>
              <w:spacing w:after="0" w:line="240" w:lineRule="auto"/>
              <w:jc w:val="center"/>
              <w:rPr>
                <w:rFonts w:ascii="Times New Roman" w:eastAsia="Times New Roman" w:hAnsi="Times New Roman" w:cs="Times New Roman"/>
                <w:b/>
                <w:bCs/>
                <w:color w:val="000000"/>
                <w:sz w:val="24"/>
                <w:szCs w:val="24"/>
              </w:rPr>
            </w:pPr>
            <w:r w:rsidRPr="002B1AB8">
              <w:rPr>
                <w:rFonts w:ascii="Times New Roman" w:eastAsia="Times New Roman" w:hAnsi="Times New Roman" w:cs="Times New Roman"/>
                <w:b/>
                <w:bCs/>
                <w:color w:val="000000"/>
                <w:sz w:val="24"/>
                <w:szCs w:val="24"/>
              </w:rPr>
              <w:t>X</w:t>
            </w:r>
          </w:p>
        </w:tc>
        <w:tc>
          <w:tcPr>
            <w:tcW w:w="1440" w:type="dxa"/>
            <w:shd w:val="clear" w:color="auto" w:fill="auto"/>
            <w:vAlign w:val="center"/>
            <w:hideMark/>
          </w:tcPr>
          <w:p w:rsidR="00154748" w:rsidRPr="00277F7F" w:rsidRDefault="002B1AB8" w:rsidP="004C5605">
            <w:pPr>
              <w:spacing w:after="0" w:line="240" w:lineRule="auto"/>
              <w:jc w:val="center"/>
              <w:rPr>
                <w:rFonts w:ascii="Times New Roman" w:eastAsia="Times New Roman" w:hAnsi="Times New Roman" w:cs="Times New Roman"/>
                <w:b/>
                <w:bCs/>
                <w:color w:val="000000"/>
                <w:sz w:val="24"/>
                <w:szCs w:val="24"/>
              </w:rPr>
            </w:pPr>
            <w:r w:rsidRPr="002B1AB8">
              <w:rPr>
                <w:rFonts w:ascii="Times New Roman" w:eastAsia="Times New Roman" w:hAnsi="Times New Roman" w:cs="Times New Roman"/>
                <w:b/>
                <w:bCs/>
                <w:color w:val="000000"/>
                <w:sz w:val="24"/>
                <w:szCs w:val="24"/>
              </w:rPr>
              <w:t>X</w:t>
            </w:r>
          </w:p>
        </w:tc>
        <w:tc>
          <w:tcPr>
            <w:tcW w:w="1620" w:type="dxa"/>
            <w:shd w:val="clear" w:color="auto" w:fill="auto"/>
            <w:vAlign w:val="center"/>
            <w:hideMark/>
          </w:tcPr>
          <w:p w:rsidR="00154748" w:rsidRPr="00277F7F" w:rsidRDefault="002B1AB8" w:rsidP="004C5605">
            <w:pPr>
              <w:spacing w:after="0" w:line="240" w:lineRule="auto"/>
              <w:jc w:val="center"/>
              <w:rPr>
                <w:rFonts w:ascii="Times New Roman" w:eastAsia="Times New Roman" w:hAnsi="Times New Roman" w:cs="Times New Roman"/>
                <w:b/>
                <w:bCs/>
                <w:color w:val="000000"/>
                <w:sz w:val="24"/>
                <w:szCs w:val="24"/>
              </w:rPr>
            </w:pPr>
            <w:r w:rsidRPr="002B1AB8">
              <w:rPr>
                <w:rFonts w:ascii="Times New Roman" w:eastAsia="Times New Roman" w:hAnsi="Times New Roman" w:cs="Times New Roman"/>
                <w:b/>
                <w:bCs/>
                <w:color w:val="000000"/>
                <w:sz w:val="24"/>
                <w:szCs w:val="24"/>
              </w:rPr>
              <w:t>X</w:t>
            </w:r>
          </w:p>
        </w:tc>
        <w:tc>
          <w:tcPr>
            <w:tcW w:w="1276" w:type="dxa"/>
          </w:tcPr>
          <w:p w:rsidR="00154748" w:rsidRPr="00277F7F" w:rsidRDefault="00154748" w:rsidP="004C5605">
            <w:pPr>
              <w:spacing w:after="0" w:line="240" w:lineRule="auto"/>
              <w:jc w:val="center"/>
              <w:rPr>
                <w:rFonts w:ascii="Times New Roman" w:eastAsia="Times New Roman" w:hAnsi="Times New Roman" w:cs="Times New Roman"/>
                <w:b/>
                <w:bCs/>
                <w:color w:val="000000"/>
                <w:sz w:val="24"/>
                <w:szCs w:val="24"/>
              </w:rPr>
            </w:pPr>
          </w:p>
        </w:tc>
        <w:tc>
          <w:tcPr>
            <w:tcW w:w="1514" w:type="dxa"/>
          </w:tcPr>
          <w:p w:rsidR="00154748" w:rsidRPr="00277F7F" w:rsidRDefault="00154748" w:rsidP="004C5605">
            <w:pPr>
              <w:spacing w:after="0" w:line="240" w:lineRule="auto"/>
              <w:jc w:val="center"/>
              <w:rPr>
                <w:rFonts w:ascii="Times New Roman" w:eastAsia="Times New Roman" w:hAnsi="Times New Roman" w:cs="Times New Roman"/>
                <w:b/>
                <w:bCs/>
                <w:color w:val="000000"/>
                <w:sz w:val="24"/>
                <w:szCs w:val="24"/>
              </w:rPr>
            </w:pPr>
          </w:p>
        </w:tc>
        <w:tc>
          <w:tcPr>
            <w:tcW w:w="1260" w:type="dxa"/>
          </w:tcPr>
          <w:p w:rsidR="00154748" w:rsidRPr="00277F7F" w:rsidRDefault="00154748" w:rsidP="004C5605">
            <w:pPr>
              <w:spacing w:after="0" w:line="240" w:lineRule="auto"/>
              <w:ind w:right="-288"/>
              <w:jc w:val="center"/>
              <w:rPr>
                <w:rFonts w:ascii="Times New Roman" w:eastAsia="Times New Roman" w:hAnsi="Times New Roman" w:cs="Times New Roman"/>
                <w:b/>
                <w:bCs/>
                <w:color w:val="000000"/>
                <w:sz w:val="24"/>
                <w:szCs w:val="24"/>
              </w:rPr>
            </w:pPr>
          </w:p>
        </w:tc>
      </w:tr>
      <w:tr w:rsidR="00154748" w:rsidRPr="00277F7F" w:rsidTr="00154748">
        <w:trPr>
          <w:trHeight w:val="926"/>
        </w:trPr>
        <w:tc>
          <w:tcPr>
            <w:tcW w:w="1080" w:type="dxa"/>
            <w:shd w:val="clear" w:color="auto" w:fill="auto"/>
            <w:noWrap/>
            <w:vAlign w:val="bottom"/>
            <w:hideMark/>
          </w:tcPr>
          <w:p w:rsidR="00154748" w:rsidRPr="00277F7F" w:rsidRDefault="002B1AB8" w:rsidP="00824602">
            <w:pPr>
              <w:spacing w:after="0" w:line="240" w:lineRule="auto"/>
              <w:jc w:val="center"/>
              <w:rPr>
                <w:rFonts w:ascii="Times New Roman" w:eastAsia="Times New Roman" w:hAnsi="Times New Roman" w:cs="Times New Roman"/>
                <w:color w:val="000000"/>
              </w:rPr>
            </w:pPr>
            <w:r w:rsidRPr="002B1AB8">
              <w:rPr>
                <w:rFonts w:ascii="Times New Roman" w:eastAsia="Times New Roman" w:hAnsi="Times New Roman" w:cs="Times New Roman"/>
                <w:color w:val="000000"/>
              </w:rPr>
              <w:t>2.C</w:t>
            </w:r>
          </w:p>
        </w:tc>
        <w:tc>
          <w:tcPr>
            <w:tcW w:w="4410" w:type="dxa"/>
            <w:shd w:val="clear" w:color="auto" w:fill="auto"/>
            <w:hideMark/>
          </w:tcPr>
          <w:p w:rsidR="00154748" w:rsidRPr="00277F7F" w:rsidRDefault="002B1AB8" w:rsidP="004C5605">
            <w:pPr>
              <w:spacing w:after="0" w:line="240" w:lineRule="auto"/>
              <w:rPr>
                <w:rFonts w:ascii="Times New Roman" w:eastAsia="Times New Roman" w:hAnsi="Times New Roman" w:cs="Times New Roman"/>
                <w:color w:val="000000"/>
                <w:sz w:val="24"/>
                <w:szCs w:val="24"/>
              </w:rPr>
            </w:pPr>
            <w:r w:rsidRPr="002B1AB8">
              <w:rPr>
                <w:rFonts w:ascii="Times New Roman" w:eastAsia="Times New Roman" w:hAnsi="Times New Roman" w:cs="Times New Roman"/>
                <w:color w:val="000000"/>
                <w:sz w:val="24"/>
                <w:szCs w:val="24"/>
              </w:rPr>
              <w:t>Understands how characteristics of mental health disorders and DD may contribute to challenging behavior.</w:t>
            </w:r>
          </w:p>
        </w:tc>
        <w:tc>
          <w:tcPr>
            <w:tcW w:w="1350" w:type="dxa"/>
            <w:shd w:val="clear" w:color="auto" w:fill="auto"/>
            <w:vAlign w:val="center"/>
            <w:hideMark/>
          </w:tcPr>
          <w:p w:rsidR="00154748" w:rsidRPr="00277F7F" w:rsidRDefault="002B1AB8" w:rsidP="004C5605">
            <w:pPr>
              <w:spacing w:after="0" w:line="240" w:lineRule="auto"/>
              <w:jc w:val="center"/>
              <w:rPr>
                <w:rFonts w:ascii="Times New Roman" w:eastAsia="Times New Roman" w:hAnsi="Times New Roman" w:cs="Times New Roman"/>
                <w:b/>
                <w:bCs/>
                <w:color w:val="000000"/>
                <w:sz w:val="24"/>
                <w:szCs w:val="24"/>
              </w:rPr>
            </w:pPr>
            <w:r w:rsidRPr="002B1AB8">
              <w:rPr>
                <w:rFonts w:ascii="Times New Roman" w:eastAsia="Times New Roman" w:hAnsi="Times New Roman" w:cs="Times New Roman"/>
                <w:b/>
                <w:bCs/>
                <w:color w:val="000000"/>
                <w:sz w:val="24"/>
                <w:szCs w:val="24"/>
              </w:rPr>
              <w:t>X</w:t>
            </w:r>
          </w:p>
        </w:tc>
        <w:tc>
          <w:tcPr>
            <w:tcW w:w="1440" w:type="dxa"/>
            <w:shd w:val="clear" w:color="auto" w:fill="auto"/>
            <w:vAlign w:val="center"/>
            <w:hideMark/>
          </w:tcPr>
          <w:p w:rsidR="00154748" w:rsidRPr="00277F7F" w:rsidRDefault="002B1AB8" w:rsidP="004C5605">
            <w:pPr>
              <w:spacing w:after="0" w:line="240" w:lineRule="auto"/>
              <w:jc w:val="center"/>
              <w:rPr>
                <w:rFonts w:ascii="Times New Roman" w:eastAsia="Times New Roman" w:hAnsi="Times New Roman" w:cs="Times New Roman"/>
                <w:b/>
                <w:bCs/>
                <w:color w:val="000000"/>
                <w:sz w:val="24"/>
                <w:szCs w:val="24"/>
              </w:rPr>
            </w:pPr>
            <w:r w:rsidRPr="002B1AB8">
              <w:rPr>
                <w:rFonts w:ascii="Times New Roman" w:eastAsia="Times New Roman" w:hAnsi="Times New Roman" w:cs="Times New Roman"/>
                <w:b/>
                <w:bCs/>
                <w:color w:val="000000"/>
                <w:sz w:val="24"/>
                <w:szCs w:val="24"/>
              </w:rPr>
              <w:t>X</w:t>
            </w:r>
          </w:p>
        </w:tc>
        <w:tc>
          <w:tcPr>
            <w:tcW w:w="1620" w:type="dxa"/>
            <w:shd w:val="clear" w:color="auto" w:fill="auto"/>
            <w:vAlign w:val="center"/>
            <w:hideMark/>
          </w:tcPr>
          <w:p w:rsidR="00154748" w:rsidRPr="00277F7F" w:rsidRDefault="002B1AB8" w:rsidP="004C5605">
            <w:pPr>
              <w:spacing w:after="0" w:line="240" w:lineRule="auto"/>
              <w:jc w:val="center"/>
              <w:rPr>
                <w:rFonts w:ascii="Times New Roman" w:eastAsia="Times New Roman" w:hAnsi="Times New Roman" w:cs="Times New Roman"/>
                <w:b/>
                <w:bCs/>
                <w:color w:val="000000"/>
                <w:sz w:val="24"/>
                <w:szCs w:val="24"/>
              </w:rPr>
            </w:pPr>
            <w:r w:rsidRPr="002B1AB8">
              <w:rPr>
                <w:rFonts w:ascii="Times New Roman" w:eastAsia="Times New Roman" w:hAnsi="Times New Roman" w:cs="Times New Roman"/>
                <w:b/>
                <w:bCs/>
                <w:color w:val="000000"/>
                <w:sz w:val="24"/>
                <w:szCs w:val="24"/>
              </w:rPr>
              <w:t>X</w:t>
            </w:r>
          </w:p>
        </w:tc>
        <w:tc>
          <w:tcPr>
            <w:tcW w:w="1276" w:type="dxa"/>
          </w:tcPr>
          <w:p w:rsidR="00154748" w:rsidRPr="00277F7F" w:rsidRDefault="00154748" w:rsidP="004C5605">
            <w:pPr>
              <w:spacing w:after="0" w:line="240" w:lineRule="auto"/>
              <w:jc w:val="center"/>
              <w:rPr>
                <w:rFonts w:ascii="Times New Roman" w:eastAsia="Times New Roman" w:hAnsi="Times New Roman" w:cs="Times New Roman"/>
                <w:b/>
                <w:bCs/>
                <w:color w:val="000000"/>
                <w:sz w:val="24"/>
                <w:szCs w:val="24"/>
              </w:rPr>
            </w:pPr>
          </w:p>
        </w:tc>
        <w:tc>
          <w:tcPr>
            <w:tcW w:w="1514" w:type="dxa"/>
          </w:tcPr>
          <w:p w:rsidR="00154748" w:rsidRPr="00277F7F" w:rsidRDefault="00154748" w:rsidP="004C5605">
            <w:pPr>
              <w:spacing w:after="0" w:line="240" w:lineRule="auto"/>
              <w:jc w:val="center"/>
              <w:rPr>
                <w:rFonts w:ascii="Times New Roman" w:eastAsia="Times New Roman" w:hAnsi="Times New Roman" w:cs="Times New Roman"/>
                <w:b/>
                <w:bCs/>
                <w:color w:val="000000"/>
                <w:sz w:val="24"/>
                <w:szCs w:val="24"/>
              </w:rPr>
            </w:pPr>
          </w:p>
        </w:tc>
        <w:tc>
          <w:tcPr>
            <w:tcW w:w="1260" w:type="dxa"/>
          </w:tcPr>
          <w:p w:rsidR="00154748" w:rsidRPr="00277F7F" w:rsidRDefault="00154748" w:rsidP="004C5605">
            <w:pPr>
              <w:spacing w:after="0" w:line="240" w:lineRule="auto"/>
              <w:ind w:right="-288"/>
              <w:jc w:val="center"/>
              <w:rPr>
                <w:rFonts w:ascii="Times New Roman" w:eastAsia="Times New Roman" w:hAnsi="Times New Roman" w:cs="Times New Roman"/>
                <w:b/>
                <w:bCs/>
                <w:color w:val="000000"/>
                <w:sz w:val="24"/>
                <w:szCs w:val="24"/>
              </w:rPr>
            </w:pPr>
          </w:p>
        </w:tc>
      </w:tr>
      <w:tr w:rsidR="00154748" w:rsidRPr="00277F7F" w:rsidTr="00C00CA8">
        <w:trPr>
          <w:trHeight w:val="1308"/>
        </w:trPr>
        <w:tc>
          <w:tcPr>
            <w:tcW w:w="1080" w:type="dxa"/>
            <w:shd w:val="clear" w:color="auto" w:fill="auto"/>
            <w:noWrap/>
            <w:vAlign w:val="bottom"/>
            <w:hideMark/>
          </w:tcPr>
          <w:p w:rsidR="00154748" w:rsidRPr="00277F7F" w:rsidRDefault="002B1AB8" w:rsidP="00824602">
            <w:pPr>
              <w:spacing w:after="0" w:line="240" w:lineRule="auto"/>
              <w:jc w:val="center"/>
              <w:rPr>
                <w:rFonts w:ascii="Times New Roman" w:eastAsia="Times New Roman" w:hAnsi="Times New Roman" w:cs="Times New Roman"/>
                <w:color w:val="000000"/>
              </w:rPr>
            </w:pPr>
            <w:r w:rsidRPr="002B1AB8">
              <w:rPr>
                <w:rFonts w:ascii="Times New Roman" w:eastAsia="Times New Roman" w:hAnsi="Times New Roman" w:cs="Times New Roman"/>
                <w:color w:val="000000"/>
              </w:rPr>
              <w:t>2.D</w:t>
            </w:r>
          </w:p>
        </w:tc>
        <w:tc>
          <w:tcPr>
            <w:tcW w:w="4410" w:type="dxa"/>
            <w:shd w:val="clear" w:color="auto" w:fill="auto"/>
            <w:hideMark/>
          </w:tcPr>
          <w:p w:rsidR="00154748" w:rsidRPr="00277F7F" w:rsidRDefault="002B1AB8" w:rsidP="00C00CA8">
            <w:pPr>
              <w:spacing w:after="0" w:line="240" w:lineRule="auto"/>
              <w:rPr>
                <w:rFonts w:ascii="Times New Roman" w:eastAsia="Times New Roman" w:hAnsi="Times New Roman" w:cs="Times New Roman"/>
                <w:color w:val="000000"/>
                <w:sz w:val="24"/>
                <w:szCs w:val="24"/>
              </w:rPr>
            </w:pPr>
            <w:r w:rsidRPr="002B1AB8">
              <w:rPr>
                <w:rFonts w:ascii="Times New Roman" w:eastAsia="Times New Roman" w:hAnsi="Times New Roman" w:cs="Times New Roman"/>
                <w:color w:val="000000"/>
                <w:sz w:val="24"/>
                <w:szCs w:val="24"/>
              </w:rPr>
              <w:t xml:space="preserve">Recognizes that abrupt or serious changes in responding are potential signs of mental or physical health problems and informs appropriate professionals in a timely way. </w:t>
            </w:r>
          </w:p>
        </w:tc>
        <w:tc>
          <w:tcPr>
            <w:tcW w:w="1350" w:type="dxa"/>
            <w:shd w:val="clear" w:color="auto" w:fill="auto"/>
            <w:vAlign w:val="center"/>
            <w:hideMark/>
          </w:tcPr>
          <w:p w:rsidR="00154748" w:rsidRPr="00277F7F" w:rsidRDefault="002B1AB8" w:rsidP="00F22C55">
            <w:pPr>
              <w:spacing w:after="0" w:line="240" w:lineRule="auto"/>
              <w:jc w:val="center"/>
              <w:rPr>
                <w:rFonts w:ascii="Times New Roman" w:eastAsia="Times New Roman" w:hAnsi="Times New Roman" w:cs="Times New Roman"/>
                <w:b/>
                <w:bCs/>
                <w:color w:val="000000"/>
                <w:sz w:val="24"/>
                <w:szCs w:val="24"/>
              </w:rPr>
            </w:pPr>
            <w:r w:rsidRPr="002B1AB8">
              <w:rPr>
                <w:rFonts w:ascii="Times New Roman" w:eastAsia="Times New Roman" w:hAnsi="Times New Roman" w:cs="Times New Roman"/>
                <w:b/>
                <w:bCs/>
                <w:color w:val="000000"/>
                <w:sz w:val="24"/>
                <w:szCs w:val="24"/>
              </w:rPr>
              <w:t>X</w:t>
            </w:r>
          </w:p>
        </w:tc>
        <w:tc>
          <w:tcPr>
            <w:tcW w:w="1440" w:type="dxa"/>
            <w:shd w:val="clear" w:color="auto" w:fill="auto"/>
            <w:vAlign w:val="center"/>
            <w:hideMark/>
          </w:tcPr>
          <w:p w:rsidR="00154748" w:rsidRPr="00277F7F" w:rsidRDefault="002B1AB8" w:rsidP="00F22C55">
            <w:pPr>
              <w:spacing w:after="0" w:line="240" w:lineRule="auto"/>
              <w:jc w:val="center"/>
              <w:rPr>
                <w:rFonts w:ascii="Times New Roman" w:eastAsia="Times New Roman" w:hAnsi="Times New Roman" w:cs="Times New Roman"/>
                <w:b/>
                <w:bCs/>
                <w:color w:val="000000"/>
                <w:sz w:val="24"/>
                <w:szCs w:val="24"/>
              </w:rPr>
            </w:pPr>
            <w:r w:rsidRPr="002B1AB8">
              <w:rPr>
                <w:rFonts w:ascii="Times New Roman" w:eastAsia="Times New Roman" w:hAnsi="Times New Roman" w:cs="Times New Roman"/>
                <w:b/>
                <w:bCs/>
                <w:color w:val="000000"/>
                <w:sz w:val="24"/>
                <w:szCs w:val="24"/>
              </w:rPr>
              <w:t>X</w:t>
            </w:r>
          </w:p>
        </w:tc>
        <w:tc>
          <w:tcPr>
            <w:tcW w:w="1620" w:type="dxa"/>
            <w:shd w:val="clear" w:color="auto" w:fill="auto"/>
            <w:vAlign w:val="center"/>
            <w:hideMark/>
          </w:tcPr>
          <w:p w:rsidR="00154748" w:rsidRPr="00277F7F" w:rsidRDefault="002B1AB8" w:rsidP="00F22C55">
            <w:pPr>
              <w:spacing w:after="0" w:line="240" w:lineRule="auto"/>
              <w:jc w:val="center"/>
              <w:rPr>
                <w:rFonts w:ascii="Times New Roman" w:eastAsia="Times New Roman" w:hAnsi="Times New Roman" w:cs="Times New Roman"/>
                <w:b/>
                <w:bCs/>
                <w:color w:val="000000"/>
                <w:sz w:val="24"/>
                <w:szCs w:val="24"/>
              </w:rPr>
            </w:pPr>
            <w:r w:rsidRPr="002B1AB8">
              <w:rPr>
                <w:rFonts w:ascii="Times New Roman" w:eastAsia="Times New Roman" w:hAnsi="Times New Roman" w:cs="Times New Roman"/>
                <w:b/>
                <w:bCs/>
                <w:color w:val="000000"/>
                <w:sz w:val="24"/>
                <w:szCs w:val="24"/>
              </w:rPr>
              <w:t>X</w:t>
            </w:r>
          </w:p>
        </w:tc>
        <w:tc>
          <w:tcPr>
            <w:tcW w:w="1276" w:type="dxa"/>
          </w:tcPr>
          <w:p w:rsidR="00154748" w:rsidRPr="00277F7F" w:rsidRDefault="00154748" w:rsidP="00F22C55">
            <w:pPr>
              <w:spacing w:after="0" w:line="240" w:lineRule="auto"/>
              <w:jc w:val="center"/>
              <w:rPr>
                <w:rFonts w:ascii="Times New Roman" w:eastAsia="Times New Roman" w:hAnsi="Times New Roman" w:cs="Times New Roman"/>
                <w:b/>
                <w:bCs/>
                <w:color w:val="000000"/>
                <w:sz w:val="24"/>
                <w:szCs w:val="24"/>
              </w:rPr>
            </w:pPr>
          </w:p>
        </w:tc>
        <w:tc>
          <w:tcPr>
            <w:tcW w:w="1514" w:type="dxa"/>
          </w:tcPr>
          <w:p w:rsidR="00154748" w:rsidRPr="00277F7F" w:rsidRDefault="00154748" w:rsidP="00F22C55">
            <w:pPr>
              <w:spacing w:after="0" w:line="240" w:lineRule="auto"/>
              <w:jc w:val="center"/>
              <w:rPr>
                <w:rFonts w:ascii="Times New Roman" w:eastAsia="Times New Roman" w:hAnsi="Times New Roman" w:cs="Times New Roman"/>
                <w:b/>
                <w:bCs/>
                <w:color w:val="000000"/>
                <w:sz w:val="24"/>
                <w:szCs w:val="24"/>
              </w:rPr>
            </w:pPr>
          </w:p>
        </w:tc>
        <w:tc>
          <w:tcPr>
            <w:tcW w:w="1260" w:type="dxa"/>
          </w:tcPr>
          <w:p w:rsidR="00154748" w:rsidRPr="00277F7F" w:rsidRDefault="00154748" w:rsidP="00696996">
            <w:pPr>
              <w:spacing w:after="0" w:line="240" w:lineRule="auto"/>
              <w:ind w:right="-288"/>
              <w:jc w:val="center"/>
              <w:rPr>
                <w:rFonts w:ascii="Times New Roman" w:eastAsia="Times New Roman" w:hAnsi="Times New Roman" w:cs="Times New Roman"/>
                <w:b/>
                <w:bCs/>
                <w:color w:val="000000"/>
                <w:sz w:val="24"/>
                <w:szCs w:val="24"/>
              </w:rPr>
            </w:pPr>
          </w:p>
        </w:tc>
      </w:tr>
      <w:tr w:rsidR="00154748" w:rsidRPr="00277F7F" w:rsidTr="00C00CA8">
        <w:trPr>
          <w:trHeight w:val="1308"/>
        </w:trPr>
        <w:tc>
          <w:tcPr>
            <w:tcW w:w="1080" w:type="dxa"/>
            <w:shd w:val="clear" w:color="auto" w:fill="auto"/>
            <w:noWrap/>
            <w:vAlign w:val="bottom"/>
            <w:hideMark/>
          </w:tcPr>
          <w:p w:rsidR="00154748" w:rsidRPr="00277F7F" w:rsidRDefault="002B1AB8" w:rsidP="00824602">
            <w:pPr>
              <w:spacing w:after="0" w:line="240" w:lineRule="auto"/>
              <w:jc w:val="center"/>
              <w:rPr>
                <w:rFonts w:ascii="Times New Roman" w:eastAsia="Times New Roman" w:hAnsi="Times New Roman" w:cs="Times New Roman"/>
                <w:color w:val="000000"/>
              </w:rPr>
            </w:pPr>
            <w:r w:rsidRPr="002B1AB8">
              <w:rPr>
                <w:rFonts w:ascii="Times New Roman" w:eastAsia="Times New Roman" w:hAnsi="Times New Roman" w:cs="Times New Roman"/>
                <w:color w:val="000000"/>
              </w:rPr>
              <w:t>2.E</w:t>
            </w:r>
          </w:p>
        </w:tc>
        <w:tc>
          <w:tcPr>
            <w:tcW w:w="4410" w:type="dxa"/>
            <w:shd w:val="clear" w:color="auto" w:fill="auto"/>
            <w:hideMark/>
          </w:tcPr>
          <w:p w:rsidR="00154748" w:rsidRPr="00277F7F" w:rsidRDefault="002B1AB8" w:rsidP="008D3D88">
            <w:pPr>
              <w:spacing w:after="0" w:line="240" w:lineRule="auto"/>
              <w:rPr>
                <w:rFonts w:ascii="Times New Roman" w:eastAsia="Times New Roman" w:hAnsi="Times New Roman" w:cs="Times New Roman"/>
                <w:color w:val="000000"/>
                <w:sz w:val="24"/>
                <w:szCs w:val="24"/>
              </w:rPr>
            </w:pPr>
            <w:r w:rsidRPr="002B1AB8">
              <w:rPr>
                <w:rFonts w:ascii="Times New Roman" w:eastAsia="Times New Roman" w:hAnsi="Times New Roman" w:cs="Times New Roman"/>
                <w:color w:val="000000"/>
                <w:sz w:val="24"/>
                <w:szCs w:val="24"/>
              </w:rPr>
              <w:t>Can provide examples of how</w:t>
            </w:r>
            <w:r w:rsidR="00C0042C">
              <w:rPr>
                <w:rFonts w:ascii="Times New Roman" w:eastAsia="Times New Roman" w:hAnsi="Times New Roman" w:cs="Times New Roman"/>
                <w:color w:val="000000"/>
                <w:sz w:val="24"/>
                <w:szCs w:val="24"/>
              </w:rPr>
              <w:t xml:space="preserve"> biological </w:t>
            </w:r>
            <w:r w:rsidRPr="002B1AB8">
              <w:rPr>
                <w:rFonts w:ascii="Times New Roman" w:eastAsia="Times New Roman" w:hAnsi="Times New Roman" w:cs="Times New Roman"/>
                <w:color w:val="000000"/>
                <w:sz w:val="24"/>
                <w:szCs w:val="24"/>
              </w:rPr>
              <w:t xml:space="preserve"> and medical </w:t>
            </w:r>
            <w:r w:rsidR="008D3D88">
              <w:rPr>
                <w:rFonts w:ascii="Times New Roman" w:eastAsia="Times New Roman" w:hAnsi="Times New Roman" w:cs="Times New Roman"/>
                <w:color w:val="000000"/>
                <w:sz w:val="24"/>
                <w:szCs w:val="24"/>
              </w:rPr>
              <w:t xml:space="preserve">factors </w:t>
            </w:r>
            <w:r w:rsidRPr="002B1AB8">
              <w:rPr>
                <w:rFonts w:ascii="Times New Roman" w:eastAsia="Times New Roman" w:hAnsi="Times New Roman" w:cs="Times New Roman"/>
                <w:color w:val="000000"/>
                <w:sz w:val="24"/>
                <w:szCs w:val="24"/>
              </w:rPr>
              <w:t xml:space="preserve"> (acute and chronic), </w:t>
            </w:r>
            <w:r w:rsidR="008D3D88">
              <w:rPr>
                <w:rFonts w:ascii="Times New Roman" w:eastAsia="Times New Roman" w:hAnsi="Times New Roman" w:cs="Times New Roman"/>
                <w:color w:val="000000"/>
                <w:sz w:val="24"/>
                <w:szCs w:val="24"/>
              </w:rPr>
              <w:t xml:space="preserve">such as </w:t>
            </w:r>
            <w:r w:rsidRPr="002B1AB8">
              <w:rPr>
                <w:rFonts w:ascii="Times New Roman" w:eastAsia="Times New Roman" w:hAnsi="Times New Roman" w:cs="Times New Roman"/>
                <w:color w:val="000000"/>
                <w:sz w:val="24"/>
                <w:szCs w:val="24"/>
              </w:rPr>
              <w:t xml:space="preserve"> </w:t>
            </w:r>
            <w:r w:rsidR="008D3D88">
              <w:rPr>
                <w:rFonts w:ascii="Times New Roman" w:eastAsia="Times New Roman" w:hAnsi="Times New Roman" w:cs="Times New Roman"/>
                <w:color w:val="000000"/>
                <w:sz w:val="24"/>
                <w:szCs w:val="24"/>
              </w:rPr>
              <w:t>sleep problems, illness,</w:t>
            </w:r>
            <w:r w:rsidR="004B7734">
              <w:rPr>
                <w:rFonts w:ascii="Times New Roman" w:eastAsia="Times New Roman" w:hAnsi="Times New Roman" w:cs="Times New Roman"/>
                <w:color w:val="000000"/>
                <w:sz w:val="24"/>
                <w:szCs w:val="24"/>
              </w:rPr>
              <w:t xml:space="preserve"> </w:t>
            </w:r>
            <w:r w:rsidR="008D3D88">
              <w:rPr>
                <w:rFonts w:ascii="Times New Roman" w:eastAsia="Times New Roman" w:hAnsi="Times New Roman" w:cs="Times New Roman"/>
                <w:color w:val="000000"/>
                <w:sz w:val="24"/>
                <w:szCs w:val="24"/>
              </w:rPr>
              <w:t xml:space="preserve">vision or hearing deficits, thyroid function,  onset of puberty,  </w:t>
            </w:r>
            <w:r w:rsidRPr="002B1AB8">
              <w:rPr>
                <w:rFonts w:ascii="Times New Roman" w:eastAsia="Times New Roman" w:hAnsi="Times New Roman" w:cs="Times New Roman"/>
                <w:color w:val="000000"/>
                <w:sz w:val="24"/>
                <w:szCs w:val="24"/>
              </w:rPr>
              <w:t xml:space="preserve">seizure disorders, brain injury and medication side effects may contribute to challenging behavior. </w:t>
            </w:r>
          </w:p>
        </w:tc>
        <w:tc>
          <w:tcPr>
            <w:tcW w:w="1350" w:type="dxa"/>
            <w:shd w:val="clear" w:color="auto" w:fill="auto"/>
            <w:vAlign w:val="center"/>
            <w:hideMark/>
          </w:tcPr>
          <w:p w:rsidR="00154748" w:rsidRPr="00277F7F" w:rsidRDefault="002B1AB8" w:rsidP="004C5605">
            <w:pPr>
              <w:spacing w:after="0" w:line="240" w:lineRule="auto"/>
              <w:jc w:val="center"/>
              <w:rPr>
                <w:rFonts w:ascii="Times New Roman" w:eastAsia="Times New Roman" w:hAnsi="Times New Roman" w:cs="Times New Roman"/>
                <w:b/>
                <w:bCs/>
                <w:color w:val="000000"/>
                <w:sz w:val="24"/>
                <w:szCs w:val="24"/>
              </w:rPr>
            </w:pPr>
            <w:r w:rsidRPr="002B1AB8">
              <w:rPr>
                <w:rFonts w:ascii="Times New Roman" w:eastAsia="Times New Roman" w:hAnsi="Times New Roman" w:cs="Times New Roman"/>
                <w:b/>
                <w:bCs/>
                <w:color w:val="000000"/>
                <w:sz w:val="24"/>
                <w:szCs w:val="24"/>
              </w:rPr>
              <w:t>X</w:t>
            </w:r>
          </w:p>
        </w:tc>
        <w:tc>
          <w:tcPr>
            <w:tcW w:w="1440" w:type="dxa"/>
            <w:shd w:val="clear" w:color="auto" w:fill="auto"/>
            <w:vAlign w:val="center"/>
            <w:hideMark/>
          </w:tcPr>
          <w:p w:rsidR="00154748" w:rsidRPr="00277F7F" w:rsidRDefault="002B1AB8" w:rsidP="004C5605">
            <w:pPr>
              <w:spacing w:after="0" w:line="240" w:lineRule="auto"/>
              <w:jc w:val="center"/>
              <w:rPr>
                <w:rFonts w:ascii="Times New Roman" w:eastAsia="Times New Roman" w:hAnsi="Times New Roman" w:cs="Times New Roman"/>
                <w:b/>
                <w:bCs/>
                <w:color w:val="000000"/>
                <w:sz w:val="24"/>
                <w:szCs w:val="24"/>
              </w:rPr>
            </w:pPr>
            <w:r w:rsidRPr="002B1AB8">
              <w:rPr>
                <w:rFonts w:ascii="Times New Roman" w:eastAsia="Times New Roman" w:hAnsi="Times New Roman" w:cs="Times New Roman"/>
                <w:b/>
                <w:bCs/>
                <w:color w:val="000000"/>
                <w:sz w:val="24"/>
                <w:szCs w:val="24"/>
              </w:rPr>
              <w:t>X</w:t>
            </w:r>
          </w:p>
        </w:tc>
        <w:tc>
          <w:tcPr>
            <w:tcW w:w="1620" w:type="dxa"/>
            <w:shd w:val="clear" w:color="auto" w:fill="auto"/>
            <w:vAlign w:val="center"/>
            <w:hideMark/>
          </w:tcPr>
          <w:p w:rsidR="00154748" w:rsidRPr="00277F7F" w:rsidRDefault="002B1AB8" w:rsidP="004C5605">
            <w:pPr>
              <w:spacing w:after="0" w:line="240" w:lineRule="auto"/>
              <w:jc w:val="center"/>
              <w:rPr>
                <w:rFonts w:ascii="Times New Roman" w:eastAsia="Times New Roman" w:hAnsi="Times New Roman" w:cs="Times New Roman"/>
                <w:b/>
                <w:bCs/>
                <w:color w:val="000000"/>
                <w:sz w:val="24"/>
                <w:szCs w:val="24"/>
              </w:rPr>
            </w:pPr>
            <w:r w:rsidRPr="002B1AB8">
              <w:rPr>
                <w:rFonts w:ascii="Times New Roman" w:eastAsia="Times New Roman" w:hAnsi="Times New Roman" w:cs="Times New Roman"/>
                <w:b/>
                <w:bCs/>
                <w:color w:val="000000"/>
                <w:sz w:val="24"/>
                <w:szCs w:val="24"/>
              </w:rPr>
              <w:t>X</w:t>
            </w:r>
          </w:p>
        </w:tc>
        <w:tc>
          <w:tcPr>
            <w:tcW w:w="1276" w:type="dxa"/>
          </w:tcPr>
          <w:p w:rsidR="00154748" w:rsidRPr="00277F7F" w:rsidRDefault="00154748" w:rsidP="004C5605">
            <w:pPr>
              <w:spacing w:after="0" w:line="240" w:lineRule="auto"/>
              <w:jc w:val="center"/>
              <w:rPr>
                <w:rFonts w:ascii="Times New Roman" w:eastAsia="Times New Roman" w:hAnsi="Times New Roman" w:cs="Times New Roman"/>
                <w:b/>
                <w:bCs/>
                <w:color w:val="000000"/>
                <w:sz w:val="24"/>
                <w:szCs w:val="24"/>
              </w:rPr>
            </w:pPr>
          </w:p>
        </w:tc>
        <w:tc>
          <w:tcPr>
            <w:tcW w:w="1514" w:type="dxa"/>
          </w:tcPr>
          <w:p w:rsidR="00154748" w:rsidRPr="00277F7F" w:rsidRDefault="00154748" w:rsidP="004C5605">
            <w:pPr>
              <w:spacing w:after="0" w:line="240" w:lineRule="auto"/>
              <w:jc w:val="center"/>
              <w:rPr>
                <w:rFonts w:ascii="Times New Roman" w:eastAsia="Times New Roman" w:hAnsi="Times New Roman" w:cs="Times New Roman"/>
                <w:b/>
                <w:bCs/>
                <w:color w:val="000000"/>
                <w:sz w:val="24"/>
                <w:szCs w:val="24"/>
              </w:rPr>
            </w:pPr>
          </w:p>
        </w:tc>
        <w:tc>
          <w:tcPr>
            <w:tcW w:w="1260" w:type="dxa"/>
          </w:tcPr>
          <w:p w:rsidR="00154748" w:rsidRPr="00277F7F" w:rsidRDefault="00154748" w:rsidP="004C5605">
            <w:pPr>
              <w:spacing w:after="0" w:line="240" w:lineRule="auto"/>
              <w:ind w:right="-288"/>
              <w:jc w:val="center"/>
              <w:rPr>
                <w:rFonts w:ascii="Times New Roman" w:eastAsia="Times New Roman" w:hAnsi="Times New Roman" w:cs="Times New Roman"/>
                <w:b/>
                <w:bCs/>
                <w:color w:val="000000"/>
                <w:sz w:val="24"/>
                <w:szCs w:val="24"/>
              </w:rPr>
            </w:pPr>
          </w:p>
        </w:tc>
      </w:tr>
      <w:tr w:rsidR="00154748" w:rsidRPr="00277F7F" w:rsidTr="00C00CA8">
        <w:trPr>
          <w:trHeight w:val="432"/>
        </w:trPr>
        <w:tc>
          <w:tcPr>
            <w:tcW w:w="1080" w:type="dxa"/>
            <w:shd w:val="clear" w:color="auto" w:fill="auto"/>
            <w:noWrap/>
            <w:vAlign w:val="bottom"/>
            <w:hideMark/>
          </w:tcPr>
          <w:p w:rsidR="00154748" w:rsidRPr="00277F7F" w:rsidRDefault="002B1AB8" w:rsidP="00824602">
            <w:pPr>
              <w:spacing w:after="0" w:line="240" w:lineRule="auto"/>
              <w:jc w:val="center"/>
              <w:rPr>
                <w:rFonts w:ascii="Times New Roman" w:eastAsia="Times New Roman" w:hAnsi="Times New Roman" w:cs="Times New Roman"/>
                <w:color w:val="000000"/>
              </w:rPr>
            </w:pPr>
            <w:r w:rsidRPr="002B1AB8">
              <w:rPr>
                <w:rFonts w:ascii="Times New Roman" w:eastAsia="Times New Roman" w:hAnsi="Times New Roman" w:cs="Times New Roman"/>
                <w:color w:val="000000"/>
              </w:rPr>
              <w:t>2.F</w:t>
            </w:r>
          </w:p>
        </w:tc>
        <w:tc>
          <w:tcPr>
            <w:tcW w:w="4410" w:type="dxa"/>
            <w:shd w:val="clear" w:color="auto" w:fill="auto"/>
            <w:hideMark/>
          </w:tcPr>
          <w:p w:rsidR="00154748" w:rsidRPr="00277F7F" w:rsidRDefault="002B1AB8" w:rsidP="00F22C55">
            <w:pPr>
              <w:spacing w:after="0" w:line="240" w:lineRule="auto"/>
              <w:rPr>
                <w:rFonts w:ascii="Times New Roman" w:eastAsia="Times New Roman" w:hAnsi="Times New Roman" w:cs="Times New Roman"/>
                <w:color w:val="000000"/>
                <w:sz w:val="24"/>
                <w:szCs w:val="24"/>
              </w:rPr>
            </w:pPr>
            <w:r w:rsidRPr="002B1AB8">
              <w:rPr>
                <w:rFonts w:ascii="Times New Roman" w:eastAsia="Times New Roman" w:hAnsi="Times New Roman" w:cs="Times New Roman"/>
                <w:color w:val="000000"/>
                <w:sz w:val="24"/>
                <w:szCs w:val="24"/>
              </w:rPr>
              <w:t xml:space="preserve">Can describe how past trauma may impact </w:t>
            </w:r>
            <w:r w:rsidRPr="002B1AB8">
              <w:rPr>
                <w:rFonts w:ascii="Times New Roman" w:eastAsia="Times New Roman" w:hAnsi="Times New Roman" w:cs="Times New Roman"/>
                <w:color w:val="000000"/>
                <w:sz w:val="24"/>
                <w:szCs w:val="24"/>
              </w:rPr>
              <w:lastRenderedPageBreak/>
              <w:t xml:space="preserve">behavior. </w:t>
            </w:r>
          </w:p>
        </w:tc>
        <w:tc>
          <w:tcPr>
            <w:tcW w:w="1350" w:type="dxa"/>
            <w:shd w:val="clear" w:color="auto" w:fill="auto"/>
            <w:vAlign w:val="center"/>
            <w:hideMark/>
          </w:tcPr>
          <w:p w:rsidR="00154748" w:rsidRPr="00277F7F" w:rsidRDefault="002B1AB8" w:rsidP="00F22C55">
            <w:pPr>
              <w:spacing w:after="0" w:line="240" w:lineRule="auto"/>
              <w:jc w:val="center"/>
              <w:rPr>
                <w:rFonts w:ascii="Times New Roman" w:eastAsia="Times New Roman" w:hAnsi="Times New Roman" w:cs="Times New Roman"/>
                <w:b/>
                <w:bCs/>
                <w:color w:val="000000"/>
                <w:sz w:val="24"/>
                <w:szCs w:val="24"/>
              </w:rPr>
            </w:pPr>
            <w:r w:rsidRPr="002B1AB8">
              <w:rPr>
                <w:rFonts w:ascii="Times New Roman" w:eastAsia="Times New Roman" w:hAnsi="Times New Roman" w:cs="Times New Roman"/>
                <w:b/>
                <w:bCs/>
                <w:color w:val="000000"/>
                <w:sz w:val="24"/>
                <w:szCs w:val="24"/>
              </w:rPr>
              <w:lastRenderedPageBreak/>
              <w:t>X</w:t>
            </w:r>
          </w:p>
        </w:tc>
        <w:tc>
          <w:tcPr>
            <w:tcW w:w="1440" w:type="dxa"/>
            <w:shd w:val="clear" w:color="auto" w:fill="auto"/>
            <w:vAlign w:val="center"/>
            <w:hideMark/>
          </w:tcPr>
          <w:p w:rsidR="00154748" w:rsidRPr="00277F7F" w:rsidRDefault="002B1AB8" w:rsidP="00F22C55">
            <w:pPr>
              <w:spacing w:after="0" w:line="240" w:lineRule="auto"/>
              <w:jc w:val="center"/>
              <w:rPr>
                <w:rFonts w:ascii="Times New Roman" w:eastAsia="Times New Roman" w:hAnsi="Times New Roman" w:cs="Times New Roman"/>
                <w:b/>
                <w:bCs/>
                <w:color w:val="000000"/>
                <w:sz w:val="24"/>
                <w:szCs w:val="24"/>
              </w:rPr>
            </w:pPr>
            <w:r w:rsidRPr="002B1AB8">
              <w:rPr>
                <w:rFonts w:ascii="Times New Roman" w:eastAsia="Times New Roman" w:hAnsi="Times New Roman" w:cs="Times New Roman"/>
                <w:b/>
                <w:bCs/>
                <w:color w:val="000000"/>
                <w:sz w:val="24"/>
                <w:szCs w:val="24"/>
              </w:rPr>
              <w:t>X</w:t>
            </w:r>
          </w:p>
        </w:tc>
        <w:tc>
          <w:tcPr>
            <w:tcW w:w="1620" w:type="dxa"/>
            <w:shd w:val="clear" w:color="auto" w:fill="auto"/>
            <w:vAlign w:val="center"/>
            <w:hideMark/>
          </w:tcPr>
          <w:p w:rsidR="00154748" w:rsidRPr="00277F7F" w:rsidRDefault="002B1AB8" w:rsidP="00F22C55">
            <w:pPr>
              <w:spacing w:after="0" w:line="240" w:lineRule="auto"/>
              <w:jc w:val="center"/>
              <w:rPr>
                <w:rFonts w:ascii="Times New Roman" w:eastAsia="Times New Roman" w:hAnsi="Times New Roman" w:cs="Times New Roman"/>
                <w:b/>
                <w:bCs/>
                <w:color w:val="000000"/>
                <w:sz w:val="24"/>
                <w:szCs w:val="24"/>
              </w:rPr>
            </w:pPr>
            <w:r w:rsidRPr="002B1AB8">
              <w:rPr>
                <w:rFonts w:ascii="Times New Roman" w:eastAsia="Times New Roman" w:hAnsi="Times New Roman" w:cs="Times New Roman"/>
                <w:b/>
                <w:bCs/>
                <w:color w:val="000000"/>
                <w:sz w:val="24"/>
                <w:szCs w:val="24"/>
              </w:rPr>
              <w:t>X</w:t>
            </w:r>
          </w:p>
        </w:tc>
        <w:tc>
          <w:tcPr>
            <w:tcW w:w="1276" w:type="dxa"/>
          </w:tcPr>
          <w:p w:rsidR="00154748" w:rsidRPr="00277F7F" w:rsidRDefault="00154748" w:rsidP="00F22C55">
            <w:pPr>
              <w:spacing w:after="0" w:line="240" w:lineRule="auto"/>
              <w:jc w:val="center"/>
              <w:rPr>
                <w:rFonts w:ascii="Times New Roman" w:eastAsia="Times New Roman" w:hAnsi="Times New Roman" w:cs="Times New Roman"/>
                <w:b/>
                <w:bCs/>
                <w:color w:val="000000"/>
                <w:sz w:val="24"/>
                <w:szCs w:val="24"/>
              </w:rPr>
            </w:pPr>
          </w:p>
        </w:tc>
        <w:tc>
          <w:tcPr>
            <w:tcW w:w="1514" w:type="dxa"/>
          </w:tcPr>
          <w:p w:rsidR="00154748" w:rsidRPr="00277F7F" w:rsidRDefault="00154748" w:rsidP="00F22C55">
            <w:pPr>
              <w:spacing w:after="0" w:line="240" w:lineRule="auto"/>
              <w:jc w:val="center"/>
              <w:rPr>
                <w:rFonts w:ascii="Times New Roman" w:eastAsia="Times New Roman" w:hAnsi="Times New Roman" w:cs="Times New Roman"/>
                <w:b/>
                <w:bCs/>
                <w:color w:val="000000"/>
                <w:sz w:val="24"/>
                <w:szCs w:val="24"/>
              </w:rPr>
            </w:pPr>
          </w:p>
        </w:tc>
        <w:tc>
          <w:tcPr>
            <w:tcW w:w="1260" w:type="dxa"/>
          </w:tcPr>
          <w:p w:rsidR="00154748" w:rsidRPr="00277F7F" w:rsidRDefault="00154748" w:rsidP="00696996">
            <w:pPr>
              <w:spacing w:after="0" w:line="240" w:lineRule="auto"/>
              <w:ind w:right="-288"/>
              <w:jc w:val="center"/>
              <w:rPr>
                <w:rFonts w:ascii="Times New Roman" w:eastAsia="Times New Roman" w:hAnsi="Times New Roman" w:cs="Times New Roman"/>
                <w:b/>
                <w:bCs/>
                <w:color w:val="000000"/>
                <w:sz w:val="24"/>
                <w:szCs w:val="24"/>
              </w:rPr>
            </w:pPr>
          </w:p>
        </w:tc>
      </w:tr>
      <w:tr w:rsidR="00154748" w:rsidRPr="00277F7F" w:rsidTr="00C00CA8">
        <w:trPr>
          <w:trHeight w:val="1296"/>
        </w:trPr>
        <w:tc>
          <w:tcPr>
            <w:tcW w:w="1080" w:type="dxa"/>
            <w:shd w:val="clear" w:color="auto" w:fill="auto"/>
            <w:noWrap/>
            <w:vAlign w:val="bottom"/>
            <w:hideMark/>
          </w:tcPr>
          <w:p w:rsidR="00154748" w:rsidRPr="00277F7F" w:rsidRDefault="002B1AB8" w:rsidP="00824602">
            <w:pPr>
              <w:spacing w:after="0" w:line="240" w:lineRule="auto"/>
              <w:jc w:val="center"/>
              <w:rPr>
                <w:rFonts w:ascii="Times New Roman" w:eastAsia="Times New Roman" w:hAnsi="Times New Roman" w:cs="Times New Roman"/>
                <w:color w:val="000000"/>
              </w:rPr>
            </w:pPr>
            <w:r w:rsidRPr="002B1AB8">
              <w:rPr>
                <w:rFonts w:ascii="Times New Roman" w:eastAsia="Times New Roman" w:hAnsi="Times New Roman" w:cs="Times New Roman"/>
                <w:color w:val="000000"/>
              </w:rPr>
              <w:lastRenderedPageBreak/>
              <w:t>2.G</w:t>
            </w:r>
          </w:p>
        </w:tc>
        <w:tc>
          <w:tcPr>
            <w:tcW w:w="4410" w:type="dxa"/>
            <w:shd w:val="clear" w:color="auto" w:fill="auto"/>
            <w:hideMark/>
          </w:tcPr>
          <w:p w:rsidR="00154748" w:rsidRPr="00277F7F" w:rsidRDefault="002B1AB8" w:rsidP="00F22C55">
            <w:pPr>
              <w:spacing w:after="0" w:line="240" w:lineRule="auto"/>
              <w:rPr>
                <w:rFonts w:ascii="Times New Roman" w:eastAsia="Times New Roman" w:hAnsi="Times New Roman" w:cs="Times New Roman"/>
                <w:color w:val="000000"/>
                <w:sz w:val="24"/>
                <w:szCs w:val="24"/>
              </w:rPr>
            </w:pPr>
            <w:r w:rsidRPr="002B1AB8">
              <w:rPr>
                <w:rFonts w:ascii="Times New Roman" w:eastAsia="Times New Roman" w:hAnsi="Times New Roman" w:cs="Times New Roman"/>
                <w:color w:val="000000"/>
                <w:sz w:val="24"/>
                <w:szCs w:val="24"/>
              </w:rPr>
              <w:t xml:space="preserve">Can provide examples of how the characteristics of autism spectrum disorders and/or sensory issues can affect the person’s response to the environment and contribute to challenging behavior. </w:t>
            </w:r>
          </w:p>
        </w:tc>
        <w:tc>
          <w:tcPr>
            <w:tcW w:w="1350" w:type="dxa"/>
            <w:shd w:val="clear" w:color="auto" w:fill="auto"/>
            <w:vAlign w:val="center"/>
            <w:hideMark/>
          </w:tcPr>
          <w:p w:rsidR="00154748" w:rsidRPr="00277F7F" w:rsidRDefault="002B1AB8" w:rsidP="00F22C55">
            <w:pPr>
              <w:spacing w:after="0" w:line="240" w:lineRule="auto"/>
              <w:jc w:val="center"/>
              <w:rPr>
                <w:rFonts w:ascii="Times New Roman" w:eastAsia="Times New Roman" w:hAnsi="Times New Roman" w:cs="Times New Roman"/>
                <w:b/>
                <w:bCs/>
                <w:color w:val="000000"/>
                <w:sz w:val="24"/>
                <w:szCs w:val="24"/>
              </w:rPr>
            </w:pPr>
            <w:r w:rsidRPr="002B1AB8">
              <w:rPr>
                <w:rFonts w:ascii="Times New Roman" w:eastAsia="Times New Roman" w:hAnsi="Times New Roman" w:cs="Times New Roman"/>
                <w:b/>
                <w:bCs/>
                <w:color w:val="000000"/>
                <w:sz w:val="24"/>
                <w:szCs w:val="24"/>
              </w:rPr>
              <w:t>X</w:t>
            </w:r>
          </w:p>
        </w:tc>
        <w:tc>
          <w:tcPr>
            <w:tcW w:w="1440" w:type="dxa"/>
            <w:shd w:val="clear" w:color="auto" w:fill="auto"/>
            <w:vAlign w:val="center"/>
            <w:hideMark/>
          </w:tcPr>
          <w:p w:rsidR="00154748" w:rsidRPr="00277F7F" w:rsidRDefault="002B1AB8" w:rsidP="00F22C55">
            <w:pPr>
              <w:spacing w:after="0" w:line="240" w:lineRule="auto"/>
              <w:jc w:val="center"/>
              <w:rPr>
                <w:rFonts w:ascii="Times New Roman" w:eastAsia="Times New Roman" w:hAnsi="Times New Roman" w:cs="Times New Roman"/>
                <w:b/>
                <w:bCs/>
                <w:color w:val="000000"/>
                <w:sz w:val="24"/>
                <w:szCs w:val="24"/>
              </w:rPr>
            </w:pPr>
            <w:r w:rsidRPr="002B1AB8">
              <w:rPr>
                <w:rFonts w:ascii="Times New Roman" w:eastAsia="Times New Roman" w:hAnsi="Times New Roman" w:cs="Times New Roman"/>
                <w:b/>
                <w:bCs/>
                <w:color w:val="000000"/>
                <w:sz w:val="24"/>
                <w:szCs w:val="24"/>
              </w:rPr>
              <w:t>X</w:t>
            </w:r>
          </w:p>
        </w:tc>
        <w:tc>
          <w:tcPr>
            <w:tcW w:w="1620" w:type="dxa"/>
            <w:shd w:val="clear" w:color="auto" w:fill="auto"/>
            <w:vAlign w:val="center"/>
            <w:hideMark/>
          </w:tcPr>
          <w:p w:rsidR="00154748" w:rsidRPr="00277F7F" w:rsidRDefault="002B1AB8" w:rsidP="00F22C55">
            <w:pPr>
              <w:spacing w:after="0" w:line="240" w:lineRule="auto"/>
              <w:jc w:val="center"/>
              <w:rPr>
                <w:rFonts w:ascii="Times New Roman" w:eastAsia="Times New Roman" w:hAnsi="Times New Roman" w:cs="Times New Roman"/>
                <w:b/>
                <w:bCs/>
                <w:color w:val="000000"/>
                <w:sz w:val="24"/>
                <w:szCs w:val="24"/>
              </w:rPr>
            </w:pPr>
            <w:r w:rsidRPr="002B1AB8">
              <w:rPr>
                <w:rFonts w:ascii="Times New Roman" w:eastAsia="Times New Roman" w:hAnsi="Times New Roman" w:cs="Times New Roman"/>
                <w:b/>
                <w:bCs/>
                <w:color w:val="000000"/>
                <w:sz w:val="24"/>
                <w:szCs w:val="24"/>
              </w:rPr>
              <w:t>X</w:t>
            </w:r>
          </w:p>
        </w:tc>
        <w:tc>
          <w:tcPr>
            <w:tcW w:w="1276" w:type="dxa"/>
          </w:tcPr>
          <w:p w:rsidR="00154748" w:rsidRPr="00277F7F" w:rsidRDefault="00154748" w:rsidP="00F22C55">
            <w:pPr>
              <w:spacing w:after="0" w:line="240" w:lineRule="auto"/>
              <w:jc w:val="center"/>
              <w:rPr>
                <w:rFonts w:ascii="Times New Roman" w:eastAsia="Times New Roman" w:hAnsi="Times New Roman" w:cs="Times New Roman"/>
                <w:b/>
                <w:bCs/>
                <w:color w:val="000000"/>
                <w:sz w:val="24"/>
                <w:szCs w:val="24"/>
              </w:rPr>
            </w:pPr>
          </w:p>
        </w:tc>
        <w:tc>
          <w:tcPr>
            <w:tcW w:w="1514" w:type="dxa"/>
          </w:tcPr>
          <w:p w:rsidR="00154748" w:rsidRPr="00277F7F" w:rsidRDefault="00154748" w:rsidP="00F22C55">
            <w:pPr>
              <w:spacing w:after="0" w:line="240" w:lineRule="auto"/>
              <w:jc w:val="center"/>
              <w:rPr>
                <w:rFonts w:ascii="Times New Roman" w:eastAsia="Times New Roman" w:hAnsi="Times New Roman" w:cs="Times New Roman"/>
                <w:b/>
                <w:bCs/>
                <w:color w:val="000000"/>
                <w:sz w:val="24"/>
                <w:szCs w:val="24"/>
              </w:rPr>
            </w:pPr>
          </w:p>
        </w:tc>
        <w:tc>
          <w:tcPr>
            <w:tcW w:w="1260" w:type="dxa"/>
          </w:tcPr>
          <w:p w:rsidR="00154748" w:rsidRPr="00277F7F" w:rsidRDefault="00154748" w:rsidP="00696996">
            <w:pPr>
              <w:spacing w:after="0" w:line="240" w:lineRule="auto"/>
              <w:ind w:right="-288"/>
              <w:jc w:val="center"/>
              <w:rPr>
                <w:rFonts w:ascii="Times New Roman" w:eastAsia="Times New Roman" w:hAnsi="Times New Roman" w:cs="Times New Roman"/>
                <w:b/>
                <w:bCs/>
                <w:color w:val="000000"/>
                <w:sz w:val="24"/>
                <w:szCs w:val="24"/>
              </w:rPr>
            </w:pPr>
          </w:p>
        </w:tc>
      </w:tr>
      <w:tr w:rsidR="00154748" w:rsidRPr="00277F7F" w:rsidTr="00C00CA8">
        <w:trPr>
          <w:trHeight w:val="672"/>
        </w:trPr>
        <w:tc>
          <w:tcPr>
            <w:tcW w:w="1080" w:type="dxa"/>
            <w:shd w:val="clear" w:color="auto" w:fill="auto"/>
            <w:noWrap/>
            <w:vAlign w:val="bottom"/>
            <w:hideMark/>
          </w:tcPr>
          <w:p w:rsidR="00154748" w:rsidRPr="00277F7F" w:rsidRDefault="002B1AB8" w:rsidP="00824602">
            <w:pPr>
              <w:spacing w:after="0" w:line="240" w:lineRule="auto"/>
              <w:jc w:val="center"/>
              <w:rPr>
                <w:rFonts w:ascii="Times New Roman" w:eastAsia="Times New Roman" w:hAnsi="Times New Roman" w:cs="Times New Roman"/>
                <w:color w:val="000000"/>
              </w:rPr>
            </w:pPr>
            <w:r w:rsidRPr="002B1AB8">
              <w:rPr>
                <w:rFonts w:ascii="Times New Roman" w:eastAsia="Times New Roman" w:hAnsi="Times New Roman" w:cs="Times New Roman"/>
                <w:color w:val="000000"/>
              </w:rPr>
              <w:t>4.H</w:t>
            </w:r>
          </w:p>
        </w:tc>
        <w:tc>
          <w:tcPr>
            <w:tcW w:w="4410" w:type="dxa"/>
            <w:shd w:val="clear" w:color="auto" w:fill="auto"/>
            <w:hideMark/>
          </w:tcPr>
          <w:p w:rsidR="00154748" w:rsidRPr="00277F7F" w:rsidRDefault="002B1AB8" w:rsidP="004C5605">
            <w:pPr>
              <w:spacing w:after="0" w:line="240" w:lineRule="auto"/>
              <w:rPr>
                <w:rFonts w:ascii="Times New Roman" w:eastAsia="Times New Roman" w:hAnsi="Times New Roman" w:cs="Times New Roman"/>
                <w:color w:val="000000"/>
                <w:sz w:val="24"/>
                <w:szCs w:val="24"/>
              </w:rPr>
            </w:pPr>
            <w:r w:rsidRPr="002B1AB8">
              <w:rPr>
                <w:rFonts w:ascii="Times New Roman" w:eastAsia="Times New Roman" w:hAnsi="Times New Roman" w:cs="Times New Roman"/>
                <w:color w:val="000000"/>
                <w:sz w:val="24"/>
                <w:szCs w:val="24"/>
              </w:rPr>
              <w:t>Gives examples of how barriers to communication, cognitive flexibility, planning</w:t>
            </w:r>
            <w:r w:rsidR="00C0042C">
              <w:rPr>
                <w:rFonts w:ascii="Times New Roman" w:eastAsia="Times New Roman" w:hAnsi="Times New Roman" w:cs="Times New Roman"/>
                <w:color w:val="000000"/>
                <w:sz w:val="24"/>
                <w:szCs w:val="24"/>
              </w:rPr>
              <w:t>,</w:t>
            </w:r>
            <w:r w:rsidRPr="002B1AB8">
              <w:rPr>
                <w:rFonts w:ascii="Times New Roman" w:eastAsia="Times New Roman" w:hAnsi="Times New Roman" w:cs="Times New Roman"/>
                <w:color w:val="000000"/>
                <w:sz w:val="24"/>
                <w:szCs w:val="24"/>
              </w:rPr>
              <w:t xml:space="preserve"> and impulse control can influence behavior.</w:t>
            </w:r>
          </w:p>
        </w:tc>
        <w:tc>
          <w:tcPr>
            <w:tcW w:w="1350" w:type="dxa"/>
            <w:shd w:val="clear" w:color="auto" w:fill="auto"/>
            <w:vAlign w:val="center"/>
            <w:hideMark/>
          </w:tcPr>
          <w:p w:rsidR="00154748" w:rsidRPr="00277F7F" w:rsidRDefault="002B1AB8" w:rsidP="004C5605">
            <w:pPr>
              <w:spacing w:after="0" w:line="240" w:lineRule="auto"/>
              <w:jc w:val="center"/>
              <w:rPr>
                <w:rFonts w:ascii="Times New Roman" w:eastAsia="Times New Roman" w:hAnsi="Times New Roman" w:cs="Times New Roman"/>
                <w:b/>
                <w:bCs/>
                <w:color w:val="000000"/>
              </w:rPr>
            </w:pPr>
            <w:r w:rsidRPr="002B1AB8">
              <w:rPr>
                <w:rFonts w:ascii="Times New Roman" w:eastAsia="Times New Roman" w:hAnsi="Times New Roman" w:cs="Times New Roman"/>
                <w:b/>
                <w:bCs/>
                <w:color w:val="000000"/>
              </w:rPr>
              <w:t>X</w:t>
            </w:r>
          </w:p>
        </w:tc>
        <w:tc>
          <w:tcPr>
            <w:tcW w:w="1440" w:type="dxa"/>
            <w:shd w:val="clear" w:color="auto" w:fill="auto"/>
            <w:vAlign w:val="center"/>
            <w:hideMark/>
          </w:tcPr>
          <w:p w:rsidR="00154748" w:rsidRPr="00277F7F" w:rsidRDefault="002B1AB8" w:rsidP="004C5605">
            <w:pPr>
              <w:spacing w:after="0" w:line="240" w:lineRule="auto"/>
              <w:jc w:val="center"/>
              <w:rPr>
                <w:rFonts w:ascii="Times New Roman" w:eastAsia="Times New Roman" w:hAnsi="Times New Roman" w:cs="Times New Roman"/>
                <w:b/>
                <w:bCs/>
                <w:color w:val="000000"/>
                <w:sz w:val="24"/>
                <w:szCs w:val="24"/>
              </w:rPr>
            </w:pPr>
            <w:r w:rsidRPr="002B1AB8">
              <w:rPr>
                <w:rFonts w:ascii="Times New Roman" w:eastAsia="Times New Roman" w:hAnsi="Times New Roman" w:cs="Times New Roman"/>
                <w:b/>
                <w:bCs/>
                <w:color w:val="000000"/>
                <w:sz w:val="24"/>
                <w:szCs w:val="24"/>
              </w:rPr>
              <w:t>X</w:t>
            </w:r>
          </w:p>
        </w:tc>
        <w:tc>
          <w:tcPr>
            <w:tcW w:w="1620" w:type="dxa"/>
            <w:shd w:val="clear" w:color="auto" w:fill="auto"/>
            <w:vAlign w:val="center"/>
            <w:hideMark/>
          </w:tcPr>
          <w:p w:rsidR="00154748" w:rsidRPr="00277F7F" w:rsidRDefault="002B1AB8" w:rsidP="004C5605">
            <w:pPr>
              <w:spacing w:after="0" w:line="240" w:lineRule="auto"/>
              <w:jc w:val="center"/>
              <w:rPr>
                <w:rFonts w:ascii="Times New Roman" w:eastAsia="Times New Roman" w:hAnsi="Times New Roman" w:cs="Times New Roman"/>
                <w:b/>
                <w:bCs/>
                <w:color w:val="000000"/>
                <w:sz w:val="24"/>
                <w:szCs w:val="24"/>
              </w:rPr>
            </w:pPr>
            <w:r w:rsidRPr="002B1AB8">
              <w:rPr>
                <w:rFonts w:ascii="Times New Roman" w:eastAsia="Times New Roman" w:hAnsi="Times New Roman" w:cs="Times New Roman"/>
                <w:b/>
                <w:bCs/>
                <w:color w:val="000000"/>
                <w:sz w:val="24"/>
                <w:szCs w:val="24"/>
              </w:rPr>
              <w:t>X</w:t>
            </w:r>
          </w:p>
        </w:tc>
        <w:tc>
          <w:tcPr>
            <w:tcW w:w="1276" w:type="dxa"/>
          </w:tcPr>
          <w:p w:rsidR="00154748" w:rsidRPr="00277F7F" w:rsidRDefault="00154748" w:rsidP="004C5605">
            <w:pPr>
              <w:spacing w:after="0" w:line="240" w:lineRule="auto"/>
              <w:jc w:val="center"/>
              <w:rPr>
                <w:rFonts w:ascii="Times New Roman" w:eastAsia="Times New Roman" w:hAnsi="Times New Roman" w:cs="Times New Roman"/>
                <w:b/>
                <w:bCs/>
                <w:color w:val="000000"/>
                <w:sz w:val="24"/>
                <w:szCs w:val="24"/>
              </w:rPr>
            </w:pPr>
          </w:p>
        </w:tc>
        <w:tc>
          <w:tcPr>
            <w:tcW w:w="1514" w:type="dxa"/>
          </w:tcPr>
          <w:p w:rsidR="00154748" w:rsidRPr="00277F7F" w:rsidRDefault="00154748" w:rsidP="004C5605">
            <w:pPr>
              <w:spacing w:after="0" w:line="240" w:lineRule="auto"/>
              <w:jc w:val="center"/>
              <w:rPr>
                <w:rFonts w:ascii="Times New Roman" w:eastAsia="Times New Roman" w:hAnsi="Times New Roman" w:cs="Times New Roman"/>
                <w:b/>
                <w:bCs/>
                <w:color w:val="000000"/>
                <w:sz w:val="24"/>
                <w:szCs w:val="24"/>
              </w:rPr>
            </w:pPr>
          </w:p>
        </w:tc>
        <w:tc>
          <w:tcPr>
            <w:tcW w:w="1260" w:type="dxa"/>
          </w:tcPr>
          <w:p w:rsidR="00154748" w:rsidRPr="00277F7F" w:rsidRDefault="00154748" w:rsidP="004C5605">
            <w:pPr>
              <w:spacing w:after="0" w:line="240" w:lineRule="auto"/>
              <w:ind w:right="-288"/>
              <w:jc w:val="center"/>
              <w:rPr>
                <w:rFonts w:ascii="Times New Roman" w:eastAsia="Times New Roman" w:hAnsi="Times New Roman" w:cs="Times New Roman"/>
                <w:b/>
                <w:bCs/>
                <w:color w:val="000000"/>
                <w:sz w:val="24"/>
                <w:szCs w:val="24"/>
              </w:rPr>
            </w:pPr>
          </w:p>
        </w:tc>
      </w:tr>
      <w:tr w:rsidR="00154748" w:rsidRPr="00277F7F" w:rsidTr="00C00CA8">
        <w:trPr>
          <w:trHeight w:val="708"/>
        </w:trPr>
        <w:tc>
          <w:tcPr>
            <w:tcW w:w="1080" w:type="dxa"/>
            <w:shd w:val="clear" w:color="auto" w:fill="auto"/>
            <w:noWrap/>
            <w:vAlign w:val="bottom"/>
            <w:hideMark/>
          </w:tcPr>
          <w:p w:rsidR="00154748" w:rsidRPr="00277F7F" w:rsidRDefault="002B1AB8" w:rsidP="004C5605">
            <w:pPr>
              <w:spacing w:after="0" w:line="240" w:lineRule="auto"/>
              <w:jc w:val="center"/>
              <w:rPr>
                <w:rFonts w:ascii="Times New Roman" w:eastAsia="Times New Roman" w:hAnsi="Times New Roman" w:cs="Times New Roman"/>
                <w:color w:val="000000"/>
              </w:rPr>
            </w:pPr>
            <w:r w:rsidRPr="002B1AB8">
              <w:rPr>
                <w:rFonts w:ascii="Times New Roman" w:eastAsia="Times New Roman" w:hAnsi="Times New Roman" w:cs="Times New Roman"/>
                <w:color w:val="000000"/>
              </w:rPr>
              <w:t>2.I</w:t>
            </w:r>
          </w:p>
        </w:tc>
        <w:tc>
          <w:tcPr>
            <w:tcW w:w="4410" w:type="dxa"/>
            <w:shd w:val="clear" w:color="auto" w:fill="auto"/>
            <w:hideMark/>
          </w:tcPr>
          <w:p w:rsidR="00154748" w:rsidRPr="00277F7F" w:rsidRDefault="002B1AB8" w:rsidP="0037420E">
            <w:pPr>
              <w:spacing w:after="0" w:line="240" w:lineRule="auto"/>
              <w:rPr>
                <w:rFonts w:ascii="Times New Roman" w:eastAsia="Times New Roman" w:hAnsi="Times New Roman" w:cs="Times New Roman"/>
                <w:color w:val="000000"/>
                <w:sz w:val="24"/>
                <w:szCs w:val="24"/>
              </w:rPr>
            </w:pPr>
            <w:r w:rsidRPr="002B1AB8">
              <w:rPr>
                <w:rFonts w:ascii="Times New Roman" w:eastAsia="Times New Roman" w:hAnsi="Times New Roman" w:cs="Times New Roman"/>
                <w:color w:val="000000"/>
                <w:sz w:val="24"/>
                <w:szCs w:val="24"/>
              </w:rPr>
              <w:t>Can identify the likely function of behavior based on experience/observation and functional behavioral assessment.  Recommend</w:t>
            </w:r>
            <w:r w:rsidR="004A14F4">
              <w:rPr>
                <w:rFonts w:ascii="Times New Roman" w:eastAsia="Times New Roman" w:hAnsi="Times New Roman" w:cs="Times New Roman"/>
                <w:color w:val="000000"/>
                <w:sz w:val="24"/>
                <w:szCs w:val="24"/>
              </w:rPr>
              <w:t>s</w:t>
            </w:r>
            <w:r w:rsidRPr="002B1AB8">
              <w:rPr>
                <w:rFonts w:ascii="Times New Roman" w:eastAsia="Times New Roman" w:hAnsi="Times New Roman" w:cs="Times New Roman"/>
                <w:color w:val="000000"/>
                <w:sz w:val="24"/>
                <w:szCs w:val="24"/>
              </w:rPr>
              <w:t xml:space="preserve"> alternative behavioral skills to reduce/replace challenging behavior. </w:t>
            </w:r>
          </w:p>
        </w:tc>
        <w:tc>
          <w:tcPr>
            <w:tcW w:w="1350" w:type="dxa"/>
            <w:shd w:val="clear" w:color="auto" w:fill="auto"/>
            <w:vAlign w:val="center"/>
            <w:hideMark/>
          </w:tcPr>
          <w:p w:rsidR="00154748" w:rsidRPr="00277F7F" w:rsidRDefault="00154748" w:rsidP="004C5605">
            <w:pPr>
              <w:spacing w:after="0" w:line="240" w:lineRule="auto"/>
              <w:jc w:val="center"/>
              <w:rPr>
                <w:rFonts w:ascii="Times New Roman" w:eastAsia="Times New Roman" w:hAnsi="Times New Roman" w:cs="Times New Roman"/>
                <w:b/>
                <w:bCs/>
                <w:color w:val="000000"/>
              </w:rPr>
            </w:pPr>
          </w:p>
        </w:tc>
        <w:tc>
          <w:tcPr>
            <w:tcW w:w="1440" w:type="dxa"/>
            <w:shd w:val="clear" w:color="auto" w:fill="auto"/>
            <w:vAlign w:val="center"/>
            <w:hideMark/>
          </w:tcPr>
          <w:p w:rsidR="00154748" w:rsidRPr="00277F7F" w:rsidRDefault="00154748" w:rsidP="004C5605">
            <w:pPr>
              <w:spacing w:after="0" w:line="240" w:lineRule="auto"/>
              <w:jc w:val="center"/>
              <w:rPr>
                <w:rFonts w:ascii="Times New Roman" w:eastAsia="Times New Roman" w:hAnsi="Times New Roman" w:cs="Times New Roman"/>
                <w:b/>
                <w:bCs/>
                <w:color w:val="000000"/>
              </w:rPr>
            </w:pPr>
          </w:p>
        </w:tc>
        <w:tc>
          <w:tcPr>
            <w:tcW w:w="1620" w:type="dxa"/>
            <w:shd w:val="clear" w:color="auto" w:fill="auto"/>
            <w:vAlign w:val="center"/>
            <w:hideMark/>
          </w:tcPr>
          <w:p w:rsidR="00154748" w:rsidRPr="00277F7F" w:rsidRDefault="002B1AB8" w:rsidP="004C5605">
            <w:pPr>
              <w:spacing w:after="0" w:line="240" w:lineRule="auto"/>
              <w:jc w:val="center"/>
              <w:rPr>
                <w:rFonts w:ascii="Times New Roman" w:eastAsia="Times New Roman" w:hAnsi="Times New Roman" w:cs="Times New Roman"/>
                <w:b/>
                <w:bCs/>
                <w:color w:val="000000"/>
                <w:sz w:val="24"/>
                <w:szCs w:val="24"/>
              </w:rPr>
            </w:pPr>
            <w:r w:rsidRPr="002B1AB8">
              <w:rPr>
                <w:rFonts w:ascii="Times New Roman" w:eastAsia="Times New Roman" w:hAnsi="Times New Roman" w:cs="Times New Roman"/>
                <w:b/>
                <w:bCs/>
                <w:color w:val="000000"/>
                <w:sz w:val="24"/>
                <w:szCs w:val="24"/>
              </w:rPr>
              <w:t>X</w:t>
            </w:r>
          </w:p>
        </w:tc>
        <w:tc>
          <w:tcPr>
            <w:tcW w:w="1276" w:type="dxa"/>
          </w:tcPr>
          <w:p w:rsidR="00154748" w:rsidRPr="00277F7F" w:rsidRDefault="00154748" w:rsidP="004C5605">
            <w:pPr>
              <w:spacing w:after="0" w:line="240" w:lineRule="auto"/>
              <w:jc w:val="center"/>
              <w:rPr>
                <w:rFonts w:ascii="Times New Roman" w:eastAsia="Times New Roman" w:hAnsi="Times New Roman" w:cs="Times New Roman"/>
                <w:b/>
                <w:bCs/>
                <w:color w:val="000000"/>
                <w:sz w:val="24"/>
                <w:szCs w:val="24"/>
              </w:rPr>
            </w:pPr>
          </w:p>
        </w:tc>
        <w:tc>
          <w:tcPr>
            <w:tcW w:w="1514" w:type="dxa"/>
          </w:tcPr>
          <w:p w:rsidR="00154748" w:rsidRPr="00277F7F" w:rsidRDefault="00154748" w:rsidP="004C5605">
            <w:pPr>
              <w:spacing w:after="0" w:line="240" w:lineRule="auto"/>
              <w:jc w:val="center"/>
              <w:rPr>
                <w:rFonts w:ascii="Times New Roman" w:eastAsia="Times New Roman" w:hAnsi="Times New Roman" w:cs="Times New Roman"/>
                <w:b/>
                <w:bCs/>
                <w:color w:val="000000"/>
                <w:sz w:val="24"/>
                <w:szCs w:val="24"/>
              </w:rPr>
            </w:pPr>
          </w:p>
        </w:tc>
        <w:tc>
          <w:tcPr>
            <w:tcW w:w="1260" w:type="dxa"/>
          </w:tcPr>
          <w:p w:rsidR="00154748" w:rsidRPr="00277F7F" w:rsidRDefault="00154748" w:rsidP="004C5605">
            <w:pPr>
              <w:spacing w:after="0" w:line="240" w:lineRule="auto"/>
              <w:ind w:right="-288"/>
              <w:jc w:val="center"/>
              <w:rPr>
                <w:rFonts w:ascii="Times New Roman" w:eastAsia="Times New Roman" w:hAnsi="Times New Roman" w:cs="Times New Roman"/>
                <w:b/>
                <w:bCs/>
                <w:color w:val="000000"/>
                <w:sz w:val="24"/>
                <w:szCs w:val="24"/>
              </w:rPr>
            </w:pPr>
          </w:p>
        </w:tc>
      </w:tr>
      <w:tr w:rsidR="00154748" w:rsidRPr="00277F7F" w:rsidTr="00C00CA8">
        <w:trPr>
          <w:trHeight w:val="708"/>
        </w:trPr>
        <w:tc>
          <w:tcPr>
            <w:tcW w:w="1080" w:type="dxa"/>
            <w:shd w:val="clear" w:color="auto" w:fill="auto"/>
            <w:noWrap/>
            <w:vAlign w:val="bottom"/>
            <w:hideMark/>
          </w:tcPr>
          <w:p w:rsidR="00154748" w:rsidRPr="00277F7F" w:rsidRDefault="002B1AB8" w:rsidP="00824602">
            <w:pPr>
              <w:spacing w:after="0" w:line="240" w:lineRule="auto"/>
              <w:jc w:val="center"/>
              <w:rPr>
                <w:rFonts w:ascii="Times New Roman" w:eastAsia="Times New Roman" w:hAnsi="Times New Roman" w:cs="Times New Roman"/>
                <w:color w:val="000000"/>
              </w:rPr>
            </w:pPr>
            <w:r w:rsidRPr="002B1AB8">
              <w:rPr>
                <w:rFonts w:ascii="Times New Roman" w:eastAsia="Times New Roman" w:hAnsi="Times New Roman" w:cs="Times New Roman"/>
                <w:color w:val="000000"/>
              </w:rPr>
              <w:t>2.J</w:t>
            </w:r>
          </w:p>
        </w:tc>
        <w:tc>
          <w:tcPr>
            <w:tcW w:w="4410" w:type="dxa"/>
            <w:shd w:val="clear" w:color="auto" w:fill="auto"/>
            <w:hideMark/>
          </w:tcPr>
          <w:p w:rsidR="00154748" w:rsidRPr="00277F7F" w:rsidRDefault="002B1AB8" w:rsidP="00F22C55">
            <w:pPr>
              <w:spacing w:after="0" w:line="240" w:lineRule="auto"/>
              <w:rPr>
                <w:rFonts w:ascii="Times New Roman" w:eastAsia="Times New Roman" w:hAnsi="Times New Roman" w:cs="Times New Roman"/>
                <w:color w:val="000000"/>
                <w:sz w:val="24"/>
                <w:szCs w:val="24"/>
              </w:rPr>
            </w:pPr>
            <w:r w:rsidRPr="002B1AB8">
              <w:rPr>
                <w:rFonts w:ascii="Times New Roman" w:eastAsia="Times New Roman" w:hAnsi="Times New Roman" w:cs="Times New Roman"/>
                <w:color w:val="000000"/>
                <w:sz w:val="24"/>
                <w:szCs w:val="24"/>
              </w:rPr>
              <w:t xml:space="preserve">Gives examples of how supporting choice making can contribute to behavior and skill acquisition. </w:t>
            </w:r>
          </w:p>
        </w:tc>
        <w:tc>
          <w:tcPr>
            <w:tcW w:w="1350" w:type="dxa"/>
            <w:shd w:val="clear" w:color="auto" w:fill="auto"/>
            <w:vAlign w:val="center"/>
            <w:hideMark/>
          </w:tcPr>
          <w:p w:rsidR="00154748" w:rsidRPr="00277F7F" w:rsidRDefault="002B1AB8" w:rsidP="00F22C55">
            <w:pPr>
              <w:spacing w:after="0" w:line="240" w:lineRule="auto"/>
              <w:jc w:val="center"/>
              <w:rPr>
                <w:rFonts w:ascii="Times New Roman" w:eastAsia="Times New Roman" w:hAnsi="Times New Roman" w:cs="Times New Roman"/>
                <w:b/>
                <w:bCs/>
                <w:color w:val="000000"/>
              </w:rPr>
            </w:pPr>
            <w:r w:rsidRPr="002B1AB8">
              <w:rPr>
                <w:rFonts w:ascii="Times New Roman" w:eastAsia="Times New Roman" w:hAnsi="Times New Roman" w:cs="Times New Roman"/>
                <w:b/>
                <w:bCs/>
                <w:color w:val="000000"/>
              </w:rPr>
              <w:t>X</w:t>
            </w:r>
          </w:p>
        </w:tc>
        <w:tc>
          <w:tcPr>
            <w:tcW w:w="1440" w:type="dxa"/>
            <w:shd w:val="clear" w:color="auto" w:fill="auto"/>
            <w:vAlign w:val="center"/>
            <w:hideMark/>
          </w:tcPr>
          <w:p w:rsidR="00154748" w:rsidRPr="00277F7F" w:rsidRDefault="002B1AB8" w:rsidP="00F22C55">
            <w:pPr>
              <w:spacing w:after="0" w:line="240" w:lineRule="auto"/>
              <w:jc w:val="center"/>
              <w:rPr>
                <w:rFonts w:ascii="Times New Roman" w:eastAsia="Times New Roman" w:hAnsi="Times New Roman" w:cs="Times New Roman"/>
                <w:b/>
                <w:bCs/>
                <w:color w:val="000000"/>
              </w:rPr>
            </w:pPr>
            <w:r w:rsidRPr="002B1AB8">
              <w:rPr>
                <w:rFonts w:ascii="Times New Roman" w:eastAsia="Times New Roman" w:hAnsi="Times New Roman" w:cs="Times New Roman"/>
                <w:b/>
                <w:bCs/>
                <w:color w:val="000000"/>
              </w:rPr>
              <w:t>X</w:t>
            </w:r>
          </w:p>
        </w:tc>
        <w:tc>
          <w:tcPr>
            <w:tcW w:w="1620" w:type="dxa"/>
            <w:shd w:val="clear" w:color="auto" w:fill="auto"/>
            <w:vAlign w:val="center"/>
            <w:hideMark/>
          </w:tcPr>
          <w:p w:rsidR="00154748" w:rsidRPr="00277F7F" w:rsidRDefault="002B1AB8" w:rsidP="00F22C55">
            <w:pPr>
              <w:spacing w:after="0" w:line="240" w:lineRule="auto"/>
              <w:jc w:val="center"/>
              <w:rPr>
                <w:rFonts w:ascii="Times New Roman" w:eastAsia="Times New Roman" w:hAnsi="Times New Roman" w:cs="Times New Roman"/>
                <w:b/>
                <w:bCs/>
                <w:color w:val="000000"/>
              </w:rPr>
            </w:pPr>
            <w:r w:rsidRPr="002B1AB8">
              <w:rPr>
                <w:rFonts w:ascii="Times New Roman" w:eastAsia="Times New Roman" w:hAnsi="Times New Roman" w:cs="Times New Roman"/>
                <w:b/>
                <w:bCs/>
                <w:color w:val="000000"/>
              </w:rPr>
              <w:t>X</w:t>
            </w:r>
          </w:p>
        </w:tc>
        <w:tc>
          <w:tcPr>
            <w:tcW w:w="1276" w:type="dxa"/>
          </w:tcPr>
          <w:p w:rsidR="00154748" w:rsidRPr="00277F7F" w:rsidRDefault="00154748" w:rsidP="00F22C55">
            <w:pPr>
              <w:spacing w:after="0" w:line="240" w:lineRule="auto"/>
              <w:jc w:val="center"/>
              <w:rPr>
                <w:rFonts w:ascii="Times New Roman" w:eastAsia="Times New Roman" w:hAnsi="Times New Roman" w:cs="Times New Roman"/>
                <w:b/>
                <w:bCs/>
                <w:color w:val="000000"/>
              </w:rPr>
            </w:pPr>
          </w:p>
        </w:tc>
        <w:tc>
          <w:tcPr>
            <w:tcW w:w="1514" w:type="dxa"/>
          </w:tcPr>
          <w:p w:rsidR="00154748" w:rsidRPr="00277F7F" w:rsidRDefault="00154748" w:rsidP="00F22C55">
            <w:pPr>
              <w:spacing w:after="0" w:line="240" w:lineRule="auto"/>
              <w:jc w:val="center"/>
              <w:rPr>
                <w:rFonts w:ascii="Times New Roman" w:eastAsia="Times New Roman" w:hAnsi="Times New Roman" w:cs="Times New Roman"/>
                <w:b/>
                <w:bCs/>
                <w:color w:val="000000"/>
              </w:rPr>
            </w:pPr>
          </w:p>
        </w:tc>
        <w:tc>
          <w:tcPr>
            <w:tcW w:w="1260" w:type="dxa"/>
          </w:tcPr>
          <w:p w:rsidR="00154748" w:rsidRPr="00277F7F" w:rsidRDefault="00154748" w:rsidP="00696996">
            <w:pPr>
              <w:spacing w:after="0" w:line="240" w:lineRule="auto"/>
              <w:ind w:right="-288"/>
              <w:jc w:val="center"/>
              <w:rPr>
                <w:rFonts w:ascii="Times New Roman" w:eastAsia="Times New Roman" w:hAnsi="Times New Roman" w:cs="Times New Roman"/>
                <w:b/>
                <w:bCs/>
                <w:color w:val="000000"/>
              </w:rPr>
            </w:pPr>
          </w:p>
        </w:tc>
      </w:tr>
      <w:tr w:rsidR="00154748" w:rsidRPr="00277F7F" w:rsidTr="00C00CA8">
        <w:trPr>
          <w:trHeight w:val="708"/>
        </w:trPr>
        <w:tc>
          <w:tcPr>
            <w:tcW w:w="1080" w:type="dxa"/>
            <w:shd w:val="clear" w:color="auto" w:fill="auto"/>
            <w:noWrap/>
            <w:vAlign w:val="bottom"/>
            <w:hideMark/>
          </w:tcPr>
          <w:p w:rsidR="00154748" w:rsidRPr="00277F7F" w:rsidRDefault="002B1AB8" w:rsidP="00824602">
            <w:pPr>
              <w:spacing w:after="0" w:line="240" w:lineRule="auto"/>
              <w:jc w:val="center"/>
              <w:rPr>
                <w:rFonts w:ascii="Times New Roman" w:eastAsia="Times New Roman" w:hAnsi="Times New Roman" w:cs="Times New Roman"/>
                <w:color w:val="000000"/>
              </w:rPr>
            </w:pPr>
            <w:r w:rsidRPr="002B1AB8">
              <w:rPr>
                <w:rFonts w:ascii="Times New Roman" w:eastAsia="Times New Roman" w:hAnsi="Times New Roman" w:cs="Times New Roman"/>
                <w:color w:val="000000"/>
              </w:rPr>
              <w:t>2.K</w:t>
            </w:r>
          </w:p>
        </w:tc>
        <w:tc>
          <w:tcPr>
            <w:tcW w:w="4410" w:type="dxa"/>
            <w:shd w:val="clear" w:color="auto" w:fill="auto"/>
            <w:hideMark/>
          </w:tcPr>
          <w:p w:rsidR="00154748" w:rsidRPr="00277F7F" w:rsidRDefault="002B1AB8" w:rsidP="004C5605">
            <w:pPr>
              <w:spacing w:after="0" w:line="240" w:lineRule="auto"/>
              <w:rPr>
                <w:rFonts w:ascii="Times New Roman" w:eastAsia="Times New Roman" w:hAnsi="Times New Roman" w:cs="Times New Roman"/>
                <w:color w:val="000000"/>
                <w:sz w:val="24"/>
                <w:szCs w:val="24"/>
              </w:rPr>
            </w:pPr>
            <w:r w:rsidRPr="002B1AB8">
              <w:rPr>
                <w:rFonts w:ascii="Times New Roman" w:eastAsia="Times New Roman" w:hAnsi="Times New Roman" w:cs="Times New Roman"/>
                <w:color w:val="000000"/>
                <w:sz w:val="24"/>
                <w:szCs w:val="24"/>
              </w:rPr>
              <w:t>Gives examples of how lack of choice and control may influence behavior.</w:t>
            </w:r>
          </w:p>
        </w:tc>
        <w:tc>
          <w:tcPr>
            <w:tcW w:w="1350" w:type="dxa"/>
            <w:shd w:val="clear" w:color="auto" w:fill="auto"/>
            <w:vAlign w:val="center"/>
            <w:hideMark/>
          </w:tcPr>
          <w:p w:rsidR="00154748" w:rsidRPr="00277F7F" w:rsidRDefault="002B1AB8" w:rsidP="004C5605">
            <w:pPr>
              <w:spacing w:after="0" w:line="240" w:lineRule="auto"/>
              <w:jc w:val="center"/>
              <w:rPr>
                <w:rFonts w:ascii="Times New Roman" w:eastAsia="Times New Roman" w:hAnsi="Times New Roman" w:cs="Times New Roman"/>
                <w:b/>
                <w:bCs/>
                <w:color w:val="000000"/>
                <w:sz w:val="24"/>
                <w:szCs w:val="24"/>
              </w:rPr>
            </w:pPr>
            <w:r w:rsidRPr="002B1AB8">
              <w:rPr>
                <w:rFonts w:ascii="Times New Roman" w:eastAsia="Times New Roman" w:hAnsi="Times New Roman" w:cs="Times New Roman"/>
                <w:b/>
                <w:bCs/>
                <w:color w:val="000000"/>
                <w:sz w:val="24"/>
                <w:szCs w:val="24"/>
              </w:rPr>
              <w:t>X</w:t>
            </w:r>
          </w:p>
        </w:tc>
        <w:tc>
          <w:tcPr>
            <w:tcW w:w="1440" w:type="dxa"/>
            <w:shd w:val="clear" w:color="auto" w:fill="auto"/>
            <w:vAlign w:val="center"/>
            <w:hideMark/>
          </w:tcPr>
          <w:p w:rsidR="00154748" w:rsidRPr="00277F7F" w:rsidRDefault="002B1AB8" w:rsidP="004C5605">
            <w:pPr>
              <w:spacing w:after="0" w:line="240" w:lineRule="auto"/>
              <w:jc w:val="center"/>
              <w:rPr>
                <w:rFonts w:ascii="Times New Roman" w:eastAsia="Times New Roman" w:hAnsi="Times New Roman" w:cs="Times New Roman"/>
                <w:b/>
                <w:bCs/>
                <w:color w:val="000000"/>
                <w:sz w:val="24"/>
                <w:szCs w:val="24"/>
              </w:rPr>
            </w:pPr>
            <w:r w:rsidRPr="002B1AB8">
              <w:rPr>
                <w:rFonts w:ascii="Times New Roman" w:eastAsia="Times New Roman" w:hAnsi="Times New Roman" w:cs="Times New Roman"/>
                <w:b/>
                <w:bCs/>
                <w:color w:val="000000"/>
                <w:sz w:val="24"/>
                <w:szCs w:val="24"/>
              </w:rPr>
              <w:t>X</w:t>
            </w:r>
          </w:p>
        </w:tc>
        <w:tc>
          <w:tcPr>
            <w:tcW w:w="1620" w:type="dxa"/>
            <w:shd w:val="clear" w:color="auto" w:fill="auto"/>
            <w:vAlign w:val="center"/>
            <w:hideMark/>
          </w:tcPr>
          <w:p w:rsidR="00154748" w:rsidRPr="00277F7F" w:rsidRDefault="002B1AB8" w:rsidP="004C5605">
            <w:pPr>
              <w:spacing w:after="0" w:line="240" w:lineRule="auto"/>
              <w:jc w:val="center"/>
              <w:rPr>
                <w:rFonts w:ascii="Times New Roman" w:eastAsia="Times New Roman" w:hAnsi="Times New Roman" w:cs="Times New Roman"/>
                <w:b/>
                <w:bCs/>
                <w:color w:val="000000"/>
                <w:sz w:val="24"/>
                <w:szCs w:val="24"/>
              </w:rPr>
            </w:pPr>
            <w:r w:rsidRPr="002B1AB8">
              <w:rPr>
                <w:rFonts w:ascii="Times New Roman" w:eastAsia="Times New Roman" w:hAnsi="Times New Roman" w:cs="Times New Roman"/>
                <w:b/>
                <w:bCs/>
                <w:color w:val="000000"/>
                <w:sz w:val="24"/>
                <w:szCs w:val="24"/>
              </w:rPr>
              <w:t>X</w:t>
            </w:r>
          </w:p>
        </w:tc>
        <w:tc>
          <w:tcPr>
            <w:tcW w:w="1276" w:type="dxa"/>
          </w:tcPr>
          <w:p w:rsidR="00154748" w:rsidRPr="00277F7F" w:rsidRDefault="00154748" w:rsidP="004C5605">
            <w:pPr>
              <w:spacing w:after="0" w:line="240" w:lineRule="auto"/>
              <w:jc w:val="center"/>
              <w:rPr>
                <w:rFonts w:ascii="Times New Roman" w:eastAsia="Times New Roman" w:hAnsi="Times New Roman" w:cs="Times New Roman"/>
                <w:b/>
                <w:bCs/>
                <w:color w:val="000000"/>
                <w:sz w:val="24"/>
                <w:szCs w:val="24"/>
              </w:rPr>
            </w:pPr>
          </w:p>
        </w:tc>
        <w:tc>
          <w:tcPr>
            <w:tcW w:w="1514" w:type="dxa"/>
          </w:tcPr>
          <w:p w:rsidR="00154748" w:rsidRPr="00277F7F" w:rsidRDefault="00154748" w:rsidP="004C5605">
            <w:pPr>
              <w:spacing w:after="0" w:line="240" w:lineRule="auto"/>
              <w:jc w:val="center"/>
              <w:rPr>
                <w:rFonts w:ascii="Times New Roman" w:eastAsia="Times New Roman" w:hAnsi="Times New Roman" w:cs="Times New Roman"/>
                <w:b/>
                <w:bCs/>
                <w:color w:val="000000"/>
                <w:sz w:val="24"/>
                <w:szCs w:val="24"/>
              </w:rPr>
            </w:pPr>
          </w:p>
        </w:tc>
        <w:tc>
          <w:tcPr>
            <w:tcW w:w="1260" w:type="dxa"/>
          </w:tcPr>
          <w:p w:rsidR="00154748" w:rsidRPr="00277F7F" w:rsidRDefault="00154748" w:rsidP="004C5605">
            <w:pPr>
              <w:spacing w:after="0" w:line="240" w:lineRule="auto"/>
              <w:ind w:right="-288"/>
              <w:jc w:val="center"/>
              <w:rPr>
                <w:rFonts w:ascii="Times New Roman" w:eastAsia="Times New Roman" w:hAnsi="Times New Roman" w:cs="Times New Roman"/>
                <w:b/>
                <w:bCs/>
                <w:color w:val="000000"/>
                <w:sz w:val="24"/>
                <w:szCs w:val="24"/>
              </w:rPr>
            </w:pPr>
          </w:p>
        </w:tc>
      </w:tr>
      <w:tr w:rsidR="00154748" w:rsidRPr="00277F7F" w:rsidTr="00C00CA8">
        <w:trPr>
          <w:trHeight w:val="1692"/>
        </w:trPr>
        <w:tc>
          <w:tcPr>
            <w:tcW w:w="1080" w:type="dxa"/>
            <w:shd w:val="clear" w:color="auto" w:fill="auto"/>
            <w:noWrap/>
            <w:vAlign w:val="bottom"/>
            <w:hideMark/>
          </w:tcPr>
          <w:p w:rsidR="00154748" w:rsidRPr="00277F7F" w:rsidRDefault="002B1AB8" w:rsidP="00824602">
            <w:pPr>
              <w:spacing w:after="0" w:line="240" w:lineRule="auto"/>
              <w:jc w:val="center"/>
              <w:rPr>
                <w:rFonts w:ascii="Times New Roman" w:eastAsia="Times New Roman" w:hAnsi="Times New Roman" w:cs="Times New Roman"/>
                <w:color w:val="000000"/>
              </w:rPr>
            </w:pPr>
            <w:r w:rsidRPr="002B1AB8">
              <w:rPr>
                <w:rFonts w:ascii="Times New Roman" w:eastAsia="Times New Roman" w:hAnsi="Times New Roman" w:cs="Times New Roman"/>
                <w:color w:val="000000"/>
              </w:rPr>
              <w:t>2.L</w:t>
            </w:r>
          </w:p>
        </w:tc>
        <w:tc>
          <w:tcPr>
            <w:tcW w:w="4410" w:type="dxa"/>
            <w:shd w:val="clear" w:color="auto" w:fill="auto"/>
            <w:hideMark/>
          </w:tcPr>
          <w:p w:rsidR="00154748" w:rsidRPr="00277F7F" w:rsidRDefault="002B1AB8" w:rsidP="004A14F4">
            <w:pPr>
              <w:spacing w:after="0" w:line="240" w:lineRule="auto"/>
              <w:rPr>
                <w:rFonts w:ascii="Times New Roman" w:eastAsia="Times New Roman" w:hAnsi="Times New Roman" w:cs="Times New Roman"/>
                <w:color w:val="000000"/>
                <w:sz w:val="24"/>
                <w:szCs w:val="24"/>
              </w:rPr>
            </w:pPr>
            <w:r w:rsidRPr="002B1AB8">
              <w:rPr>
                <w:rFonts w:ascii="Times New Roman" w:eastAsia="Times New Roman" w:hAnsi="Times New Roman" w:cs="Times New Roman"/>
                <w:color w:val="000000"/>
                <w:sz w:val="24"/>
                <w:szCs w:val="24"/>
              </w:rPr>
              <w:t>Can explain how behavioral expectations are influenced by culture and can determine what is deemed socially appropriate for the individual’s culture. (</w:t>
            </w:r>
            <w:r w:rsidR="004A14F4">
              <w:rPr>
                <w:rFonts w:ascii="Times New Roman" w:eastAsia="Times New Roman" w:hAnsi="Times New Roman" w:cs="Times New Roman"/>
                <w:color w:val="000000"/>
                <w:sz w:val="24"/>
                <w:szCs w:val="24"/>
              </w:rPr>
              <w:t>e</w:t>
            </w:r>
            <w:r w:rsidRPr="002B1AB8">
              <w:rPr>
                <w:rFonts w:ascii="Times New Roman" w:eastAsia="Times New Roman" w:hAnsi="Times New Roman" w:cs="Times New Roman"/>
                <w:color w:val="000000"/>
                <w:sz w:val="24"/>
                <w:szCs w:val="24"/>
              </w:rPr>
              <w:t>.g., eye contact, voice tone, personal space, etc.)</w:t>
            </w:r>
          </w:p>
        </w:tc>
        <w:tc>
          <w:tcPr>
            <w:tcW w:w="1350" w:type="dxa"/>
            <w:shd w:val="clear" w:color="auto" w:fill="auto"/>
            <w:vAlign w:val="center"/>
            <w:hideMark/>
          </w:tcPr>
          <w:p w:rsidR="00154748" w:rsidRPr="00277F7F" w:rsidRDefault="002B1AB8" w:rsidP="00F22C55">
            <w:pPr>
              <w:spacing w:after="0" w:line="240" w:lineRule="auto"/>
              <w:jc w:val="center"/>
              <w:rPr>
                <w:rFonts w:ascii="Times New Roman" w:eastAsia="Times New Roman" w:hAnsi="Times New Roman" w:cs="Times New Roman"/>
                <w:b/>
                <w:bCs/>
                <w:color w:val="000000"/>
              </w:rPr>
            </w:pPr>
            <w:r w:rsidRPr="002B1AB8">
              <w:rPr>
                <w:rFonts w:ascii="Times New Roman" w:eastAsia="Times New Roman" w:hAnsi="Times New Roman" w:cs="Times New Roman"/>
                <w:b/>
                <w:bCs/>
                <w:color w:val="000000"/>
              </w:rPr>
              <w:t>X</w:t>
            </w:r>
          </w:p>
        </w:tc>
        <w:tc>
          <w:tcPr>
            <w:tcW w:w="1440" w:type="dxa"/>
            <w:shd w:val="clear" w:color="auto" w:fill="auto"/>
            <w:vAlign w:val="center"/>
            <w:hideMark/>
          </w:tcPr>
          <w:p w:rsidR="00154748" w:rsidRPr="00277F7F" w:rsidRDefault="002B1AB8" w:rsidP="00F22C55">
            <w:pPr>
              <w:spacing w:after="0" w:line="240" w:lineRule="auto"/>
              <w:jc w:val="center"/>
              <w:rPr>
                <w:rFonts w:ascii="Times New Roman" w:eastAsia="Times New Roman" w:hAnsi="Times New Roman" w:cs="Times New Roman"/>
                <w:b/>
                <w:bCs/>
                <w:color w:val="000000"/>
                <w:sz w:val="24"/>
                <w:szCs w:val="24"/>
              </w:rPr>
            </w:pPr>
            <w:r w:rsidRPr="002B1AB8">
              <w:rPr>
                <w:rFonts w:ascii="Times New Roman" w:eastAsia="Times New Roman" w:hAnsi="Times New Roman" w:cs="Times New Roman"/>
                <w:b/>
                <w:bCs/>
                <w:color w:val="000000"/>
                <w:sz w:val="24"/>
                <w:szCs w:val="24"/>
              </w:rPr>
              <w:t>X</w:t>
            </w:r>
          </w:p>
        </w:tc>
        <w:tc>
          <w:tcPr>
            <w:tcW w:w="1620" w:type="dxa"/>
            <w:shd w:val="clear" w:color="auto" w:fill="auto"/>
            <w:vAlign w:val="center"/>
            <w:hideMark/>
          </w:tcPr>
          <w:p w:rsidR="00154748" w:rsidRPr="00277F7F" w:rsidRDefault="002B1AB8" w:rsidP="00F22C55">
            <w:pPr>
              <w:spacing w:after="0" w:line="240" w:lineRule="auto"/>
              <w:jc w:val="center"/>
              <w:rPr>
                <w:rFonts w:ascii="Times New Roman" w:eastAsia="Times New Roman" w:hAnsi="Times New Roman" w:cs="Times New Roman"/>
                <w:b/>
                <w:bCs/>
                <w:color w:val="000000"/>
                <w:sz w:val="24"/>
                <w:szCs w:val="24"/>
              </w:rPr>
            </w:pPr>
            <w:r w:rsidRPr="002B1AB8">
              <w:rPr>
                <w:rFonts w:ascii="Times New Roman" w:eastAsia="Times New Roman" w:hAnsi="Times New Roman" w:cs="Times New Roman"/>
                <w:b/>
                <w:bCs/>
                <w:color w:val="000000"/>
                <w:sz w:val="24"/>
                <w:szCs w:val="24"/>
              </w:rPr>
              <w:t>X</w:t>
            </w:r>
          </w:p>
        </w:tc>
        <w:tc>
          <w:tcPr>
            <w:tcW w:w="1276" w:type="dxa"/>
          </w:tcPr>
          <w:p w:rsidR="00154748" w:rsidRPr="00277F7F" w:rsidRDefault="00154748" w:rsidP="00F22C55">
            <w:pPr>
              <w:spacing w:after="0" w:line="240" w:lineRule="auto"/>
              <w:jc w:val="center"/>
              <w:rPr>
                <w:rFonts w:ascii="Times New Roman" w:eastAsia="Times New Roman" w:hAnsi="Times New Roman" w:cs="Times New Roman"/>
                <w:b/>
                <w:bCs/>
                <w:color w:val="000000"/>
                <w:sz w:val="24"/>
                <w:szCs w:val="24"/>
              </w:rPr>
            </w:pPr>
          </w:p>
        </w:tc>
        <w:tc>
          <w:tcPr>
            <w:tcW w:w="1514" w:type="dxa"/>
          </w:tcPr>
          <w:p w:rsidR="00154748" w:rsidRPr="00277F7F" w:rsidRDefault="00154748" w:rsidP="00F22C55">
            <w:pPr>
              <w:spacing w:after="0" w:line="240" w:lineRule="auto"/>
              <w:jc w:val="center"/>
              <w:rPr>
                <w:rFonts w:ascii="Times New Roman" w:eastAsia="Times New Roman" w:hAnsi="Times New Roman" w:cs="Times New Roman"/>
                <w:b/>
                <w:bCs/>
                <w:color w:val="000000"/>
                <w:sz w:val="24"/>
                <w:szCs w:val="24"/>
              </w:rPr>
            </w:pPr>
          </w:p>
        </w:tc>
        <w:tc>
          <w:tcPr>
            <w:tcW w:w="1260" w:type="dxa"/>
          </w:tcPr>
          <w:p w:rsidR="00154748" w:rsidRPr="00277F7F" w:rsidRDefault="00154748" w:rsidP="00696996">
            <w:pPr>
              <w:spacing w:after="0" w:line="240" w:lineRule="auto"/>
              <w:ind w:right="-288"/>
              <w:jc w:val="center"/>
              <w:rPr>
                <w:rFonts w:ascii="Times New Roman" w:eastAsia="Times New Roman" w:hAnsi="Times New Roman" w:cs="Times New Roman"/>
                <w:b/>
                <w:bCs/>
                <w:color w:val="000000"/>
                <w:sz w:val="24"/>
                <w:szCs w:val="24"/>
              </w:rPr>
            </w:pPr>
          </w:p>
        </w:tc>
      </w:tr>
      <w:tr w:rsidR="00154748" w:rsidRPr="00277F7F" w:rsidTr="00154748">
        <w:trPr>
          <w:trHeight w:val="312"/>
        </w:trPr>
        <w:tc>
          <w:tcPr>
            <w:tcW w:w="1080" w:type="dxa"/>
            <w:shd w:val="clear" w:color="auto" w:fill="BFBFBF" w:themeFill="background1" w:themeFillShade="BF"/>
            <w:noWrap/>
            <w:vAlign w:val="bottom"/>
            <w:hideMark/>
          </w:tcPr>
          <w:p w:rsidR="00154748" w:rsidRPr="00277F7F" w:rsidRDefault="002B1AB8" w:rsidP="00F22C55">
            <w:pPr>
              <w:spacing w:after="0" w:line="240" w:lineRule="auto"/>
              <w:jc w:val="center"/>
              <w:rPr>
                <w:rFonts w:ascii="Times New Roman" w:eastAsia="Times New Roman" w:hAnsi="Times New Roman" w:cs="Times New Roman"/>
                <w:color w:val="000000"/>
              </w:rPr>
            </w:pPr>
            <w:r w:rsidRPr="002B1AB8">
              <w:rPr>
                <w:rFonts w:ascii="Times New Roman" w:eastAsia="Times New Roman" w:hAnsi="Times New Roman" w:cs="Times New Roman"/>
                <w:color w:val="000000"/>
              </w:rPr>
              <w:t>3</w:t>
            </w:r>
          </w:p>
        </w:tc>
        <w:tc>
          <w:tcPr>
            <w:tcW w:w="4410" w:type="dxa"/>
            <w:shd w:val="clear" w:color="auto" w:fill="BFBFBF" w:themeFill="background1" w:themeFillShade="BF"/>
            <w:hideMark/>
          </w:tcPr>
          <w:p w:rsidR="00154748" w:rsidRPr="00277F7F" w:rsidRDefault="002B1AB8" w:rsidP="00F22C55">
            <w:pPr>
              <w:spacing w:after="0" w:line="240" w:lineRule="auto"/>
              <w:rPr>
                <w:rFonts w:ascii="Times New Roman" w:eastAsia="Times New Roman" w:hAnsi="Times New Roman" w:cs="Times New Roman"/>
                <w:b/>
                <w:bCs/>
                <w:color w:val="000000"/>
                <w:sz w:val="24"/>
                <w:szCs w:val="24"/>
              </w:rPr>
            </w:pPr>
            <w:r w:rsidRPr="002B1AB8">
              <w:rPr>
                <w:rFonts w:ascii="Times New Roman" w:eastAsia="Times New Roman" w:hAnsi="Times New Roman" w:cs="Times New Roman"/>
                <w:b/>
                <w:bCs/>
                <w:color w:val="000000"/>
                <w:sz w:val="24"/>
                <w:szCs w:val="24"/>
              </w:rPr>
              <w:t xml:space="preserve">Observation and Assessment </w:t>
            </w:r>
          </w:p>
        </w:tc>
        <w:tc>
          <w:tcPr>
            <w:tcW w:w="1350" w:type="dxa"/>
            <w:shd w:val="clear" w:color="auto" w:fill="BFBFBF" w:themeFill="background1" w:themeFillShade="BF"/>
            <w:vAlign w:val="center"/>
            <w:hideMark/>
          </w:tcPr>
          <w:p w:rsidR="00154748" w:rsidRPr="00277F7F" w:rsidRDefault="00154748" w:rsidP="00F22C55">
            <w:pPr>
              <w:spacing w:after="0" w:line="240" w:lineRule="auto"/>
              <w:jc w:val="center"/>
              <w:rPr>
                <w:rFonts w:ascii="Times New Roman" w:eastAsia="Times New Roman" w:hAnsi="Times New Roman" w:cs="Times New Roman"/>
                <w:b/>
                <w:bCs/>
                <w:color w:val="000000"/>
                <w:sz w:val="24"/>
                <w:szCs w:val="24"/>
              </w:rPr>
            </w:pPr>
          </w:p>
        </w:tc>
        <w:tc>
          <w:tcPr>
            <w:tcW w:w="1440" w:type="dxa"/>
            <w:shd w:val="clear" w:color="auto" w:fill="BFBFBF" w:themeFill="background1" w:themeFillShade="BF"/>
            <w:vAlign w:val="center"/>
            <w:hideMark/>
          </w:tcPr>
          <w:p w:rsidR="00154748" w:rsidRPr="00277F7F" w:rsidRDefault="00154748" w:rsidP="00F22C55">
            <w:pPr>
              <w:spacing w:after="0" w:line="240" w:lineRule="auto"/>
              <w:jc w:val="center"/>
              <w:rPr>
                <w:rFonts w:ascii="Times New Roman" w:eastAsia="Times New Roman" w:hAnsi="Times New Roman" w:cs="Times New Roman"/>
                <w:b/>
                <w:bCs/>
                <w:color w:val="000000"/>
                <w:sz w:val="24"/>
                <w:szCs w:val="24"/>
              </w:rPr>
            </w:pPr>
          </w:p>
        </w:tc>
        <w:tc>
          <w:tcPr>
            <w:tcW w:w="1620" w:type="dxa"/>
            <w:shd w:val="clear" w:color="auto" w:fill="BFBFBF" w:themeFill="background1" w:themeFillShade="BF"/>
            <w:vAlign w:val="center"/>
            <w:hideMark/>
          </w:tcPr>
          <w:p w:rsidR="00154748" w:rsidRPr="004A14F4" w:rsidRDefault="00154748" w:rsidP="00F22C55">
            <w:pPr>
              <w:spacing w:after="0" w:line="240" w:lineRule="auto"/>
              <w:jc w:val="center"/>
              <w:rPr>
                <w:rFonts w:ascii="Times New Roman" w:eastAsia="Times New Roman" w:hAnsi="Times New Roman" w:cs="Times New Roman"/>
                <w:b/>
                <w:bCs/>
                <w:color w:val="000000"/>
                <w:sz w:val="24"/>
                <w:szCs w:val="24"/>
              </w:rPr>
            </w:pPr>
          </w:p>
        </w:tc>
        <w:tc>
          <w:tcPr>
            <w:tcW w:w="1276" w:type="dxa"/>
            <w:shd w:val="clear" w:color="auto" w:fill="BFBFBF" w:themeFill="background1" w:themeFillShade="BF"/>
          </w:tcPr>
          <w:p w:rsidR="00154748" w:rsidRPr="004A14F4" w:rsidRDefault="00154748" w:rsidP="00F22C55">
            <w:pPr>
              <w:spacing w:after="0" w:line="240" w:lineRule="auto"/>
              <w:jc w:val="center"/>
              <w:rPr>
                <w:rFonts w:ascii="Times New Roman" w:eastAsia="Times New Roman" w:hAnsi="Times New Roman" w:cs="Times New Roman"/>
                <w:b/>
                <w:bCs/>
                <w:color w:val="000000"/>
                <w:sz w:val="24"/>
                <w:szCs w:val="24"/>
              </w:rPr>
            </w:pPr>
          </w:p>
        </w:tc>
        <w:tc>
          <w:tcPr>
            <w:tcW w:w="1514" w:type="dxa"/>
            <w:shd w:val="clear" w:color="auto" w:fill="BFBFBF" w:themeFill="background1" w:themeFillShade="BF"/>
          </w:tcPr>
          <w:p w:rsidR="00154748" w:rsidRPr="004A14F4" w:rsidRDefault="00154748" w:rsidP="00F22C55">
            <w:pPr>
              <w:spacing w:after="0" w:line="240" w:lineRule="auto"/>
              <w:jc w:val="center"/>
              <w:rPr>
                <w:rFonts w:ascii="Times New Roman" w:eastAsia="Times New Roman" w:hAnsi="Times New Roman" w:cs="Times New Roman"/>
                <w:b/>
                <w:bCs/>
                <w:color w:val="000000"/>
                <w:sz w:val="24"/>
                <w:szCs w:val="24"/>
              </w:rPr>
            </w:pPr>
          </w:p>
        </w:tc>
        <w:tc>
          <w:tcPr>
            <w:tcW w:w="1260" w:type="dxa"/>
            <w:shd w:val="clear" w:color="auto" w:fill="BFBFBF" w:themeFill="background1" w:themeFillShade="BF"/>
          </w:tcPr>
          <w:p w:rsidR="00154748" w:rsidRPr="00277F7F" w:rsidRDefault="00154748" w:rsidP="00696996">
            <w:pPr>
              <w:spacing w:after="0" w:line="240" w:lineRule="auto"/>
              <w:ind w:right="-288"/>
              <w:jc w:val="center"/>
              <w:rPr>
                <w:rFonts w:ascii="Times New Roman" w:eastAsia="Times New Roman" w:hAnsi="Times New Roman" w:cs="Times New Roman"/>
                <w:b/>
                <w:bCs/>
                <w:color w:val="000000"/>
                <w:sz w:val="24"/>
                <w:szCs w:val="24"/>
              </w:rPr>
            </w:pPr>
          </w:p>
        </w:tc>
      </w:tr>
      <w:tr w:rsidR="00154748" w:rsidRPr="00277F7F" w:rsidTr="00031EC0">
        <w:trPr>
          <w:trHeight w:val="305"/>
        </w:trPr>
        <w:tc>
          <w:tcPr>
            <w:tcW w:w="1080" w:type="dxa"/>
            <w:shd w:val="clear" w:color="auto" w:fill="auto"/>
            <w:noWrap/>
            <w:vAlign w:val="bottom"/>
            <w:hideMark/>
          </w:tcPr>
          <w:p w:rsidR="00154748" w:rsidRPr="00277F7F" w:rsidRDefault="002B1AB8" w:rsidP="00F22C55">
            <w:pPr>
              <w:spacing w:after="0" w:line="240" w:lineRule="auto"/>
              <w:jc w:val="center"/>
              <w:rPr>
                <w:rFonts w:ascii="Times New Roman" w:eastAsia="Times New Roman" w:hAnsi="Times New Roman" w:cs="Times New Roman"/>
                <w:color w:val="000000"/>
              </w:rPr>
            </w:pPr>
            <w:r w:rsidRPr="002B1AB8">
              <w:rPr>
                <w:rFonts w:ascii="Times New Roman" w:eastAsia="Times New Roman" w:hAnsi="Times New Roman" w:cs="Times New Roman"/>
                <w:color w:val="000000"/>
              </w:rPr>
              <w:t>3.A</w:t>
            </w:r>
          </w:p>
        </w:tc>
        <w:tc>
          <w:tcPr>
            <w:tcW w:w="4410" w:type="dxa"/>
            <w:shd w:val="clear" w:color="auto" w:fill="auto"/>
            <w:hideMark/>
          </w:tcPr>
          <w:p w:rsidR="00154748" w:rsidRPr="00277F7F" w:rsidRDefault="002B1AB8" w:rsidP="00F22C55">
            <w:pPr>
              <w:spacing w:after="0" w:line="240" w:lineRule="auto"/>
              <w:rPr>
                <w:rFonts w:ascii="Times New Roman" w:eastAsia="Times New Roman" w:hAnsi="Times New Roman" w:cs="Times New Roman"/>
                <w:color w:val="000000"/>
                <w:sz w:val="24"/>
                <w:szCs w:val="24"/>
              </w:rPr>
            </w:pPr>
            <w:r w:rsidRPr="002B1AB8">
              <w:rPr>
                <w:rFonts w:ascii="Times New Roman" w:eastAsia="Times New Roman" w:hAnsi="Times New Roman" w:cs="Times New Roman"/>
                <w:color w:val="000000"/>
                <w:sz w:val="24"/>
                <w:szCs w:val="24"/>
              </w:rPr>
              <w:t>Describe</w:t>
            </w:r>
            <w:r w:rsidR="004A14F4">
              <w:rPr>
                <w:rFonts w:ascii="Times New Roman" w:eastAsia="Times New Roman" w:hAnsi="Times New Roman" w:cs="Times New Roman"/>
                <w:color w:val="000000"/>
                <w:sz w:val="24"/>
                <w:szCs w:val="24"/>
              </w:rPr>
              <w:t>s</w:t>
            </w:r>
            <w:r w:rsidRPr="002B1AB8">
              <w:rPr>
                <w:rFonts w:ascii="Times New Roman" w:eastAsia="Times New Roman" w:hAnsi="Times New Roman" w:cs="Times New Roman"/>
                <w:color w:val="000000"/>
                <w:sz w:val="24"/>
                <w:szCs w:val="24"/>
              </w:rPr>
              <w:t xml:space="preserve"> behavior in observable and measureable terms using objective language.</w:t>
            </w:r>
          </w:p>
        </w:tc>
        <w:tc>
          <w:tcPr>
            <w:tcW w:w="1350" w:type="dxa"/>
            <w:shd w:val="clear" w:color="auto" w:fill="auto"/>
            <w:vAlign w:val="center"/>
            <w:hideMark/>
          </w:tcPr>
          <w:p w:rsidR="00154748" w:rsidRPr="00277F7F" w:rsidRDefault="002B1AB8" w:rsidP="00F22C55">
            <w:pPr>
              <w:spacing w:after="0" w:line="240" w:lineRule="auto"/>
              <w:jc w:val="center"/>
              <w:rPr>
                <w:rFonts w:ascii="Times New Roman" w:eastAsia="Times New Roman" w:hAnsi="Times New Roman" w:cs="Times New Roman"/>
                <w:b/>
                <w:bCs/>
                <w:color w:val="000000"/>
                <w:sz w:val="24"/>
                <w:szCs w:val="24"/>
              </w:rPr>
            </w:pPr>
            <w:r w:rsidRPr="002B1AB8">
              <w:rPr>
                <w:rFonts w:ascii="Times New Roman" w:eastAsia="Times New Roman" w:hAnsi="Times New Roman" w:cs="Times New Roman"/>
                <w:b/>
                <w:bCs/>
                <w:color w:val="000000"/>
                <w:sz w:val="24"/>
                <w:szCs w:val="24"/>
              </w:rPr>
              <w:t>X</w:t>
            </w:r>
          </w:p>
        </w:tc>
        <w:tc>
          <w:tcPr>
            <w:tcW w:w="1440" w:type="dxa"/>
            <w:shd w:val="clear" w:color="auto" w:fill="auto"/>
            <w:vAlign w:val="center"/>
            <w:hideMark/>
          </w:tcPr>
          <w:p w:rsidR="00154748" w:rsidRPr="00277F7F" w:rsidRDefault="002B1AB8" w:rsidP="00F22C55">
            <w:pPr>
              <w:spacing w:after="0" w:line="240" w:lineRule="auto"/>
              <w:jc w:val="center"/>
              <w:rPr>
                <w:rFonts w:ascii="Times New Roman" w:eastAsia="Times New Roman" w:hAnsi="Times New Roman" w:cs="Times New Roman"/>
                <w:b/>
                <w:bCs/>
                <w:color w:val="000000"/>
                <w:sz w:val="24"/>
                <w:szCs w:val="24"/>
              </w:rPr>
            </w:pPr>
            <w:r w:rsidRPr="002B1AB8">
              <w:rPr>
                <w:rFonts w:ascii="Times New Roman" w:eastAsia="Times New Roman" w:hAnsi="Times New Roman" w:cs="Times New Roman"/>
                <w:b/>
                <w:bCs/>
                <w:color w:val="000000"/>
                <w:sz w:val="24"/>
                <w:szCs w:val="24"/>
              </w:rPr>
              <w:t>X</w:t>
            </w:r>
          </w:p>
        </w:tc>
        <w:tc>
          <w:tcPr>
            <w:tcW w:w="1620" w:type="dxa"/>
            <w:shd w:val="clear" w:color="auto" w:fill="auto"/>
            <w:vAlign w:val="center"/>
            <w:hideMark/>
          </w:tcPr>
          <w:p w:rsidR="00154748" w:rsidRPr="00277F7F" w:rsidRDefault="002B1AB8" w:rsidP="00F22C55">
            <w:pPr>
              <w:spacing w:after="0" w:line="240" w:lineRule="auto"/>
              <w:jc w:val="center"/>
              <w:rPr>
                <w:rFonts w:ascii="Times New Roman" w:eastAsia="Times New Roman" w:hAnsi="Times New Roman" w:cs="Times New Roman"/>
                <w:b/>
                <w:bCs/>
                <w:color w:val="000000"/>
                <w:sz w:val="24"/>
                <w:szCs w:val="24"/>
              </w:rPr>
            </w:pPr>
            <w:r w:rsidRPr="002B1AB8">
              <w:rPr>
                <w:rFonts w:ascii="Times New Roman" w:eastAsia="Times New Roman" w:hAnsi="Times New Roman" w:cs="Times New Roman"/>
                <w:b/>
                <w:bCs/>
                <w:color w:val="000000"/>
                <w:sz w:val="24"/>
                <w:szCs w:val="24"/>
              </w:rPr>
              <w:t>X</w:t>
            </w:r>
          </w:p>
        </w:tc>
        <w:tc>
          <w:tcPr>
            <w:tcW w:w="1276" w:type="dxa"/>
          </w:tcPr>
          <w:p w:rsidR="00154748" w:rsidRPr="00277F7F" w:rsidRDefault="00154748" w:rsidP="00F22C55">
            <w:pPr>
              <w:spacing w:after="0" w:line="240" w:lineRule="auto"/>
              <w:jc w:val="center"/>
              <w:rPr>
                <w:rFonts w:ascii="Times New Roman" w:eastAsia="Times New Roman" w:hAnsi="Times New Roman" w:cs="Times New Roman"/>
                <w:b/>
                <w:bCs/>
                <w:color w:val="000000"/>
                <w:sz w:val="24"/>
                <w:szCs w:val="24"/>
              </w:rPr>
            </w:pPr>
          </w:p>
        </w:tc>
        <w:tc>
          <w:tcPr>
            <w:tcW w:w="1514" w:type="dxa"/>
          </w:tcPr>
          <w:p w:rsidR="00154748" w:rsidRPr="00277F7F" w:rsidRDefault="00154748" w:rsidP="00F22C55">
            <w:pPr>
              <w:spacing w:after="0" w:line="240" w:lineRule="auto"/>
              <w:jc w:val="center"/>
              <w:rPr>
                <w:rFonts w:ascii="Times New Roman" w:eastAsia="Times New Roman" w:hAnsi="Times New Roman" w:cs="Times New Roman"/>
                <w:b/>
                <w:bCs/>
                <w:color w:val="000000"/>
                <w:sz w:val="24"/>
                <w:szCs w:val="24"/>
              </w:rPr>
            </w:pPr>
          </w:p>
        </w:tc>
        <w:tc>
          <w:tcPr>
            <w:tcW w:w="1260" w:type="dxa"/>
          </w:tcPr>
          <w:p w:rsidR="00154748" w:rsidRPr="00277F7F" w:rsidRDefault="00154748" w:rsidP="00696996">
            <w:pPr>
              <w:spacing w:after="0" w:line="240" w:lineRule="auto"/>
              <w:ind w:right="-288"/>
              <w:jc w:val="center"/>
              <w:rPr>
                <w:rFonts w:ascii="Times New Roman" w:eastAsia="Times New Roman" w:hAnsi="Times New Roman" w:cs="Times New Roman"/>
                <w:b/>
                <w:bCs/>
                <w:color w:val="000000"/>
                <w:sz w:val="24"/>
                <w:szCs w:val="24"/>
              </w:rPr>
            </w:pPr>
          </w:p>
        </w:tc>
      </w:tr>
      <w:tr w:rsidR="00154748" w:rsidRPr="00277F7F" w:rsidTr="00C00CA8">
        <w:trPr>
          <w:trHeight w:val="984"/>
        </w:trPr>
        <w:tc>
          <w:tcPr>
            <w:tcW w:w="1080" w:type="dxa"/>
            <w:shd w:val="clear" w:color="auto" w:fill="auto"/>
            <w:noWrap/>
            <w:vAlign w:val="bottom"/>
            <w:hideMark/>
          </w:tcPr>
          <w:p w:rsidR="00154748" w:rsidRPr="00277F7F" w:rsidRDefault="002B1AB8" w:rsidP="00DF58EA">
            <w:pPr>
              <w:spacing w:after="0" w:line="240" w:lineRule="auto"/>
              <w:jc w:val="center"/>
              <w:rPr>
                <w:rFonts w:ascii="Times New Roman" w:eastAsia="Times New Roman" w:hAnsi="Times New Roman" w:cs="Times New Roman"/>
                <w:color w:val="000000"/>
              </w:rPr>
            </w:pPr>
            <w:r w:rsidRPr="002B1AB8">
              <w:rPr>
                <w:rFonts w:ascii="Times New Roman" w:eastAsia="Times New Roman" w:hAnsi="Times New Roman" w:cs="Times New Roman"/>
                <w:color w:val="000000"/>
              </w:rPr>
              <w:lastRenderedPageBreak/>
              <w:t>3.B</w:t>
            </w:r>
          </w:p>
        </w:tc>
        <w:tc>
          <w:tcPr>
            <w:tcW w:w="4410" w:type="dxa"/>
            <w:shd w:val="clear" w:color="auto" w:fill="auto"/>
            <w:hideMark/>
          </w:tcPr>
          <w:p w:rsidR="00154748" w:rsidRPr="00277F7F" w:rsidRDefault="002B1AB8" w:rsidP="004A14F4">
            <w:pPr>
              <w:spacing w:after="0" w:line="240" w:lineRule="auto"/>
              <w:rPr>
                <w:rFonts w:ascii="Times New Roman" w:eastAsia="Times New Roman" w:hAnsi="Times New Roman" w:cs="Times New Roman"/>
                <w:color w:val="000000"/>
                <w:sz w:val="24"/>
                <w:szCs w:val="24"/>
              </w:rPr>
            </w:pPr>
            <w:r w:rsidRPr="002B1AB8">
              <w:rPr>
                <w:rFonts w:ascii="Times New Roman" w:eastAsia="Times New Roman" w:hAnsi="Times New Roman" w:cs="Times New Roman"/>
                <w:color w:val="000000"/>
                <w:sz w:val="24"/>
                <w:szCs w:val="24"/>
              </w:rPr>
              <w:t>Observes and confirms the purpose or function of challenging behavior</w:t>
            </w:r>
            <w:r w:rsidR="004A14F4">
              <w:rPr>
                <w:rFonts w:ascii="Times New Roman" w:eastAsia="Times New Roman" w:hAnsi="Times New Roman" w:cs="Times New Roman"/>
                <w:color w:val="000000"/>
                <w:sz w:val="24"/>
                <w:szCs w:val="24"/>
              </w:rPr>
              <w:t xml:space="preserve"> with the person being supported</w:t>
            </w:r>
            <w:r w:rsidRPr="002B1AB8">
              <w:rPr>
                <w:rFonts w:ascii="Times New Roman" w:eastAsia="Times New Roman" w:hAnsi="Times New Roman" w:cs="Times New Roman"/>
                <w:color w:val="000000"/>
                <w:sz w:val="24"/>
                <w:szCs w:val="24"/>
              </w:rPr>
              <w:t>.</w:t>
            </w:r>
          </w:p>
        </w:tc>
        <w:tc>
          <w:tcPr>
            <w:tcW w:w="1350" w:type="dxa"/>
            <w:shd w:val="clear" w:color="auto" w:fill="auto"/>
            <w:vAlign w:val="center"/>
            <w:hideMark/>
          </w:tcPr>
          <w:p w:rsidR="00154748" w:rsidRPr="00277F7F" w:rsidRDefault="00154748" w:rsidP="00F22C55">
            <w:pPr>
              <w:spacing w:after="0" w:line="240" w:lineRule="auto"/>
              <w:jc w:val="center"/>
              <w:rPr>
                <w:rFonts w:ascii="Times New Roman" w:eastAsia="Times New Roman" w:hAnsi="Times New Roman" w:cs="Times New Roman"/>
                <w:b/>
                <w:bCs/>
                <w:color w:val="000000"/>
              </w:rPr>
            </w:pPr>
          </w:p>
        </w:tc>
        <w:tc>
          <w:tcPr>
            <w:tcW w:w="1440" w:type="dxa"/>
            <w:shd w:val="clear" w:color="auto" w:fill="auto"/>
            <w:vAlign w:val="center"/>
            <w:hideMark/>
          </w:tcPr>
          <w:p w:rsidR="00154748" w:rsidRPr="00277F7F" w:rsidRDefault="002B1AB8" w:rsidP="00F22C55">
            <w:pPr>
              <w:spacing w:after="0" w:line="240" w:lineRule="auto"/>
              <w:jc w:val="center"/>
              <w:rPr>
                <w:rFonts w:ascii="Times New Roman" w:eastAsia="Times New Roman" w:hAnsi="Times New Roman" w:cs="Times New Roman"/>
                <w:b/>
                <w:bCs/>
                <w:color w:val="000000"/>
                <w:sz w:val="24"/>
                <w:szCs w:val="24"/>
              </w:rPr>
            </w:pPr>
            <w:r w:rsidRPr="002B1AB8">
              <w:rPr>
                <w:rFonts w:ascii="Times New Roman" w:eastAsia="Times New Roman" w:hAnsi="Times New Roman" w:cs="Times New Roman"/>
                <w:b/>
                <w:bCs/>
                <w:color w:val="000000"/>
                <w:sz w:val="24"/>
                <w:szCs w:val="24"/>
              </w:rPr>
              <w:t>X</w:t>
            </w:r>
          </w:p>
        </w:tc>
        <w:tc>
          <w:tcPr>
            <w:tcW w:w="1620" w:type="dxa"/>
            <w:shd w:val="clear" w:color="auto" w:fill="auto"/>
            <w:vAlign w:val="center"/>
            <w:hideMark/>
          </w:tcPr>
          <w:p w:rsidR="00154748" w:rsidRPr="00277F7F" w:rsidRDefault="002B1AB8" w:rsidP="00F22C55">
            <w:pPr>
              <w:spacing w:after="0" w:line="240" w:lineRule="auto"/>
              <w:jc w:val="center"/>
              <w:rPr>
                <w:rFonts w:ascii="Times New Roman" w:eastAsia="Times New Roman" w:hAnsi="Times New Roman" w:cs="Times New Roman"/>
                <w:b/>
                <w:bCs/>
                <w:color w:val="000000"/>
                <w:sz w:val="24"/>
                <w:szCs w:val="24"/>
              </w:rPr>
            </w:pPr>
            <w:r w:rsidRPr="002B1AB8">
              <w:rPr>
                <w:rFonts w:ascii="Times New Roman" w:eastAsia="Times New Roman" w:hAnsi="Times New Roman" w:cs="Times New Roman"/>
                <w:b/>
                <w:bCs/>
                <w:color w:val="000000"/>
                <w:sz w:val="24"/>
                <w:szCs w:val="24"/>
              </w:rPr>
              <w:t>X</w:t>
            </w:r>
          </w:p>
        </w:tc>
        <w:tc>
          <w:tcPr>
            <w:tcW w:w="1276" w:type="dxa"/>
          </w:tcPr>
          <w:p w:rsidR="00154748" w:rsidRPr="00277F7F" w:rsidRDefault="00154748" w:rsidP="00F22C55">
            <w:pPr>
              <w:spacing w:after="0" w:line="240" w:lineRule="auto"/>
              <w:jc w:val="center"/>
              <w:rPr>
                <w:rFonts w:ascii="Times New Roman" w:eastAsia="Times New Roman" w:hAnsi="Times New Roman" w:cs="Times New Roman"/>
                <w:b/>
                <w:bCs/>
                <w:color w:val="000000"/>
                <w:sz w:val="24"/>
                <w:szCs w:val="24"/>
              </w:rPr>
            </w:pPr>
          </w:p>
        </w:tc>
        <w:tc>
          <w:tcPr>
            <w:tcW w:w="1514" w:type="dxa"/>
          </w:tcPr>
          <w:p w:rsidR="00154748" w:rsidRPr="00277F7F" w:rsidRDefault="00154748" w:rsidP="00F22C55">
            <w:pPr>
              <w:spacing w:after="0" w:line="240" w:lineRule="auto"/>
              <w:jc w:val="center"/>
              <w:rPr>
                <w:rFonts w:ascii="Times New Roman" w:eastAsia="Times New Roman" w:hAnsi="Times New Roman" w:cs="Times New Roman"/>
                <w:b/>
                <w:bCs/>
                <w:color w:val="000000"/>
                <w:sz w:val="24"/>
                <w:szCs w:val="24"/>
              </w:rPr>
            </w:pPr>
          </w:p>
        </w:tc>
        <w:tc>
          <w:tcPr>
            <w:tcW w:w="1260" w:type="dxa"/>
          </w:tcPr>
          <w:p w:rsidR="00154748" w:rsidRPr="00277F7F" w:rsidRDefault="00154748" w:rsidP="00696996">
            <w:pPr>
              <w:spacing w:after="0" w:line="240" w:lineRule="auto"/>
              <w:ind w:right="-288"/>
              <w:jc w:val="center"/>
              <w:rPr>
                <w:rFonts w:ascii="Times New Roman" w:eastAsia="Times New Roman" w:hAnsi="Times New Roman" w:cs="Times New Roman"/>
                <w:b/>
                <w:bCs/>
                <w:color w:val="000000"/>
                <w:sz w:val="24"/>
                <w:szCs w:val="24"/>
              </w:rPr>
            </w:pPr>
          </w:p>
        </w:tc>
      </w:tr>
      <w:tr w:rsidR="00154748" w:rsidRPr="00277F7F" w:rsidTr="00C00CA8">
        <w:trPr>
          <w:trHeight w:val="636"/>
        </w:trPr>
        <w:tc>
          <w:tcPr>
            <w:tcW w:w="1080" w:type="dxa"/>
            <w:shd w:val="clear" w:color="auto" w:fill="auto"/>
            <w:noWrap/>
            <w:vAlign w:val="bottom"/>
            <w:hideMark/>
          </w:tcPr>
          <w:p w:rsidR="00154748" w:rsidRPr="00277F7F" w:rsidRDefault="002B1AB8" w:rsidP="00DF58EA">
            <w:pPr>
              <w:spacing w:after="0" w:line="240" w:lineRule="auto"/>
              <w:jc w:val="center"/>
              <w:rPr>
                <w:rFonts w:ascii="Times New Roman" w:eastAsia="Times New Roman" w:hAnsi="Times New Roman" w:cs="Times New Roman"/>
                <w:color w:val="000000"/>
              </w:rPr>
            </w:pPr>
            <w:r w:rsidRPr="002B1AB8">
              <w:rPr>
                <w:rFonts w:ascii="Times New Roman" w:eastAsia="Times New Roman" w:hAnsi="Times New Roman" w:cs="Times New Roman"/>
                <w:color w:val="000000"/>
              </w:rPr>
              <w:t>3.C</w:t>
            </w:r>
          </w:p>
        </w:tc>
        <w:tc>
          <w:tcPr>
            <w:tcW w:w="4410" w:type="dxa"/>
            <w:shd w:val="clear" w:color="auto" w:fill="auto"/>
            <w:hideMark/>
          </w:tcPr>
          <w:p w:rsidR="00154748" w:rsidRPr="00277F7F" w:rsidRDefault="002B1AB8" w:rsidP="00EB167D">
            <w:pPr>
              <w:spacing w:after="0" w:line="240" w:lineRule="auto"/>
              <w:rPr>
                <w:rFonts w:ascii="Times New Roman" w:eastAsia="Times New Roman" w:hAnsi="Times New Roman" w:cs="Times New Roman"/>
                <w:color w:val="000000"/>
                <w:sz w:val="24"/>
                <w:szCs w:val="24"/>
              </w:rPr>
            </w:pPr>
            <w:r w:rsidRPr="002B1AB8">
              <w:rPr>
                <w:rFonts w:ascii="Times New Roman" w:eastAsia="Times New Roman" w:hAnsi="Times New Roman" w:cs="Times New Roman"/>
                <w:color w:val="000000"/>
                <w:sz w:val="24"/>
                <w:szCs w:val="24"/>
              </w:rPr>
              <w:t xml:space="preserve">Conducts preference assessments to identify what the person likes and dislikes. </w:t>
            </w:r>
          </w:p>
        </w:tc>
        <w:tc>
          <w:tcPr>
            <w:tcW w:w="1350" w:type="dxa"/>
            <w:shd w:val="clear" w:color="auto" w:fill="auto"/>
            <w:vAlign w:val="center"/>
            <w:hideMark/>
          </w:tcPr>
          <w:p w:rsidR="00154748" w:rsidRPr="00277F7F" w:rsidRDefault="00154748" w:rsidP="00F22C55">
            <w:pPr>
              <w:spacing w:after="0" w:line="240" w:lineRule="auto"/>
              <w:jc w:val="center"/>
              <w:rPr>
                <w:rFonts w:ascii="Times New Roman" w:eastAsia="Times New Roman" w:hAnsi="Times New Roman" w:cs="Times New Roman"/>
                <w:b/>
                <w:bCs/>
                <w:color w:val="000000"/>
                <w:sz w:val="24"/>
                <w:szCs w:val="24"/>
              </w:rPr>
            </w:pPr>
          </w:p>
        </w:tc>
        <w:tc>
          <w:tcPr>
            <w:tcW w:w="1440" w:type="dxa"/>
            <w:shd w:val="clear" w:color="auto" w:fill="auto"/>
            <w:vAlign w:val="center"/>
            <w:hideMark/>
          </w:tcPr>
          <w:p w:rsidR="00154748" w:rsidRPr="00277F7F" w:rsidRDefault="00154748" w:rsidP="00F22C55">
            <w:pPr>
              <w:spacing w:after="0" w:line="240" w:lineRule="auto"/>
              <w:jc w:val="center"/>
              <w:rPr>
                <w:rFonts w:ascii="Times New Roman" w:eastAsia="Times New Roman" w:hAnsi="Times New Roman" w:cs="Times New Roman"/>
                <w:b/>
                <w:bCs/>
                <w:color w:val="000000"/>
                <w:sz w:val="24"/>
                <w:szCs w:val="24"/>
              </w:rPr>
            </w:pPr>
          </w:p>
        </w:tc>
        <w:tc>
          <w:tcPr>
            <w:tcW w:w="1620" w:type="dxa"/>
            <w:shd w:val="clear" w:color="auto" w:fill="auto"/>
            <w:vAlign w:val="center"/>
            <w:hideMark/>
          </w:tcPr>
          <w:p w:rsidR="00154748" w:rsidRPr="00277F7F" w:rsidRDefault="002B1AB8" w:rsidP="00F22C55">
            <w:pPr>
              <w:spacing w:after="0" w:line="240" w:lineRule="auto"/>
              <w:jc w:val="center"/>
              <w:rPr>
                <w:rFonts w:ascii="Times New Roman" w:eastAsia="Times New Roman" w:hAnsi="Times New Roman" w:cs="Times New Roman"/>
                <w:b/>
                <w:bCs/>
                <w:color w:val="000000"/>
                <w:sz w:val="24"/>
                <w:szCs w:val="24"/>
              </w:rPr>
            </w:pPr>
            <w:r w:rsidRPr="002B1AB8">
              <w:rPr>
                <w:rFonts w:ascii="Times New Roman" w:eastAsia="Times New Roman" w:hAnsi="Times New Roman" w:cs="Times New Roman"/>
                <w:b/>
                <w:bCs/>
                <w:color w:val="000000"/>
                <w:sz w:val="24"/>
                <w:szCs w:val="24"/>
              </w:rPr>
              <w:t>X</w:t>
            </w:r>
          </w:p>
        </w:tc>
        <w:tc>
          <w:tcPr>
            <w:tcW w:w="1276" w:type="dxa"/>
          </w:tcPr>
          <w:p w:rsidR="00154748" w:rsidRPr="00277F7F" w:rsidRDefault="00154748" w:rsidP="00F22C55">
            <w:pPr>
              <w:spacing w:after="0" w:line="240" w:lineRule="auto"/>
              <w:jc w:val="center"/>
              <w:rPr>
                <w:rFonts w:ascii="Times New Roman" w:eastAsia="Times New Roman" w:hAnsi="Times New Roman" w:cs="Times New Roman"/>
                <w:b/>
                <w:bCs/>
                <w:color w:val="000000"/>
                <w:sz w:val="24"/>
                <w:szCs w:val="24"/>
              </w:rPr>
            </w:pPr>
          </w:p>
        </w:tc>
        <w:tc>
          <w:tcPr>
            <w:tcW w:w="1514" w:type="dxa"/>
          </w:tcPr>
          <w:p w:rsidR="00154748" w:rsidRPr="00277F7F" w:rsidRDefault="00154748" w:rsidP="00F22C55">
            <w:pPr>
              <w:spacing w:after="0" w:line="240" w:lineRule="auto"/>
              <w:jc w:val="center"/>
              <w:rPr>
                <w:rFonts w:ascii="Times New Roman" w:eastAsia="Times New Roman" w:hAnsi="Times New Roman" w:cs="Times New Roman"/>
                <w:b/>
                <w:bCs/>
                <w:color w:val="000000"/>
                <w:sz w:val="24"/>
                <w:szCs w:val="24"/>
              </w:rPr>
            </w:pPr>
          </w:p>
        </w:tc>
        <w:tc>
          <w:tcPr>
            <w:tcW w:w="1260" w:type="dxa"/>
          </w:tcPr>
          <w:p w:rsidR="00154748" w:rsidRPr="00277F7F" w:rsidRDefault="00154748" w:rsidP="00696996">
            <w:pPr>
              <w:spacing w:after="0" w:line="240" w:lineRule="auto"/>
              <w:ind w:right="-288"/>
              <w:jc w:val="center"/>
              <w:rPr>
                <w:rFonts w:ascii="Times New Roman" w:eastAsia="Times New Roman" w:hAnsi="Times New Roman" w:cs="Times New Roman"/>
                <w:b/>
                <w:bCs/>
                <w:color w:val="000000"/>
                <w:sz w:val="24"/>
                <w:szCs w:val="24"/>
              </w:rPr>
            </w:pPr>
          </w:p>
        </w:tc>
      </w:tr>
      <w:tr w:rsidR="00154748" w:rsidRPr="00277F7F" w:rsidTr="00C00CA8">
        <w:trPr>
          <w:trHeight w:val="2892"/>
        </w:trPr>
        <w:tc>
          <w:tcPr>
            <w:tcW w:w="1080" w:type="dxa"/>
            <w:shd w:val="clear" w:color="auto" w:fill="auto"/>
            <w:noWrap/>
            <w:vAlign w:val="bottom"/>
            <w:hideMark/>
          </w:tcPr>
          <w:p w:rsidR="00154748" w:rsidRPr="00277F7F" w:rsidRDefault="002B1AB8" w:rsidP="00DF58EA">
            <w:pPr>
              <w:spacing w:after="0" w:line="240" w:lineRule="auto"/>
              <w:jc w:val="center"/>
              <w:rPr>
                <w:rFonts w:ascii="Times New Roman" w:eastAsia="Times New Roman" w:hAnsi="Times New Roman" w:cs="Times New Roman"/>
                <w:color w:val="000000"/>
              </w:rPr>
            </w:pPr>
            <w:r w:rsidRPr="002B1AB8">
              <w:rPr>
                <w:rFonts w:ascii="Times New Roman" w:eastAsia="Times New Roman" w:hAnsi="Times New Roman" w:cs="Times New Roman"/>
                <w:color w:val="000000"/>
              </w:rPr>
              <w:t>3.D</w:t>
            </w:r>
          </w:p>
        </w:tc>
        <w:tc>
          <w:tcPr>
            <w:tcW w:w="4410" w:type="dxa"/>
            <w:shd w:val="clear" w:color="auto" w:fill="auto"/>
            <w:hideMark/>
          </w:tcPr>
          <w:p w:rsidR="00154748" w:rsidRPr="00277F7F" w:rsidRDefault="002B1AB8" w:rsidP="00E379F0">
            <w:pPr>
              <w:spacing w:after="0" w:line="240" w:lineRule="auto"/>
              <w:rPr>
                <w:rFonts w:ascii="Times New Roman" w:eastAsia="Times New Roman" w:hAnsi="Times New Roman" w:cs="Times New Roman"/>
                <w:color w:val="000000"/>
                <w:sz w:val="24"/>
                <w:szCs w:val="24"/>
              </w:rPr>
            </w:pPr>
            <w:r w:rsidRPr="002B1AB8">
              <w:rPr>
                <w:rFonts w:ascii="Times New Roman" w:eastAsia="Times New Roman" w:hAnsi="Times New Roman" w:cs="Times New Roman"/>
                <w:color w:val="000000"/>
                <w:sz w:val="24"/>
                <w:szCs w:val="24"/>
              </w:rPr>
              <w:t xml:space="preserve">Assists with collection of information for the assessment – including accurate, objective information about patterns of behavior through direct observation and objective data collection. May include: times, places, surrounding events, what happened before the behavior and what happened after the behavior (ABC), known motivating operations and /or setting events. </w:t>
            </w:r>
          </w:p>
        </w:tc>
        <w:tc>
          <w:tcPr>
            <w:tcW w:w="1350" w:type="dxa"/>
            <w:shd w:val="clear" w:color="auto" w:fill="auto"/>
            <w:vAlign w:val="center"/>
            <w:hideMark/>
          </w:tcPr>
          <w:p w:rsidR="00154748" w:rsidRPr="00277F7F" w:rsidRDefault="002B1AB8" w:rsidP="00F22C55">
            <w:pPr>
              <w:spacing w:after="0" w:line="240" w:lineRule="auto"/>
              <w:jc w:val="center"/>
              <w:rPr>
                <w:rFonts w:ascii="Times New Roman" w:eastAsia="Times New Roman" w:hAnsi="Times New Roman" w:cs="Times New Roman"/>
                <w:b/>
                <w:bCs/>
                <w:color w:val="000000"/>
                <w:sz w:val="24"/>
                <w:szCs w:val="24"/>
              </w:rPr>
            </w:pPr>
            <w:r w:rsidRPr="002B1AB8">
              <w:rPr>
                <w:rFonts w:ascii="Times New Roman" w:eastAsia="Times New Roman" w:hAnsi="Times New Roman" w:cs="Times New Roman"/>
                <w:b/>
                <w:bCs/>
                <w:color w:val="000000"/>
                <w:sz w:val="24"/>
                <w:szCs w:val="24"/>
              </w:rPr>
              <w:t>X</w:t>
            </w:r>
          </w:p>
        </w:tc>
        <w:tc>
          <w:tcPr>
            <w:tcW w:w="1440" w:type="dxa"/>
            <w:shd w:val="clear" w:color="auto" w:fill="auto"/>
            <w:vAlign w:val="center"/>
            <w:hideMark/>
          </w:tcPr>
          <w:p w:rsidR="00154748" w:rsidRPr="00277F7F" w:rsidRDefault="002B1AB8" w:rsidP="00F22C55">
            <w:pPr>
              <w:spacing w:after="0" w:line="240" w:lineRule="auto"/>
              <w:jc w:val="center"/>
              <w:rPr>
                <w:rFonts w:ascii="Times New Roman" w:eastAsia="Times New Roman" w:hAnsi="Times New Roman" w:cs="Times New Roman"/>
                <w:b/>
                <w:bCs/>
                <w:color w:val="000000"/>
                <w:sz w:val="24"/>
                <w:szCs w:val="24"/>
              </w:rPr>
            </w:pPr>
            <w:r w:rsidRPr="002B1AB8">
              <w:rPr>
                <w:rFonts w:ascii="Times New Roman" w:eastAsia="Times New Roman" w:hAnsi="Times New Roman" w:cs="Times New Roman"/>
                <w:b/>
                <w:bCs/>
                <w:color w:val="000000"/>
                <w:sz w:val="24"/>
                <w:szCs w:val="24"/>
              </w:rPr>
              <w:t>X</w:t>
            </w:r>
          </w:p>
        </w:tc>
        <w:tc>
          <w:tcPr>
            <w:tcW w:w="1620" w:type="dxa"/>
            <w:shd w:val="clear" w:color="auto" w:fill="auto"/>
            <w:vAlign w:val="center"/>
            <w:hideMark/>
          </w:tcPr>
          <w:p w:rsidR="00154748" w:rsidRPr="00277F7F" w:rsidRDefault="002B1AB8" w:rsidP="00F22C55">
            <w:pPr>
              <w:spacing w:after="0" w:line="240" w:lineRule="auto"/>
              <w:jc w:val="center"/>
              <w:rPr>
                <w:rFonts w:ascii="Times New Roman" w:eastAsia="Times New Roman" w:hAnsi="Times New Roman" w:cs="Times New Roman"/>
                <w:b/>
                <w:bCs/>
                <w:color w:val="000000"/>
                <w:sz w:val="24"/>
                <w:szCs w:val="24"/>
              </w:rPr>
            </w:pPr>
            <w:r w:rsidRPr="002B1AB8">
              <w:rPr>
                <w:rFonts w:ascii="Times New Roman" w:eastAsia="Times New Roman" w:hAnsi="Times New Roman" w:cs="Times New Roman"/>
                <w:b/>
                <w:bCs/>
                <w:color w:val="000000"/>
                <w:sz w:val="24"/>
                <w:szCs w:val="24"/>
              </w:rPr>
              <w:t>X</w:t>
            </w:r>
          </w:p>
        </w:tc>
        <w:tc>
          <w:tcPr>
            <w:tcW w:w="1276" w:type="dxa"/>
          </w:tcPr>
          <w:p w:rsidR="00154748" w:rsidRPr="00277F7F" w:rsidRDefault="00154748" w:rsidP="00F22C55">
            <w:pPr>
              <w:spacing w:after="0" w:line="240" w:lineRule="auto"/>
              <w:jc w:val="center"/>
              <w:rPr>
                <w:rFonts w:ascii="Times New Roman" w:eastAsia="Times New Roman" w:hAnsi="Times New Roman" w:cs="Times New Roman"/>
                <w:b/>
                <w:bCs/>
                <w:color w:val="000000"/>
                <w:sz w:val="24"/>
                <w:szCs w:val="24"/>
              </w:rPr>
            </w:pPr>
          </w:p>
        </w:tc>
        <w:tc>
          <w:tcPr>
            <w:tcW w:w="1514" w:type="dxa"/>
          </w:tcPr>
          <w:p w:rsidR="00154748" w:rsidRPr="00277F7F" w:rsidRDefault="00154748" w:rsidP="00F22C55">
            <w:pPr>
              <w:spacing w:after="0" w:line="240" w:lineRule="auto"/>
              <w:jc w:val="center"/>
              <w:rPr>
                <w:rFonts w:ascii="Times New Roman" w:eastAsia="Times New Roman" w:hAnsi="Times New Roman" w:cs="Times New Roman"/>
                <w:b/>
                <w:bCs/>
                <w:color w:val="000000"/>
                <w:sz w:val="24"/>
                <w:szCs w:val="24"/>
              </w:rPr>
            </w:pPr>
          </w:p>
        </w:tc>
        <w:tc>
          <w:tcPr>
            <w:tcW w:w="1260" w:type="dxa"/>
          </w:tcPr>
          <w:p w:rsidR="00154748" w:rsidRPr="00277F7F" w:rsidRDefault="00154748" w:rsidP="00696996">
            <w:pPr>
              <w:spacing w:after="0" w:line="240" w:lineRule="auto"/>
              <w:ind w:right="-288"/>
              <w:jc w:val="center"/>
              <w:rPr>
                <w:rFonts w:ascii="Times New Roman" w:eastAsia="Times New Roman" w:hAnsi="Times New Roman" w:cs="Times New Roman"/>
                <w:b/>
                <w:bCs/>
                <w:color w:val="000000"/>
                <w:sz w:val="24"/>
                <w:szCs w:val="24"/>
              </w:rPr>
            </w:pPr>
          </w:p>
        </w:tc>
      </w:tr>
      <w:tr w:rsidR="00154748" w:rsidRPr="00277F7F" w:rsidTr="00C00CA8">
        <w:trPr>
          <w:trHeight w:val="1020"/>
        </w:trPr>
        <w:tc>
          <w:tcPr>
            <w:tcW w:w="1080" w:type="dxa"/>
            <w:shd w:val="clear" w:color="auto" w:fill="auto"/>
            <w:noWrap/>
            <w:vAlign w:val="bottom"/>
            <w:hideMark/>
          </w:tcPr>
          <w:p w:rsidR="00154748" w:rsidRPr="00277F7F" w:rsidRDefault="002B1AB8" w:rsidP="00DF58EA">
            <w:pPr>
              <w:spacing w:after="0" w:line="240" w:lineRule="auto"/>
              <w:jc w:val="center"/>
              <w:rPr>
                <w:rFonts w:ascii="Times New Roman" w:eastAsia="Times New Roman" w:hAnsi="Times New Roman" w:cs="Times New Roman"/>
                <w:color w:val="000000"/>
              </w:rPr>
            </w:pPr>
            <w:r w:rsidRPr="002B1AB8">
              <w:rPr>
                <w:rFonts w:ascii="Times New Roman" w:eastAsia="Times New Roman" w:hAnsi="Times New Roman" w:cs="Times New Roman"/>
                <w:color w:val="000000"/>
              </w:rPr>
              <w:t>3.E</w:t>
            </w:r>
          </w:p>
        </w:tc>
        <w:tc>
          <w:tcPr>
            <w:tcW w:w="4410" w:type="dxa"/>
            <w:shd w:val="clear" w:color="auto" w:fill="auto"/>
            <w:hideMark/>
          </w:tcPr>
          <w:p w:rsidR="00154748" w:rsidRPr="00277F7F" w:rsidRDefault="002B1AB8" w:rsidP="00C0418A">
            <w:pPr>
              <w:spacing w:after="0" w:line="240" w:lineRule="auto"/>
              <w:rPr>
                <w:rFonts w:ascii="Times New Roman" w:eastAsia="Times New Roman" w:hAnsi="Times New Roman" w:cs="Times New Roman"/>
                <w:color w:val="000000"/>
                <w:sz w:val="24"/>
                <w:szCs w:val="24"/>
              </w:rPr>
            </w:pPr>
            <w:r w:rsidRPr="002B1AB8">
              <w:rPr>
                <w:rFonts w:ascii="Times New Roman" w:eastAsia="Times New Roman" w:hAnsi="Times New Roman" w:cs="Times New Roman"/>
                <w:color w:val="000000"/>
                <w:sz w:val="24"/>
                <w:szCs w:val="24"/>
              </w:rPr>
              <w:t xml:space="preserve">Shares information regarding daily observations in effective and timely ways. </w:t>
            </w:r>
          </w:p>
        </w:tc>
        <w:tc>
          <w:tcPr>
            <w:tcW w:w="1350" w:type="dxa"/>
            <w:shd w:val="clear" w:color="auto" w:fill="auto"/>
            <w:vAlign w:val="center"/>
            <w:hideMark/>
          </w:tcPr>
          <w:p w:rsidR="00154748" w:rsidRPr="00277F7F" w:rsidRDefault="002B1AB8" w:rsidP="00F22C55">
            <w:pPr>
              <w:spacing w:after="0" w:line="240" w:lineRule="auto"/>
              <w:jc w:val="center"/>
              <w:rPr>
                <w:rFonts w:ascii="Times New Roman" w:eastAsia="Times New Roman" w:hAnsi="Times New Roman" w:cs="Times New Roman"/>
                <w:b/>
                <w:bCs/>
                <w:color w:val="000000"/>
                <w:sz w:val="24"/>
                <w:szCs w:val="24"/>
              </w:rPr>
            </w:pPr>
            <w:r w:rsidRPr="002B1AB8">
              <w:rPr>
                <w:rFonts w:ascii="Times New Roman" w:eastAsia="Times New Roman" w:hAnsi="Times New Roman" w:cs="Times New Roman"/>
                <w:b/>
                <w:bCs/>
                <w:color w:val="000000"/>
                <w:sz w:val="24"/>
                <w:szCs w:val="24"/>
              </w:rPr>
              <w:t>X</w:t>
            </w:r>
          </w:p>
        </w:tc>
        <w:tc>
          <w:tcPr>
            <w:tcW w:w="1440" w:type="dxa"/>
            <w:shd w:val="clear" w:color="auto" w:fill="auto"/>
            <w:vAlign w:val="center"/>
            <w:hideMark/>
          </w:tcPr>
          <w:p w:rsidR="00154748" w:rsidRPr="00277F7F" w:rsidRDefault="002B1AB8" w:rsidP="00F22C55">
            <w:pPr>
              <w:spacing w:after="0" w:line="240" w:lineRule="auto"/>
              <w:jc w:val="center"/>
              <w:rPr>
                <w:rFonts w:ascii="Times New Roman" w:eastAsia="Times New Roman" w:hAnsi="Times New Roman" w:cs="Times New Roman"/>
                <w:b/>
                <w:bCs/>
                <w:color w:val="000000"/>
                <w:sz w:val="24"/>
                <w:szCs w:val="24"/>
              </w:rPr>
            </w:pPr>
            <w:r w:rsidRPr="002B1AB8">
              <w:rPr>
                <w:rFonts w:ascii="Times New Roman" w:eastAsia="Times New Roman" w:hAnsi="Times New Roman" w:cs="Times New Roman"/>
                <w:b/>
                <w:bCs/>
                <w:color w:val="000000"/>
                <w:sz w:val="24"/>
                <w:szCs w:val="24"/>
              </w:rPr>
              <w:t>X</w:t>
            </w:r>
          </w:p>
        </w:tc>
        <w:tc>
          <w:tcPr>
            <w:tcW w:w="1620" w:type="dxa"/>
            <w:shd w:val="clear" w:color="auto" w:fill="auto"/>
            <w:vAlign w:val="center"/>
            <w:hideMark/>
          </w:tcPr>
          <w:p w:rsidR="00154748" w:rsidRPr="00277F7F" w:rsidRDefault="002B1AB8" w:rsidP="00F22C55">
            <w:pPr>
              <w:spacing w:after="0" w:line="240" w:lineRule="auto"/>
              <w:jc w:val="center"/>
              <w:rPr>
                <w:rFonts w:ascii="Times New Roman" w:eastAsia="Times New Roman" w:hAnsi="Times New Roman" w:cs="Times New Roman"/>
                <w:b/>
                <w:bCs/>
                <w:color w:val="000000"/>
              </w:rPr>
            </w:pPr>
            <w:r w:rsidRPr="002B1AB8">
              <w:rPr>
                <w:rFonts w:ascii="Times New Roman" w:eastAsia="Times New Roman" w:hAnsi="Times New Roman" w:cs="Times New Roman"/>
                <w:b/>
                <w:bCs/>
                <w:color w:val="000000"/>
              </w:rPr>
              <w:t>X</w:t>
            </w:r>
          </w:p>
        </w:tc>
        <w:tc>
          <w:tcPr>
            <w:tcW w:w="1276" w:type="dxa"/>
          </w:tcPr>
          <w:p w:rsidR="00154748" w:rsidRPr="00277F7F" w:rsidRDefault="00154748" w:rsidP="00F22C55">
            <w:pPr>
              <w:spacing w:after="0" w:line="240" w:lineRule="auto"/>
              <w:jc w:val="center"/>
              <w:rPr>
                <w:rFonts w:ascii="Times New Roman" w:eastAsia="Times New Roman" w:hAnsi="Times New Roman" w:cs="Times New Roman"/>
                <w:b/>
                <w:bCs/>
                <w:color w:val="000000"/>
              </w:rPr>
            </w:pPr>
          </w:p>
        </w:tc>
        <w:tc>
          <w:tcPr>
            <w:tcW w:w="1514" w:type="dxa"/>
          </w:tcPr>
          <w:p w:rsidR="00154748" w:rsidRPr="00277F7F" w:rsidRDefault="00154748" w:rsidP="00F22C55">
            <w:pPr>
              <w:spacing w:after="0" w:line="240" w:lineRule="auto"/>
              <w:jc w:val="center"/>
              <w:rPr>
                <w:rFonts w:ascii="Times New Roman" w:eastAsia="Times New Roman" w:hAnsi="Times New Roman" w:cs="Times New Roman"/>
                <w:b/>
                <w:bCs/>
                <w:color w:val="000000"/>
              </w:rPr>
            </w:pPr>
          </w:p>
        </w:tc>
        <w:tc>
          <w:tcPr>
            <w:tcW w:w="1260" w:type="dxa"/>
          </w:tcPr>
          <w:p w:rsidR="00154748" w:rsidRPr="00277F7F" w:rsidRDefault="00154748" w:rsidP="00696996">
            <w:pPr>
              <w:spacing w:after="0" w:line="240" w:lineRule="auto"/>
              <w:ind w:right="-288"/>
              <w:jc w:val="center"/>
              <w:rPr>
                <w:rFonts w:ascii="Times New Roman" w:eastAsia="Times New Roman" w:hAnsi="Times New Roman" w:cs="Times New Roman"/>
                <w:b/>
                <w:bCs/>
                <w:color w:val="000000"/>
              </w:rPr>
            </w:pPr>
          </w:p>
        </w:tc>
      </w:tr>
      <w:tr w:rsidR="00154748" w:rsidRPr="00277F7F" w:rsidTr="00C00CA8">
        <w:trPr>
          <w:trHeight w:val="648"/>
        </w:trPr>
        <w:tc>
          <w:tcPr>
            <w:tcW w:w="1080" w:type="dxa"/>
            <w:shd w:val="clear" w:color="auto" w:fill="auto"/>
            <w:noWrap/>
            <w:vAlign w:val="bottom"/>
            <w:hideMark/>
          </w:tcPr>
          <w:p w:rsidR="00154748" w:rsidRPr="00277F7F" w:rsidRDefault="002B1AB8" w:rsidP="00DF58EA">
            <w:pPr>
              <w:spacing w:after="0" w:line="240" w:lineRule="auto"/>
              <w:jc w:val="center"/>
              <w:rPr>
                <w:rFonts w:ascii="Times New Roman" w:eastAsia="Times New Roman" w:hAnsi="Times New Roman" w:cs="Times New Roman"/>
                <w:color w:val="000000"/>
              </w:rPr>
            </w:pPr>
            <w:r w:rsidRPr="002B1AB8">
              <w:rPr>
                <w:rFonts w:ascii="Times New Roman" w:eastAsia="Times New Roman" w:hAnsi="Times New Roman" w:cs="Times New Roman"/>
                <w:color w:val="000000"/>
              </w:rPr>
              <w:t>3.F</w:t>
            </w:r>
          </w:p>
        </w:tc>
        <w:tc>
          <w:tcPr>
            <w:tcW w:w="4410" w:type="dxa"/>
            <w:shd w:val="clear" w:color="auto" w:fill="auto"/>
            <w:hideMark/>
          </w:tcPr>
          <w:p w:rsidR="00154748" w:rsidRPr="00277F7F" w:rsidRDefault="002B1AB8" w:rsidP="00F22C55">
            <w:pPr>
              <w:spacing w:after="0" w:line="240" w:lineRule="auto"/>
              <w:rPr>
                <w:rFonts w:ascii="Times New Roman" w:eastAsia="Times New Roman" w:hAnsi="Times New Roman" w:cs="Times New Roman"/>
                <w:color w:val="000000"/>
                <w:sz w:val="24"/>
                <w:szCs w:val="24"/>
              </w:rPr>
            </w:pPr>
            <w:r w:rsidRPr="002B1AB8">
              <w:rPr>
                <w:rFonts w:ascii="Times New Roman" w:eastAsia="Times New Roman" w:hAnsi="Times New Roman" w:cs="Times New Roman"/>
                <w:color w:val="000000"/>
                <w:sz w:val="24"/>
                <w:szCs w:val="24"/>
              </w:rPr>
              <w:t xml:space="preserve">Completes tasks accurately and as requested to assist with an assessment.  </w:t>
            </w:r>
          </w:p>
        </w:tc>
        <w:tc>
          <w:tcPr>
            <w:tcW w:w="1350" w:type="dxa"/>
            <w:shd w:val="clear" w:color="auto" w:fill="auto"/>
            <w:vAlign w:val="center"/>
            <w:hideMark/>
          </w:tcPr>
          <w:p w:rsidR="00154748" w:rsidRPr="00277F7F" w:rsidRDefault="002B1AB8" w:rsidP="00F22C55">
            <w:pPr>
              <w:spacing w:after="0" w:line="240" w:lineRule="auto"/>
              <w:jc w:val="center"/>
              <w:rPr>
                <w:rFonts w:ascii="Times New Roman" w:eastAsia="Times New Roman" w:hAnsi="Times New Roman" w:cs="Times New Roman"/>
                <w:b/>
                <w:bCs/>
                <w:color w:val="000000"/>
                <w:sz w:val="24"/>
                <w:szCs w:val="24"/>
              </w:rPr>
            </w:pPr>
            <w:r w:rsidRPr="002B1AB8">
              <w:rPr>
                <w:rFonts w:ascii="Times New Roman" w:eastAsia="Times New Roman" w:hAnsi="Times New Roman" w:cs="Times New Roman"/>
                <w:b/>
                <w:bCs/>
                <w:color w:val="000000"/>
                <w:sz w:val="24"/>
                <w:szCs w:val="24"/>
              </w:rPr>
              <w:t>X</w:t>
            </w:r>
          </w:p>
        </w:tc>
        <w:tc>
          <w:tcPr>
            <w:tcW w:w="1440" w:type="dxa"/>
            <w:shd w:val="clear" w:color="auto" w:fill="auto"/>
            <w:vAlign w:val="center"/>
            <w:hideMark/>
          </w:tcPr>
          <w:p w:rsidR="00154748" w:rsidRPr="00277F7F" w:rsidRDefault="002B1AB8" w:rsidP="00F22C55">
            <w:pPr>
              <w:spacing w:after="0" w:line="240" w:lineRule="auto"/>
              <w:jc w:val="center"/>
              <w:rPr>
                <w:rFonts w:ascii="Times New Roman" w:eastAsia="Times New Roman" w:hAnsi="Times New Roman" w:cs="Times New Roman"/>
                <w:b/>
                <w:bCs/>
                <w:color w:val="000000"/>
                <w:sz w:val="24"/>
                <w:szCs w:val="24"/>
              </w:rPr>
            </w:pPr>
            <w:r w:rsidRPr="002B1AB8">
              <w:rPr>
                <w:rFonts w:ascii="Times New Roman" w:eastAsia="Times New Roman" w:hAnsi="Times New Roman" w:cs="Times New Roman"/>
                <w:b/>
                <w:bCs/>
                <w:color w:val="000000"/>
                <w:sz w:val="24"/>
                <w:szCs w:val="24"/>
              </w:rPr>
              <w:t>X</w:t>
            </w:r>
          </w:p>
        </w:tc>
        <w:tc>
          <w:tcPr>
            <w:tcW w:w="1620" w:type="dxa"/>
            <w:shd w:val="clear" w:color="auto" w:fill="auto"/>
            <w:vAlign w:val="center"/>
            <w:hideMark/>
          </w:tcPr>
          <w:p w:rsidR="00154748" w:rsidRPr="00277F7F" w:rsidRDefault="002B1AB8" w:rsidP="00F22C55">
            <w:pPr>
              <w:spacing w:after="0" w:line="240" w:lineRule="auto"/>
              <w:jc w:val="center"/>
              <w:rPr>
                <w:rFonts w:ascii="Times New Roman" w:eastAsia="Times New Roman" w:hAnsi="Times New Roman" w:cs="Times New Roman"/>
                <w:b/>
                <w:bCs/>
                <w:color w:val="000000"/>
              </w:rPr>
            </w:pPr>
            <w:r w:rsidRPr="002B1AB8">
              <w:rPr>
                <w:rFonts w:ascii="Times New Roman" w:eastAsia="Times New Roman" w:hAnsi="Times New Roman" w:cs="Times New Roman"/>
                <w:b/>
                <w:bCs/>
                <w:color w:val="000000"/>
              </w:rPr>
              <w:t>X</w:t>
            </w:r>
          </w:p>
        </w:tc>
        <w:tc>
          <w:tcPr>
            <w:tcW w:w="1276" w:type="dxa"/>
          </w:tcPr>
          <w:p w:rsidR="00154748" w:rsidRPr="00277F7F" w:rsidRDefault="00154748" w:rsidP="00F22C55">
            <w:pPr>
              <w:spacing w:after="0" w:line="240" w:lineRule="auto"/>
              <w:jc w:val="center"/>
              <w:rPr>
                <w:rFonts w:ascii="Times New Roman" w:eastAsia="Times New Roman" w:hAnsi="Times New Roman" w:cs="Times New Roman"/>
                <w:b/>
                <w:bCs/>
                <w:color w:val="000000"/>
              </w:rPr>
            </w:pPr>
          </w:p>
        </w:tc>
        <w:tc>
          <w:tcPr>
            <w:tcW w:w="1514" w:type="dxa"/>
          </w:tcPr>
          <w:p w:rsidR="00154748" w:rsidRPr="00277F7F" w:rsidRDefault="00154748" w:rsidP="00F22C55">
            <w:pPr>
              <w:spacing w:after="0" w:line="240" w:lineRule="auto"/>
              <w:jc w:val="center"/>
              <w:rPr>
                <w:rFonts w:ascii="Times New Roman" w:eastAsia="Times New Roman" w:hAnsi="Times New Roman" w:cs="Times New Roman"/>
                <w:b/>
                <w:bCs/>
                <w:color w:val="000000"/>
              </w:rPr>
            </w:pPr>
          </w:p>
        </w:tc>
        <w:tc>
          <w:tcPr>
            <w:tcW w:w="1260" w:type="dxa"/>
          </w:tcPr>
          <w:p w:rsidR="00154748" w:rsidRPr="00277F7F" w:rsidRDefault="00154748" w:rsidP="00696996">
            <w:pPr>
              <w:spacing w:after="0" w:line="240" w:lineRule="auto"/>
              <w:ind w:right="-288"/>
              <w:jc w:val="center"/>
              <w:rPr>
                <w:rFonts w:ascii="Times New Roman" w:eastAsia="Times New Roman" w:hAnsi="Times New Roman" w:cs="Times New Roman"/>
                <w:b/>
                <w:bCs/>
                <w:color w:val="000000"/>
              </w:rPr>
            </w:pPr>
          </w:p>
        </w:tc>
      </w:tr>
      <w:tr w:rsidR="00154748" w:rsidRPr="00277F7F" w:rsidTr="00C00CA8">
        <w:trPr>
          <w:trHeight w:val="1032"/>
        </w:trPr>
        <w:tc>
          <w:tcPr>
            <w:tcW w:w="1080" w:type="dxa"/>
            <w:shd w:val="clear" w:color="auto" w:fill="auto"/>
            <w:noWrap/>
            <w:vAlign w:val="bottom"/>
            <w:hideMark/>
          </w:tcPr>
          <w:p w:rsidR="00154748" w:rsidRPr="00277F7F" w:rsidRDefault="002B1AB8" w:rsidP="00DF58EA">
            <w:pPr>
              <w:spacing w:after="0" w:line="240" w:lineRule="auto"/>
              <w:jc w:val="center"/>
              <w:rPr>
                <w:rFonts w:ascii="Times New Roman" w:eastAsia="Times New Roman" w:hAnsi="Times New Roman" w:cs="Times New Roman"/>
                <w:color w:val="000000"/>
              </w:rPr>
            </w:pPr>
            <w:r w:rsidRPr="002B1AB8">
              <w:rPr>
                <w:rFonts w:ascii="Times New Roman" w:eastAsia="Times New Roman" w:hAnsi="Times New Roman" w:cs="Times New Roman"/>
                <w:color w:val="000000"/>
              </w:rPr>
              <w:t>3.G</w:t>
            </w:r>
          </w:p>
        </w:tc>
        <w:tc>
          <w:tcPr>
            <w:tcW w:w="4410" w:type="dxa"/>
            <w:shd w:val="clear" w:color="auto" w:fill="auto"/>
            <w:hideMark/>
          </w:tcPr>
          <w:p w:rsidR="00154748" w:rsidRPr="00277F7F" w:rsidRDefault="002B1AB8" w:rsidP="00E379F0">
            <w:pPr>
              <w:spacing w:after="0" w:line="240" w:lineRule="auto"/>
              <w:rPr>
                <w:rFonts w:ascii="Times New Roman" w:eastAsia="Times New Roman" w:hAnsi="Times New Roman" w:cs="Times New Roman"/>
                <w:color w:val="000000"/>
                <w:sz w:val="24"/>
                <w:szCs w:val="24"/>
              </w:rPr>
            </w:pPr>
            <w:r w:rsidRPr="002B1AB8">
              <w:rPr>
                <w:rFonts w:ascii="Times New Roman" w:eastAsia="Times New Roman" w:hAnsi="Times New Roman" w:cs="Times New Roman"/>
                <w:color w:val="000000"/>
                <w:sz w:val="24"/>
                <w:szCs w:val="24"/>
              </w:rPr>
              <w:t xml:space="preserve">Explains the assessment process to the person being supported in a way that is understood and respectful of their unique needs and preferences. </w:t>
            </w:r>
          </w:p>
        </w:tc>
        <w:tc>
          <w:tcPr>
            <w:tcW w:w="1350" w:type="dxa"/>
            <w:shd w:val="clear" w:color="auto" w:fill="auto"/>
            <w:vAlign w:val="center"/>
            <w:hideMark/>
          </w:tcPr>
          <w:p w:rsidR="00154748" w:rsidRPr="00277F7F" w:rsidRDefault="00154748" w:rsidP="00F22C55">
            <w:pPr>
              <w:spacing w:after="0" w:line="240" w:lineRule="auto"/>
              <w:jc w:val="center"/>
              <w:rPr>
                <w:rFonts w:ascii="Times New Roman" w:eastAsia="Times New Roman" w:hAnsi="Times New Roman" w:cs="Times New Roman"/>
                <w:b/>
                <w:bCs/>
                <w:color w:val="000000"/>
                <w:sz w:val="24"/>
                <w:szCs w:val="24"/>
              </w:rPr>
            </w:pPr>
          </w:p>
        </w:tc>
        <w:tc>
          <w:tcPr>
            <w:tcW w:w="1440" w:type="dxa"/>
            <w:shd w:val="clear" w:color="auto" w:fill="auto"/>
            <w:vAlign w:val="center"/>
            <w:hideMark/>
          </w:tcPr>
          <w:p w:rsidR="00154748" w:rsidRPr="00277F7F" w:rsidRDefault="002B1AB8" w:rsidP="00F22C55">
            <w:pPr>
              <w:spacing w:after="0" w:line="240" w:lineRule="auto"/>
              <w:jc w:val="center"/>
              <w:rPr>
                <w:rFonts w:ascii="Times New Roman" w:eastAsia="Times New Roman" w:hAnsi="Times New Roman" w:cs="Times New Roman"/>
                <w:b/>
                <w:bCs/>
                <w:color w:val="000000"/>
                <w:sz w:val="24"/>
                <w:szCs w:val="24"/>
              </w:rPr>
            </w:pPr>
            <w:r w:rsidRPr="002B1AB8">
              <w:rPr>
                <w:rFonts w:ascii="Times New Roman" w:eastAsia="Times New Roman" w:hAnsi="Times New Roman" w:cs="Times New Roman"/>
                <w:b/>
                <w:bCs/>
                <w:color w:val="000000"/>
                <w:sz w:val="24"/>
                <w:szCs w:val="24"/>
              </w:rPr>
              <w:t>X</w:t>
            </w:r>
          </w:p>
        </w:tc>
        <w:tc>
          <w:tcPr>
            <w:tcW w:w="1620" w:type="dxa"/>
            <w:shd w:val="clear" w:color="auto" w:fill="auto"/>
            <w:vAlign w:val="center"/>
            <w:hideMark/>
          </w:tcPr>
          <w:p w:rsidR="00154748" w:rsidRPr="00277F7F" w:rsidRDefault="002B1AB8" w:rsidP="00F22C55">
            <w:pPr>
              <w:spacing w:after="0" w:line="240" w:lineRule="auto"/>
              <w:jc w:val="center"/>
              <w:rPr>
                <w:rFonts w:ascii="Times New Roman" w:eastAsia="Times New Roman" w:hAnsi="Times New Roman" w:cs="Times New Roman"/>
                <w:b/>
                <w:bCs/>
                <w:color w:val="000000"/>
                <w:sz w:val="24"/>
                <w:szCs w:val="24"/>
              </w:rPr>
            </w:pPr>
            <w:r w:rsidRPr="002B1AB8">
              <w:rPr>
                <w:rFonts w:ascii="Times New Roman" w:eastAsia="Times New Roman" w:hAnsi="Times New Roman" w:cs="Times New Roman"/>
                <w:b/>
                <w:bCs/>
                <w:color w:val="000000"/>
                <w:sz w:val="24"/>
                <w:szCs w:val="24"/>
              </w:rPr>
              <w:t>X</w:t>
            </w:r>
          </w:p>
        </w:tc>
        <w:tc>
          <w:tcPr>
            <w:tcW w:w="1276" w:type="dxa"/>
          </w:tcPr>
          <w:p w:rsidR="00154748" w:rsidRPr="00277F7F" w:rsidRDefault="00154748" w:rsidP="00F22C55">
            <w:pPr>
              <w:spacing w:after="0" w:line="240" w:lineRule="auto"/>
              <w:jc w:val="center"/>
              <w:rPr>
                <w:rFonts w:ascii="Times New Roman" w:eastAsia="Times New Roman" w:hAnsi="Times New Roman" w:cs="Times New Roman"/>
                <w:b/>
                <w:bCs/>
                <w:color w:val="000000"/>
                <w:sz w:val="24"/>
                <w:szCs w:val="24"/>
              </w:rPr>
            </w:pPr>
          </w:p>
        </w:tc>
        <w:tc>
          <w:tcPr>
            <w:tcW w:w="1514" w:type="dxa"/>
          </w:tcPr>
          <w:p w:rsidR="00154748" w:rsidRPr="00277F7F" w:rsidRDefault="00154748" w:rsidP="00F22C55">
            <w:pPr>
              <w:spacing w:after="0" w:line="240" w:lineRule="auto"/>
              <w:jc w:val="center"/>
              <w:rPr>
                <w:rFonts w:ascii="Times New Roman" w:eastAsia="Times New Roman" w:hAnsi="Times New Roman" w:cs="Times New Roman"/>
                <w:b/>
                <w:bCs/>
                <w:color w:val="000000"/>
                <w:sz w:val="24"/>
                <w:szCs w:val="24"/>
              </w:rPr>
            </w:pPr>
          </w:p>
        </w:tc>
        <w:tc>
          <w:tcPr>
            <w:tcW w:w="1260" w:type="dxa"/>
          </w:tcPr>
          <w:p w:rsidR="00154748" w:rsidRPr="00277F7F" w:rsidRDefault="00154748" w:rsidP="00696996">
            <w:pPr>
              <w:spacing w:after="0" w:line="240" w:lineRule="auto"/>
              <w:ind w:right="-288"/>
              <w:jc w:val="center"/>
              <w:rPr>
                <w:rFonts w:ascii="Times New Roman" w:eastAsia="Times New Roman" w:hAnsi="Times New Roman" w:cs="Times New Roman"/>
                <w:b/>
                <w:bCs/>
                <w:color w:val="000000"/>
                <w:sz w:val="24"/>
                <w:szCs w:val="24"/>
              </w:rPr>
            </w:pPr>
          </w:p>
        </w:tc>
      </w:tr>
      <w:tr w:rsidR="00154748" w:rsidRPr="00277F7F" w:rsidTr="00C00CA8">
        <w:trPr>
          <w:trHeight w:val="1032"/>
        </w:trPr>
        <w:tc>
          <w:tcPr>
            <w:tcW w:w="1080" w:type="dxa"/>
            <w:shd w:val="clear" w:color="auto" w:fill="auto"/>
            <w:noWrap/>
            <w:vAlign w:val="bottom"/>
            <w:hideMark/>
          </w:tcPr>
          <w:p w:rsidR="00154748" w:rsidRPr="00277F7F" w:rsidRDefault="002B1AB8" w:rsidP="00DF58EA">
            <w:pPr>
              <w:spacing w:after="0" w:line="240" w:lineRule="auto"/>
              <w:jc w:val="center"/>
              <w:rPr>
                <w:rFonts w:ascii="Times New Roman" w:eastAsia="Times New Roman" w:hAnsi="Times New Roman" w:cs="Times New Roman"/>
                <w:color w:val="000000"/>
              </w:rPr>
            </w:pPr>
            <w:r w:rsidRPr="002B1AB8">
              <w:rPr>
                <w:rFonts w:ascii="Times New Roman" w:eastAsia="Times New Roman" w:hAnsi="Times New Roman" w:cs="Times New Roman"/>
                <w:color w:val="000000"/>
              </w:rPr>
              <w:t>3.H</w:t>
            </w:r>
          </w:p>
        </w:tc>
        <w:tc>
          <w:tcPr>
            <w:tcW w:w="4410" w:type="dxa"/>
            <w:shd w:val="clear" w:color="auto" w:fill="auto"/>
            <w:hideMark/>
          </w:tcPr>
          <w:p w:rsidR="00154748" w:rsidRPr="00277F7F" w:rsidRDefault="002B1AB8" w:rsidP="00E379F0">
            <w:pPr>
              <w:spacing w:after="0" w:line="240" w:lineRule="auto"/>
              <w:rPr>
                <w:rFonts w:ascii="Times New Roman" w:eastAsia="Times New Roman" w:hAnsi="Times New Roman" w:cs="Times New Roman"/>
                <w:color w:val="000000"/>
                <w:sz w:val="24"/>
                <w:szCs w:val="24"/>
              </w:rPr>
            </w:pPr>
            <w:r w:rsidRPr="002B1AB8">
              <w:rPr>
                <w:rFonts w:ascii="Times New Roman" w:eastAsia="Times New Roman" w:hAnsi="Times New Roman" w:cs="Times New Roman"/>
                <w:color w:val="000000"/>
                <w:sz w:val="24"/>
                <w:szCs w:val="24"/>
              </w:rPr>
              <w:t>Prior to implementation</w:t>
            </w:r>
            <w:r w:rsidR="004A14F4">
              <w:rPr>
                <w:rFonts w:ascii="Times New Roman" w:eastAsia="Times New Roman" w:hAnsi="Times New Roman" w:cs="Times New Roman"/>
                <w:color w:val="000000"/>
                <w:sz w:val="24"/>
                <w:szCs w:val="24"/>
              </w:rPr>
              <w:t>,</w:t>
            </w:r>
            <w:r w:rsidRPr="002B1AB8">
              <w:rPr>
                <w:rFonts w:ascii="Times New Roman" w:eastAsia="Times New Roman" w:hAnsi="Times New Roman" w:cs="Times New Roman"/>
                <w:color w:val="000000"/>
                <w:sz w:val="24"/>
                <w:szCs w:val="24"/>
              </w:rPr>
              <w:t xml:space="preserve"> describes and discusses various methods of observing and recording individual behavior.</w:t>
            </w:r>
          </w:p>
        </w:tc>
        <w:tc>
          <w:tcPr>
            <w:tcW w:w="1350" w:type="dxa"/>
            <w:shd w:val="clear" w:color="auto" w:fill="auto"/>
            <w:vAlign w:val="center"/>
            <w:hideMark/>
          </w:tcPr>
          <w:p w:rsidR="00154748" w:rsidRPr="00277F7F" w:rsidRDefault="00154748" w:rsidP="00EE00D2">
            <w:pPr>
              <w:spacing w:after="0" w:line="240" w:lineRule="auto"/>
              <w:jc w:val="center"/>
              <w:rPr>
                <w:rFonts w:ascii="Times New Roman" w:eastAsia="Times New Roman" w:hAnsi="Times New Roman" w:cs="Times New Roman"/>
                <w:b/>
                <w:bCs/>
                <w:color w:val="000000"/>
              </w:rPr>
            </w:pPr>
          </w:p>
        </w:tc>
        <w:tc>
          <w:tcPr>
            <w:tcW w:w="1440" w:type="dxa"/>
            <w:shd w:val="clear" w:color="auto" w:fill="auto"/>
            <w:vAlign w:val="center"/>
            <w:hideMark/>
          </w:tcPr>
          <w:p w:rsidR="00154748" w:rsidRPr="00277F7F" w:rsidRDefault="002B1AB8" w:rsidP="00EE00D2">
            <w:pPr>
              <w:spacing w:after="0" w:line="240" w:lineRule="auto"/>
              <w:jc w:val="center"/>
              <w:rPr>
                <w:rFonts w:ascii="Times New Roman" w:eastAsia="Times New Roman" w:hAnsi="Times New Roman" w:cs="Times New Roman"/>
                <w:b/>
                <w:bCs/>
                <w:color w:val="000000"/>
                <w:sz w:val="24"/>
                <w:szCs w:val="24"/>
              </w:rPr>
            </w:pPr>
            <w:r w:rsidRPr="002B1AB8">
              <w:rPr>
                <w:rFonts w:ascii="Times New Roman" w:eastAsia="Times New Roman" w:hAnsi="Times New Roman" w:cs="Times New Roman"/>
                <w:b/>
                <w:bCs/>
                <w:color w:val="000000"/>
                <w:sz w:val="24"/>
                <w:szCs w:val="24"/>
              </w:rPr>
              <w:t>X</w:t>
            </w:r>
          </w:p>
        </w:tc>
        <w:tc>
          <w:tcPr>
            <w:tcW w:w="1620" w:type="dxa"/>
            <w:shd w:val="clear" w:color="auto" w:fill="auto"/>
            <w:vAlign w:val="center"/>
            <w:hideMark/>
          </w:tcPr>
          <w:p w:rsidR="00154748" w:rsidRPr="00277F7F" w:rsidRDefault="002B1AB8" w:rsidP="00EE00D2">
            <w:pPr>
              <w:spacing w:after="0" w:line="240" w:lineRule="auto"/>
              <w:jc w:val="center"/>
              <w:rPr>
                <w:rFonts w:ascii="Times New Roman" w:eastAsia="Times New Roman" w:hAnsi="Times New Roman" w:cs="Times New Roman"/>
                <w:b/>
                <w:bCs/>
                <w:color w:val="000000"/>
                <w:sz w:val="24"/>
                <w:szCs w:val="24"/>
              </w:rPr>
            </w:pPr>
            <w:r w:rsidRPr="002B1AB8">
              <w:rPr>
                <w:rFonts w:ascii="Times New Roman" w:eastAsia="Times New Roman" w:hAnsi="Times New Roman" w:cs="Times New Roman"/>
                <w:b/>
                <w:bCs/>
                <w:color w:val="000000"/>
                <w:sz w:val="24"/>
                <w:szCs w:val="24"/>
              </w:rPr>
              <w:t>X</w:t>
            </w:r>
          </w:p>
        </w:tc>
        <w:tc>
          <w:tcPr>
            <w:tcW w:w="1276" w:type="dxa"/>
          </w:tcPr>
          <w:p w:rsidR="00154748" w:rsidRPr="00277F7F" w:rsidRDefault="00154748" w:rsidP="00EE00D2">
            <w:pPr>
              <w:spacing w:after="0" w:line="240" w:lineRule="auto"/>
              <w:jc w:val="center"/>
              <w:rPr>
                <w:rFonts w:ascii="Times New Roman" w:eastAsia="Times New Roman" w:hAnsi="Times New Roman" w:cs="Times New Roman"/>
                <w:b/>
                <w:bCs/>
                <w:color w:val="000000"/>
                <w:sz w:val="24"/>
                <w:szCs w:val="24"/>
              </w:rPr>
            </w:pPr>
          </w:p>
        </w:tc>
        <w:tc>
          <w:tcPr>
            <w:tcW w:w="1514" w:type="dxa"/>
          </w:tcPr>
          <w:p w:rsidR="00154748" w:rsidRPr="00277F7F" w:rsidRDefault="00154748" w:rsidP="00EE00D2">
            <w:pPr>
              <w:spacing w:after="0" w:line="240" w:lineRule="auto"/>
              <w:jc w:val="center"/>
              <w:rPr>
                <w:rFonts w:ascii="Times New Roman" w:eastAsia="Times New Roman" w:hAnsi="Times New Roman" w:cs="Times New Roman"/>
                <w:b/>
                <w:bCs/>
                <w:color w:val="000000"/>
                <w:sz w:val="24"/>
                <w:szCs w:val="24"/>
              </w:rPr>
            </w:pPr>
          </w:p>
        </w:tc>
        <w:tc>
          <w:tcPr>
            <w:tcW w:w="1260" w:type="dxa"/>
          </w:tcPr>
          <w:p w:rsidR="00154748" w:rsidRPr="00277F7F" w:rsidRDefault="00154748" w:rsidP="00696996">
            <w:pPr>
              <w:spacing w:after="0" w:line="240" w:lineRule="auto"/>
              <w:ind w:right="-288"/>
              <w:jc w:val="center"/>
              <w:rPr>
                <w:rFonts w:ascii="Times New Roman" w:eastAsia="Times New Roman" w:hAnsi="Times New Roman" w:cs="Times New Roman"/>
                <w:b/>
                <w:bCs/>
                <w:color w:val="000000"/>
                <w:sz w:val="24"/>
                <w:szCs w:val="24"/>
              </w:rPr>
            </w:pPr>
          </w:p>
        </w:tc>
      </w:tr>
      <w:tr w:rsidR="00154748" w:rsidRPr="00277F7F" w:rsidTr="00C00CA8">
        <w:trPr>
          <w:trHeight w:val="1272"/>
        </w:trPr>
        <w:tc>
          <w:tcPr>
            <w:tcW w:w="1080" w:type="dxa"/>
            <w:shd w:val="clear" w:color="auto" w:fill="auto"/>
            <w:noWrap/>
            <w:vAlign w:val="bottom"/>
            <w:hideMark/>
          </w:tcPr>
          <w:p w:rsidR="00154748" w:rsidRPr="00277F7F" w:rsidRDefault="002B1AB8" w:rsidP="00DF58EA">
            <w:pPr>
              <w:spacing w:after="0" w:line="240" w:lineRule="auto"/>
              <w:jc w:val="center"/>
              <w:rPr>
                <w:rFonts w:ascii="Times New Roman" w:eastAsia="Times New Roman" w:hAnsi="Times New Roman" w:cs="Times New Roman"/>
                <w:color w:val="000000"/>
              </w:rPr>
            </w:pPr>
            <w:r w:rsidRPr="002B1AB8">
              <w:rPr>
                <w:rFonts w:ascii="Times New Roman" w:eastAsia="Times New Roman" w:hAnsi="Times New Roman" w:cs="Times New Roman"/>
                <w:color w:val="000000"/>
              </w:rPr>
              <w:lastRenderedPageBreak/>
              <w:t>3.I</w:t>
            </w:r>
          </w:p>
        </w:tc>
        <w:tc>
          <w:tcPr>
            <w:tcW w:w="4410" w:type="dxa"/>
            <w:shd w:val="clear" w:color="auto" w:fill="auto"/>
            <w:hideMark/>
          </w:tcPr>
          <w:p w:rsidR="00154748" w:rsidRPr="00277F7F" w:rsidRDefault="002B1AB8" w:rsidP="004A14F4">
            <w:pPr>
              <w:spacing w:after="0" w:line="240" w:lineRule="auto"/>
              <w:rPr>
                <w:rFonts w:ascii="Times New Roman" w:eastAsia="Times New Roman" w:hAnsi="Times New Roman" w:cs="Times New Roman"/>
                <w:color w:val="000000"/>
                <w:sz w:val="24"/>
                <w:szCs w:val="24"/>
              </w:rPr>
            </w:pPr>
            <w:r w:rsidRPr="002B1AB8">
              <w:rPr>
                <w:rFonts w:ascii="Times New Roman" w:eastAsia="Times New Roman" w:hAnsi="Times New Roman" w:cs="Times New Roman"/>
                <w:color w:val="000000"/>
                <w:sz w:val="24"/>
                <w:szCs w:val="24"/>
              </w:rPr>
              <w:t>Develops operational definition</w:t>
            </w:r>
            <w:r w:rsidR="004A14F4">
              <w:rPr>
                <w:rFonts w:ascii="Times New Roman" w:eastAsia="Times New Roman" w:hAnsi="Times New Roman" w:cs="Times New Roman"/>
                <w:color w:val="000000"/>
                <w:sz w:val="24"/>
                <w:szCs w:val="24"/>
              </w:rPr>
              <w:t>s</w:t>
            </w:r>
            <w:r w:rsidRPr="002B1AB8">
              <w:rPr>
                <w:rFonts w:ascii="Times New Roman" w:eastAsia="Times New Roman" w:hAnsi="Times New Roman" w:cs="Times New Roman"/>
                <w:color w:val="000000"/>
                <w:sz w:val="24"/>
                <w:szCs w:val="24"/>
              </w:rPr>
              <w:t xml:space="preserve"> of target behavior</w:t>
            </w:r>
            <w:r w:rsidR="004A14F4">
              <w:rPr>
                <w:rFonts w:ascii="Times New Roman" w:eastAsia="Times New Roman" w:hAnsi="Times New Roman" w:cs="Times New Roman"/>
                <w:color w:val="000000"/>
                <w:sz w:val="24"/>
                <w:szCs w:val="24"/>
              </w:rPr>
              <w:t>s</w:t>
            </w:r>
            <w:r w:rsidRPr="002B1AB8">
              <w:rPr>
                <w:rFonts w:ascii="Times New Roman" w:eastAsia="Times New Roman" w:hAnsi="Times New Roman" w:cs="Times New Roman"/>
                <w:color w:val="000000"/>
                <w:sz w:val="24"/>
                <w:szCs w:val="24"/>
              </w:rPr>
              <w:t xml:space="preserve"> and the functionally equivalent or alternative behaviors a</w:t>
            </w:r>
            <w:r w:rsidR="004A14F4">
              <w:rPr>
                <w:rFonts w:ascii="Times New Roman" w:eastAsia="Times New Roman" w:hAnsi="Times New Roman" w:cs="Times New Roman"/>
                <w:color w:val="000000"/>
                <w:sz w:val="24"/>
                <w:szCs w:val="24"/>
              </w:rPr>
              <w:t>s well as</w:t>
            </w:r>
            <w:r w:rsidRPr="002B1AB8">
              <w:rPr>
                <w:rFonts w:ascii="Times New Roman" w:eastAsia="Times New Roman" w:hAnsi="Times New Roman" w:cs="Times New Roman"/>
                <w:color w:val="000000"/>
                <w:sz w:val="24"/>
                <w:szCs w:val="24"/>
              </w:rPr>
              <w:t xml:space="preserve"> the environmental conditions associated with both.</w:t>
            </w:r>
          </w:p>
        </w:tc>
        <w:tc>
          <w:tcPr>
            <w:tcW w:w="1350" w:type="dxa"/>
            <w:shd w:val="clear" w:color="auto" w:fill="auto"/>
            <w:vAlign w:val="center"/>
            <w:hideMark/>
          </w:tcPr>
          <w:p w:rsidR="00154748" w:rsidRPr="00277F7F" w:rsidRDefault="00154748" w:rsidP="00F22C55">
            <w:pPr>
              <w:spacing w:after="0" w:line="240" w:lineRule="auto"/>
              <w:jc w:val="center"/>
              <w:rPr>
                <w:rFonts w:ascii="Times New Roman" w:eastAsia="Times New Roman" w:hAnsi="Times New Roman" w:cs="Times New Roman"/>
                <w:b/>
                <w:bCs/>
                <w:color w:val="000000"/>
                <w:sz w:val="24"/>
                <w:szCs w:val="24"/>
              </w:rPr>
            </w:pPr>
          </w:p>
        </w:tc>
        <w:tc>
          <w:tcPr>
            <w:tcW w:w="1440" w:type="dxa"/>
            <w:shd w:val="clear" w:color="auto" w:fill="auto"/>
            <w:vAlign w:val="center"/>
            <w:hideMark/>
          </w:tcPr>
          <w:p w:rsidR="00154748" w:rsidRPr="00277F7F" w:rsidRDefault="00154748" w:rsidP="00F22C55">
            <w:pPr>
              <w:spacing w:after="0" w:line="240" w:lineRule="auto"/>
              <w:jc w:val="center"/>
              <w:rPr>
                <w:rFonts w:ascii="Times New Roman" w:eastAsia="Times New Roman" w:hAnsi="Times New Roman" w:cs="Times New Roman"/>
                <w:b/>
                <w:bCs/>
                <w:color w:val="000000"/>
                <w:sz w:val="24"/>
                <w:szCs w:val="24"/>
              </w:rPr>
            </w:pPr>
          </w:p>
        </w:tc>
        <w:tc>
          <w:tcPr>
            <w:tcW w:w="1620" w:type="dxa"/>
            <w:shd w:val="clear" w:color="auto" w:fill="auto"/>
            <w:vAlign w:val="center"/>
            <w:hideMark/>
          </w:tcPr>
          <w:p w:rsidR="00154748" w:rsidRPr="00277F7F" w:rsidRDefault="002B1AB8" w:rsidP="00F22C55">
            <w:pPr>
              <w:spacing w:after="0" w:line="240" w:lineRule="auto"/>
              <w:jc w:val="center"/>
              <w:rPr>
                <w:rFonts w:ascii="Times New Roman" w:eastAsia="Times New Roman" w:hAnsi="Times New Roman" w:cs="Times New Roman"/>
                <w:b/>
                <w:bCs/>
                <w:color w:val="000000"/>
                <w:sz w:val="24"/>
                <w:szCs w:val="24"/>
              </w:rPr>
            </w:pPr>
            <w:r w:rsidRPr="002B1AB8">
              <w:rPr>
                <w:rFonts w:ascii="Times New Roman" w:eastAsia="Times New Roman" w:hAnsi="Times New Roman" w:cs="Times New Roman"/>
                <w:b/>
                <w:bCs/>
                <w:color w:val="000000"/>
                <w:sz w:val="24"/>
                <w:szCs w:val="24"/>
              </w:rPr>
              <w:t>X</w:t>
            </w:r>
          </w:p>
        </w:tc>
        <w:tc>
          <w:tcPr>
            <w:tcW w:w="1276" w:type="dxa"/>
          </w:tcPr>
          <w:p w:rsidR="00154748" w:rsidRPr="00277F7F" w:rsidRDefault="00154748" w:rsidP="00F22C55">
            <w:pPr>
              <w:spacing w:after="0" w:line="240" w:lineRule="auto"/>
              <w:jc w:val="center"/>
              <w:rPr>
                <w:rFonts w:ascii="Times New Roman" w:eastAsia="Times New Roman" w:hAnsi="Times New Roman" w:cs="Times New Roman"/>
                <w:b/>
                <w:bCs/>
                <w:color w:val="000000"/>
                <w:sz w:val="24"/>
                <w:szCs w:val="24"/>
              </w:rPr>
            </w:pPr>
          </w:p>
        </w:tc>
        <w:tc>
          <w:tcPr>
            <w:tcW w:w="1514" w:type="dxa"/>
          </w:tcPr>
          <w:p w:rsidR="00154748" w:rsidRPr="00277F7F" w:rsidRDefault="00154748" w:rsidP="00F22C55">
            <w:pPr>
              <w:spacing w:after="0" w:line="240" w:lineRule="auto"/>
              <w:jc w:val="center"/>
              <w:rPr>
                <w:rFonts w:ascii="Times New Roman" w:eastAsia="Times New Roman" w:hAnsi="Times New Roman" w:cs="Times New Roman"/>
                <w:b/>
                <w:bCs/>
                <w:color w:val="000000"/>
                <w:sz w:val="24"/>
                <w:szCs w:val="24"/>
              </w:rPr>
            </w:pPr>
          </w:p>
        </w:tc>
        <w:tc>
          <w:tcPr>
            <w:tcW w:w="1260" w:type="dxa"/>
          </w:tcPr>
          <w:p w:rsidR="00154748" w:rsidRPr="00277F7F" w:rsidRDefault="00154748" w:rsidP="00696996">
            <w:pPr>
              <w:spacing w:after="0" w:line="240" w:lineRule="auto"/>
              <w:ind w:right="-288"/>
              <w:jc w:val="center"/>
              <w:rPr>
                <w:rFonts w:ascii="Times New Roman" w:eastAsia="Times New Roman" w:hAnsi="Times New Roman" w:cs="Times New Roman"/>
                <w:b/>
                <w:bCs/>
                <w:color w:val="000000"/>
                <w:sz w:val="24"/>
                <w:szCs w:val="24"/>
              </w:rPr>
            </w:pPr>
          </w:p>
        </w:tc>
      </w:tr>
      <w:tr w:rsidR="00154748" w:rsidRPr="00277F7F" w:rsidTr="007B3A92">
        <w:trPr>
          <w:trHeight w:val="312"/>
        </w:trPr>
        <w:tc>
          <w:tcPr>
            <w:tcW w:w="1080" w:type="dxa"/>
            <w:shd w:val="clear" w:color="auto" w:fill="BFBFBF" w:themeFill="background1" w:themeFillShade="BF"/>
            <w:noWrap/>
            <w:vAlign w:val="bottom"/>
            <w:hideMark/>
          </w:tcPr>
          <w:p w:rsidR="00154748" w:rsidRPr="00277F7F" w:rsidRDefault="002B1AB8" w:rsidP="00F22C55">
            <w:pPr>
              <w:spacing w:after="0" w:line="240" w:lineRule="auto"/>
              <w:jc w:val="center"/>
              <w:rPr>
                <w:rFonts w:ascii="Times New Roman" w:eastAsia="Times New Roman" w:hAnsi="Times New Roman" w:cs="Times New Roman"/>
                <w:color w:val="000000"/>
              </w:rPr>
            </w:pPr>
            <w:r w:rsidRPr="002B1AB8">
              <w:rPr>
                <w:rFonts w:ascii="Times New Roman" w:eastAsia="Times New Roman" w:hAnsi="Times New Roman" w:cs="Times New Roman"/>
                <w:color w:val="000000"/>
              </w:rPr>
              <w:t>4</w:t>
            </w:r>
          </w:p>
        </w:tc>
        <w:tc>
          <w:tcPr>
            <w:tcW w:w="4410" w:type="dxa"/>
            <w:shd w:val="clear" w:color="auto" w:fill="BFBFBF" w:themeFill="background1" w:themeFillShade="BF"/>
            <w:hideMark/>
          </w:tcPr>
          <w:p w:rsidR="00154748" w:rsidRPr="00277F7F" w:rsidRDefault="002B1AB8" w:rsidP="00F22C55">
            <w:pPr>
              <w:spacing w:after="0" w:line="240" w:lineRule="auto"/>
              <w:rPr>
                <w:rFonts w:ascii="Times New Roman" w:eastAsia="Times New Roman" w:hAnsi="Times New Roman" w:cs="Times New Roman"/>
                <w:b/>
                <w:bCs/>
                <w:color w:val="000000"/>
                <w:sz w:val="24"/>
                <w:szCs w:val="24"/>
              </w:rPr>
            </w:pPr>
            <w:r w:rsidRPr="002B1AB8">
              <w:rPr>
                <w:rFonts w:ascii="Times New Roman" w:eastAsia="Times New Roman" w:hAnsi="Times New Roman" w:cs="Times New Roman"/>
                <w:b/>
                <w:bCs/>
                <w:color w:val="000000"/>
                <w:sz w:val="24"/>
                <w:szCs w:val="24"/>
              </w:rPr>
              <w:t>Prevention</w:t>
            </w:r>
          </w:p>
        </w:tc>
        <w:tc>
          <w:tcPr>
            <w:tcW w:w="1350" w:type="dxa"/>
            <w:shd w:val="clear" w:color="auto" w:fill="BFBFBF" w:themeFill="background1" w:themeFillShade="BF"/>
            <w:vAlign w:val="center"/>
            <w:hideMark/>
          </w:tcPr>
          <w:p w:rsidR="00154748" w:rsidRPr="00277F7F" w:rsidRDefault="00154748" w:rsidP="00F22C55">
            <w:pPr>
              <w:spacing w:after="0" w:line="240" w:lineRule="auto"/>
              <w:rPr>
                <w:rFonts w:ascii="Times New Roman" w:eastAsia="Times New Roman" w:hAnsi="Times New Roman" w:cs="Times New Roman"/>
                <w:b/>
                <w:bCs/>
                <w:color w:val="000000"/>
                <w:sz w:val="24"/>
                <w:szCs w:val="24"/>
              </w:rPr>
            </w:pPr>
          </w:p>
        </w:tc>
        <w:tc>
          <w:tcPr>
            <w:tcW w:w="1440" w:type="dxa"/>
            <w:shd w:val="clear" w:color="auto" w:fill="BFBFBF" w:themeFill="background1" w:themeFillShade="BF"/>
            <w:vAlign w:val="center"/>
            <w:hideMark/>
          </w:tcPr>
          <w:p w:rsidR="00154748" w:rsidRPr="00277F7F" w:rsidRDefault="00154748" w:rsidP="00F22C55">
            <w:pPr>
              <w:spacing w:after="0" w:line="240" w:lineRule="auto"/>
              <w:rPr>
                <w:rFonts w:ascii="Times New Roman" w:eastAsia="Times New Roman" w:hAnsi="Times New Roman" w:cs="Times New Roman"/>
                <w:b/>
                <w:bCs/>
                <w:color w:val="000000"/>
                <w:sz w:val="24"/>
                <w:szCs w:val="24"/>
              </w:rPr>
            </w:pPr>
          </w:p>
        </w:tc>
        <w:tc>
          <w:tcPr>
            <w:tcW w:w="1620" w:type="dxa"/>
            <w:shd w:val="clear" w:color="auto" w:fill="BFBFBF" w:themeFill="background1" w:themeFillShade="BF"/>
            <w:vAlign w:val="center"/>
            <w:hideMark/>
          </w:tcPr>
          <w:p w:rsidR="00154748" w:rsidRPr="00277F7F" w:rsidRDefault="00154748" w:rsidP="00F22C55">
            <w:pPr>
              <w:spacing w:after="0" w:line="240" w:lineRule="auto"/>
              <w:rPr>
                <w:rFonts w:ascii="Times New Roman" w:eastAsia="Times New Roman" w:hAnsi="Times New Roman" w:cs="Times New Roman"/>
                <w:b/>
                <w:bCs/>
                <w:color w:val="000000"/>
                <w:sz w:val="24"/>
                <w:szCs w:val="24"/>
              </w:rPr>
            </w:pPr>
          </w:p>
        </w:tc>
        <w:tc>
          <w:tcPr>
            <w:tcW w:w="1276" w:type="dxa"/>
            <w:shd w:val="clear" w:color="auto" w:fill="BFBFBF" w:themeFill="background1" w:themeFillShade="BF"/>
          </w:tcPr>
          <w:p w:rsidR="00154748" w:rsidRPr="00277F7F" w:rsidRDefault="00154748" w:rsidP="00F22C55">
            <w:pPr>
              <w:spacing w:after="0" w:line="240" w:lineRule="auto"/>
              <w:rPr>
                <w:rFonts w:ascii="Times New Roman" w:eastAsia="Times New Roman" w:hAnsi="Times New Roman" w:cs="Times New Roman"/>
                <w:b/>
                <w:bCs/>
                <w:color w:val="000000"/>
                <w:sz w:val="24"/>
                <w:szCs w:val="24"/>
              </w:rPr>
            </w:pPr>
          </w:p>
        </w:tc>
        <w:tc>
          <w:tcPr>
            <w:tcW w:w="1514" w:type="dxa"/>
            <w:shd w:val="clear" w:color="auto" w:fill="BFBFBF" w:themeFill="background1" w:themeFillShade="BF"/>
          </w:tcPr>
          <w:p w:rsidR="00154748" w:rsidRPr="00277F7F" w:rsidRDefault="00154748" w:rsidP="00F22C55">
            <w:pPr>
              <w:spacing w:after="0" w:line="240" w:lineRule="auto"/>
              <w:rPr>
                <w:rFonts w:ascii="Times New Roman" w:eastAsia="Times New Roman" w:hAnsi="Times New Roman" w:cs="Times New Roman"/>
                <w:b/>
                <w:bCs/>
                <w:color w:val="000000"/>
                <w:sz w:val="24"/>
                <w:szCs w:val="24"/>
              </w:rPr>
            </w:pPr>
          </w:p>
        </w:tc>
        <w:tc>
          <w:tcPr>
            <w:tcW w:w="1260" w:type="dxa"/>
            <w:shd w:val="clear" w:color="auto" w:fill="BFBFBF" w:themeFill="background1" w:themeFillShade="BF"/>
          </w:tcPr>
          <w:p w:rsidR="00154748" w:rsidRPr="00277F7F" w:rsidRDefault="00154748" w:rsidP="00696996">
            <w:pPr>
              <w:spacing w:after="0" w:line="240" w:lineRule="auto"/>
              <w:ind w:right="-288"/>
              <w:rPr>
                <w:rFonts w:ascii="Times New Roman" w:eastAsia="Times New Roman" w:hAnsi="Times New Roman" w:cs="Times New Roman"/>
                <w:b/>
                <w:bCs/>
                <w:color w:val="000000"/>
                <w:sz w:val="24"/>
                <w:szCs w:val="24"/>
              </w:rPr>
            </w:pPr>
          </w:p>
        </w:tc>
      </w:tr>
      <w:tr w:rsidR="00154748" w:rsidRPr="00277F7F" w:rsidTr="00C00CA8">
        <w:trPr>
          <w:trHeight w:val="936"/>
        </w:trPr>
        <w:tc>
          <w:tcPr>
            <w:tcW w:w="1080" w:type="dxa"/>
            <w:shd w:val="clear" w:color="auto" w:fill="auto"/>
            <w:noWrap/>
            <w:vAlign w:val="bottom"/>
            <w:hideMark/>
          </w:tcPr>
          <w:p w:rsidR="00154748" w:rsidRPr="00277F7F" w:rsidRDefault="002B1AB8" w:rsidP="00F22C55">
            <w:pPr>
              <w:spacing w:after="0" w:line="240" w:lineRule="auto"/>
              <w:jc w:val="center"/>
              <w:rPr>
                <w:rFonts w:ascii="Times New Roman" w:eastAsia="Times New Roman" w:hAnsi="Times New Roman" w:cs="Times New Roman"/>
                <w:color w:val="000000"/>
              </w:rPr>
            </w:pPr>
            <w:r w:rsidRPr="002B1AB8">
              <w:rPr>
                <w:rFonts w:ascii="Times New Roman" w:eastAsia="Times New Roman" w:hAnsi="Times New Roman" w:cs="Times New Roman"/>
                <w:color w:val="000000"/>
              </w:rPr>
              <w:t>4.A</w:t>
            </w:r>
          </w:p>
        </w:tc>
        <w:tc>
          <w:tcPr>
            <w:tcW w:w="4410" w:type="dxa"/>
            <w:shd w:val="clear" w:color="auto" w:fill="auto"/>
            <w:hideMark/>
          </w:tcPr>
          <w:p w:rsidR="00154748" w:rsidRPr="00277F7F" w:rsidRDefault="002B1AB8" w:rsidP="0037420E">
            <w:pPr>
              <w:spacing w:after="0" w:line="240" w:lineRule="auto"/>
              <w:rPr>
                <w:rFonts w:ascii="Times New Roman" w:eastAsia="Times New Roman" w:hAnsi="Times New Roman" w:cs="Times New Roman"/>
                <w:color w:val="000000"/>
                <w:sz w:val="24"/>
                <w:szCs w:val="24"/>
              </w:rPr>
            </w:pPr>
            <w:r w:rsidRPr="002B1AB8">
              <w:rPr>
                <w:rFonts w:ascii="Times New Roman" w:eastAsia="Times New Roman" w:hAnsi="Times New Roman" w:cs="Times New Roman"/>
                <w:color w:val="000000"/>
                <w:sz w:val="24"/>
                <w:szCs w:val="24"/>
              </w:rPr>
              <w:t>Incorporate</w:t>
            </w:r>
            <w:r w:rsidR="004A14F4">
              <w:rPr>
                <w:rFonts w:ascii="Times New Roman" w:eastAsia="Times New Roman" w:hAnsi="Times New Roman" w:cs="Times New Roman"/>
                <w:color w:val="000000"/>
                <w:sz w:val="24"/>
                <w:szCs w:val="24"/>
              </w:rPr>
              <w:t>s</w:t>
            </w:r>
            <w:r w:rsidRPr="002B1AB8">
              <w:rPr>
                <w:rFonts w:ascii="Times New Roman" w:eastAsia="Times New Roman" w:hAnsi="Times New Roman" w:cs="Times New Roman"/>
                <w:color w:val="000000"/>
                <w:sz w:val="24"/>
                <w:szCs w:val="24"/>
              </w:rPr>
              <w:t xml:space="preserve"> the person’s goals</w:t>
            </w:r>
            <w:r w:rsidR="00A231DD" w:rsidRPr="00C103E5">
              <w:rPr>
                <w:rFonts w:ascii="Times New Roman" w:eastAsia="Times New Roman" w:hAnsi="Times New Roman" w:cs="Times New Roman"/>
                <w:color w:val="000000"/>
                <w:sz w:val="24"/>
                <w:szCs w:val="24"/>
              </w:rPr>
              <w:t>/outcomes</w:t>
            </w:r>
            <w:r w:rsidRPr="002B1AB8">
              <w:rPr>
                <w:rFonts w:ascii="Times New Roman" w:eastAsia="Times New Roman" w:hAnsi="Times New Roman" w:cs="Times New Roman"/>
                <w:color w:val="000000"/>
                <w:sz w:val="24"/>
                <w:szCs w:val="24"/>
              </w:rPr>
              <w:t xml:space="preserve">, desires, preferences, expectations, and interests in daily interactions and supports. </w:t>
            </w:r>
          </w:p>
        </w:tc>
        <w:tc>
          <w:tcPr>
            <w:tcW w:w="1350" w:type="dxa"/>
            <w:shd w:val="clear" w:color="auto" w:fill="auto"/>
            <w:vAlign w:val="center"/>
            <w:hideMark/>
          </w:tcPr>
          <w:p w:rsidR="00154748" w:rsidRPr="00277F7F" w:rsidRDefault="002B1AB8" w:rsidP="00F22C55">
            <w:pPr>
              <w:spacing w:after="0" w:line="240" w:lineRule="auto"/>
              <w:jc w:val="center"/>
              <w:rPr>
                <w:rFonts w:ascii="Times New Roman" w:eastAsia="Times New Roman" w:hAnsi="Times New Roman" w:cs="Times New Roman"/>
                <w:b/>
                <w:bCs/>
                <w:color w:val="000000"/>
                <w:sz w:val="24"/>
                <w:szCs w:val="24"/>
              </w:rPr>
            </w:pPr>
            <w:r w:rsidRPr="002B1AB8">
              <w:rPr>
                <w:rFonts w:ascii="Times New Roman" w:eastAsia="Times New Roman" w:hAnsi="Times New Roman" w:cs="Times New Roman"/>
                <w:b/>
                <w:bCs/>
                <w:color w:val="000000"/>
                <w:sz w:val="24"/>
                <w:szCs w:val="24"/>
              </w:rPr>
              <w:t>X</w:t>
            </w:r>
          </w:p>
        </w:tc>
        <w:tc>
          <w:tcPr>
            <w:tcW w:w="1440" w:type="dxa"/>
            <w:shd w:val="clear" w:color="auto" w:fill="auto"/>
            <w:vAlign w:val="center"/>
            <w:hideMark/>
          </w:tcPr>
          <w:p w:rsidR="00154748" w:rsidRPr="00277F7F" w:rsidRDefault="002B1AB8" w:rsidP="00F22C55">
            <w:pPr>
              <w:spacing w:after="0" w:line="240" w:lineRule="auto"/>
              <w:jc w:val="center"/>
              <w:rPr>
                <w:rFonts w:ascii="Times New Roman" w:eastAsia="Times New Roman" w:hAnsi="Times New Roman" w:cs="Times New Roman"/>
                <w:b/>
                <w:bCs/>
                <w:color w:val="000000"/>
                <w:sz w:val="24"/>
                <w:szCs w:val="24"/>
              </w:rPr>
            </w:pPr>
            <w:r w:rsidRPr="002B1AB8">
              <w:rPr>
                <w:rFonts w:ascii="Times New Roman" w:eastAsia="Times New Roman" w:hAnsi="Times New Roman" w:cs="Times New Roman"/>
                <w:b/>
                <w:bCs/>
                <w:color w:val="000000"/>
                <w:sz w:val="24"/>
                <w:szCs w:val="24"/>
              </w:rPr>
              <w:t>X</w:t>
            </w:r>
          </w:p>
        </w:tc>
        <w:tc>
          <w:tcPr>
            <w:tcW w:w="1620" w:type="dxa"/>
            <w:shd w:val="clear" w:color="auto" w:fill="auto"/>
            <w:vAlign w:val="center"/>
            <w:hideMark/>
          </w:tcPr>
          <w:p w:rsidR="00154748" w:rsidRPr="00277F7F" w:rsidRDefault="002B1AB8" w:rsidP="00F22C55">
            <w:pPr>
              <w:spacing w:after="0" w:line="240" w:lineRule="auto"/>
              <w:jc w:val="center"/>
              <w:rPr>
                <w:rFonts w:ascii="Times New Roman" w:eastAsia="Times New Roman" w:hAnsi="Times New Roman" w:cs="Times New Roman"/>
                <w:b/>
                <w:bCs/>
                <w:color w:val="000000"/>
                <w:sz w:val="24"/>
                <w:szCs w:val="24"/>
              </w:rPr>
            </w:pPr>
            <w:r w:rsidRPr="002B1AB8">
              <w:rPr>
                <w:rFonts w:ascii="Times New Roman" w:eastAsia="Times New Roman" w:hAnsi="Times New Roman" w:cs="Times New Roman"/>
                <w:b/>
                <w:bCs/>
                <w:color w:val="000000"/>
                <w:sz w:val="24"/>
                <w:szCs w:val="24"/>
              </w:rPr>
              <w:t>X</w:t>
            </w:r>
          </w:p>
        </w:tc>
        <w:tc>
          <w:tcPr>
            <w:tcW w:w="1276" w:type="dxa"/>
          </w:tcPr>
          <w:p w:rsidR="00154748" w:rsidRPr="00277F7F" w:rsidRDefault="00154748" w:rsidP="00F22C55">
            <w:pPr>
              <w:spacing w:after="0" w:line="240" w:lineRule="auto"/>
              <w:jc w:val="center"/>
              <w:rPr>
                <w:rFonts w:ascii="Times New Roman" w:eastAsia="Times New Roman" w:hAnsi="Times New Roman" w:cs="Times New Roman"/>
                <w:b/>
                <w:bCs/>
                <w:color w:val="000000"/>
                <w:sz w:val="24"/>
                <w:szCs w:val="24"/>
              </w:rPr>
            </w:pPr>
          </w:p>
        </w:tc>
        <w:tc>
          <w:tcPr>
            <w:tcW w:w="1514" w:type="dxa"/>
          </w:tcPr>
          <w:p w:rsidR="00154748" w:rsidRPr="00277F7F" w:rsidRDefault="00154748" w:rsidP="00F22C55">
            <w:pPr>
              <w:spacing w:after="0" w:line="240" w:lineRule="auto"/>
              <w:jc w:val="center"/>
              <w:rPr>
                <w:rFonts w:ascii="Times New Roman" w:eastAsia="Times New Roman" w:hAnsi="Times New Roman" w:cs="Times New Roman"/>
                <w:b/>
                <w:bCs/>
                <w:color w:val="000000"/>
                <w:sz w:val="24"/>
                <w:szCs w:val="24"/>
              </w:rPr>
            </w:pPr>
          </w:p>
        </w:tc>
        <w:tc>
          <w:tcPr>
            <w:tcW w:w="1260" w:type="dxa"/>
          </w:tcPr>
          <w:p w:rsidR="00154748" w:rsidRPr="00277F7F" w:rsidRDefault="00154748" w:rsidP="00696996">
            <w:pPr>
              <w:spacing w:after="0" w:line="240" w:lineRule="auto"/>
              <w:ind w:right="-288"/>
              <w:jc w:val="center"/>
              <w:rPr>
                <w:rFonts w:ascii="Times New Roman" w:eastAsia="Times New Roman" w:hAnsi="Times New Roman" w:cs="Times New Roman"/>
                <w:b/>
                <w:bCs/>
                <w:color w:val="000000"/>
                <w:sz w:val="24"/>
                <w:szCs w:val="24"/>
              </w:rPr>
            </w:pPr>
          </w:p>
        </w:tc>
      </w:tr>
      <w:tr w:rsidR="00154748" w:rsidRPr="00277F7F" w:rsidTr="00C00CA8">
        <w:trPr>
          <w:trHeight w:val="924"/>
        </w:trPr>
        <w:tc>
          <w:tcPr>
            <w:tcW w:w="1080" w:type="dxa"/>
            <w:shd w:val="clear" w:color="auto" w:fill="auto"/>
            <w:noWrap/>
            <w:vAlign w:val="bottom"/>
            <w:hideMark/>
          </w:tcPr>
          <w:p w:rsidR="00154748" w:rsidRPr="00277F7F" w:rsidRDefault="002B1AB8" w:rsidP="00F22C55">
            <w:pPr>
              <w:spacing w:after="0" w:line="240" w:lineRule="auto"/>
              <w:jc w:val="center"/>
              <w:rPr>
                <w:rFonts w:ascii="Times New Roman" w:eastAsia="Times New Roman" w:hAnsi="Times New Roman" w:cs="Times New Roman"/>
                <w:color w:val="000000"/>
              </w:rPr>
            </w:pPr>
            <w:r w:rsidRPr="002B1AB8">
              <w:rPr>
                <w:rFonts w:ascii="Times New Roman" w:eastAsia="Times New Roman" w:hAnsi="Times New Roman" w:cs="Times New Roman"/>
                <w:color w:val="000000"/>
              </w:rPr>
              <w:t>4.B</w:t>
            </w:r>
          </w:p>
        </w:tc>
        <w:tc>
          <w:tcPr>
            <w:tcW w:w="4410" w:type="dxa"/>
            <w:shd w:val="clear" w:color="auto" w:fill="auto"/>
            <w:hideMark/>
          </w:tcPr>
          <w:p w:rsidR="00154748" w:rsidRPr="00277F7F" w:rsidRDefault="002B1AB8" w:rsidP="004A14F4">
            <w:pPr>
              <w:spacing w:after="0" w:line="240" w:lineRule="auto"/>
              <w:rPr>
                <w:rFonts w:ascii="Times New Roman" w:eastAsia="Times New Roman" w:hAnsi="Times New Roman" w:cs="Times New Roman"/>
                <w:color w:val="000000"/>
                <w:sz w:val="24"/>
                <w:szCs w:val="24"/>
              </w:rPr>
            </w:pPr>
            <w:r w:rsidRPr="002B1AB8">
              <w:rPr>
                <w:rFonts w:ascii="Times New Roman" w:eastAsia="Times New Roman" w:hAnsi="Times New Roman" w:cs="Times New Roman"/>
                <w:color w:val="000000"/>
                <w:sz w:val="24"/>
                <w:szCs w:val="24"/>
              </w:rPr>
              <w:t xml:space="preserve">Maximizes each person’s choices and ability to control his or her environment at the level the </w:t>
            </w:r>
            <w:r w:rsidR="004A14F4">
              <w:rPr>
                <w:rFonts w:ascii="Times New Roman" w:eastAsia="Times New Roman" w:hAnsi="Times New Roman" w:cs="Times New Roman"/>
                <w:color w:val="000000"/>
                <w:sz w:val="24"/>
                <w:szCs w:val="24"/>
              </w:rPr>
              <w:t>person</w:t>
            </w:r>
            <w:r w:rsidRPr="002B1AB8">
              <w:rPr>
                <w:rFonts w:ascii="Times New Roman" w:eastAsia="Times New Roman" w:hAnsi="Times New Roman" w:cs="Times New Roman"/>
                <w:color w:val="000000"/>
                <w:sz w:val="24"/>
                <w:szCs w:val="24"/>
              </w:rPr>
              <w:t xml:space="preserve"> prefers.</w:t>
            </w:r>
          </w:p>
        </w:tc>
        <w:tc>
          <w:tcPr>
            <w:tcW w:w="1350" w:type="dxa"/>
            <w:shd w:val="clear" w:color="auto" w:fill="auto"/>
            <w:vAlign w:val="center"/>
            <w:hideMark/>
          </w:tcPr>
          <w:p w:rsidR="00154748" w:rsidRPr="00277F7F" w:rsidRDefault="002B1AB8" w:rsidP="00F22C55">
            <w:pPr>
              <w:spacing w:after="0" w:line="240" w:lineRule="auto"/>
              <w:jc w:val="center"/>
              <w:rPr>
                <w:rFonts w:ascii="Times New Roman" w:eastAsia="Times New Roman" w:hAnsi="Times New Roman" w:cs="Times New Roman"/>
                <w:b/>
                <w:bCs/>
                <w:color w:val="000000"/>
                <w:sz w:val="24"/>
                <w:szCs w:val="24"/>
              </w:rPr>
            </w:pPr>
            <w:r w:rsidRPr="002B1AB8">
              <w:rPr>
                <w:rFonts w:ascii="Times New Roman" w:eastAsia="Times New Roman" w:hAnsi="Times New Roman" w:cs="Times New Roman"/>
                <w:b/>
                <w:bCs/>
                <w:color w:val="000000"/>
                <w:sz w:val="24"/>
                <w:szCs w:val="24"/>
              </w:rPr>
              <w:t>X</w:t>
            </w:r>
          </w:p>
        </w:tc>
        <w:tc>
          <w:tcPr>
            <w:tcW w:w="1440" w:type="dxa"/>
            <w:shd w:val="clear" w:color="auto" w:fill="auto"/>
            <w:vAlign w:val="center"/>
            <w:hideMark/>
          </w:tcPr>
          <w:p w:rsidR="00154748" w:rsidRPr="00277F7F" w:rsidRDefault="002B1AB8" w:rsidP="00F22C55">
            <w:pPr>
              <w:spacing w:after="0" w:line="240" w:lineRule="auto"/>
              <w:jc w:val="center"/>
              <w:rPr>
                <w:rFonts w:ascii="Times New Roman" w:eastAsia="Times New Roman" w:hAnsi="Times New Roman" w:cs="Times New Roman"/>
                <w:b/>
                <w:bCs/>
                <w:color w:val="000000"/>
                <w:sz w:val="24"/>
                <w:szCs w:val="24"/>
              </w:rPr>
            </w:pPr>
            <w:r w:rsidRPr="002B1AB8">
              <w:rPr>
                <w:rFonts w:ascii="Times New Roman" w:eastAsia="Times New Roman" w:hAnsi="Times New Roman" w:cs="Times New Roman"/>
                <w:b/>
                <w:bCs/>
                <w:color w:val="000000"/>
                <w:sz w:val="24"/>
                <w:szCs w:val="24"/>
              </w:rPr>
              <w:t>X</w:t>
            </w:r>
          </w:p>
        </w:tc>
        <w:tc>
          <w:tcPr>
            <w:tcW w:w="1620" w:type="dxa"/>
            <w:shd w:val="clear" w:color="auto" w:fill="auto"/>
            <w:vAlign w:val="center"/>
            <w:hideMark/>
          </w:tcPr>
          <w:p w:rsidR="00154748" w:rsidRPr="00277F7F" w:rsidRDefault="002B1AB8" w:rsidP="00F22C55">
            <w:pPr>
              <w:spacing w:after="0" w:line="240" w:lineRule="auto"/>
              <w:jc w:val="center"/>
              <w:rPr>
                <w:rFonts w:ascii="Times New Roman" w:eastAsia="Times New Roman" w:hAnsi="Times New Roman" w:cs="Times New Roman"/>
                <w:b/>
                <w:bCs/>
                <w:color w:val="000000"/>
                <w:sz w:val="24"/>
                <w:szCs w:val="24"/>
              </w:rPr>
            </w:pPr>
            <w:r w:rsidRPr="002B1AB8">
              <w:rPr>
                <w:rFonts w:ascii="Times New Roman" w:eastAsia="Times New Roman" w:hAnsi="Times New Roman" w:cs="Times New Roman"/>
                <w:b/>
                <w:bCs/>
                <w:color w:val="000000"/>
                <w:sz w:val="24"/>
                <w:szCs w:val="24"/>
              </w:rPr>
              <w:t>X</w:t>
            </w:r>
          </w:p>
        </w:tc>
        <w:tc>
          <w:tcPr>
            <w:tcW w:w="1276" w:type="dxa"/>
          </w:tcPr>
          <w:p w:rsidR="00154748" w:rsidRPr="00277F7F" w:rsidRDefault="00154748" w:rsidP="00F22C55">
            <w:pPr>
              <w:spacing w:after="0" w:line="240" w:lineRule="auto"/>
              <w:jc w:val="center"/>
              <w:rPr>
                <w:rFonts w:ascii="Times New Roman" w:eastAsia="Times New Roman" w:hAnsi="Times New Roman" w:cs="Times New Roman"/>
                <w:b/>
                <w:bCs/>
                <w:color w:val="000000"/>
                <w:sz w:val="24"/>
                <w:szCs w:val="24"/>
              </w:rPr>
            </w:pPr>
          </w:p>
        </w:tc>
        <w:tc>
          <w:tcPr>
            <w:tcW w:w="1514" w:type="dxa"/>
          </w:tcPr>
          <w:p w:rsidR="00154748" w:rsidRPr="00277F7F" w:rsidRDefault="00154748" w:rsidP="00F22C55">
            <w:pPr>
              <w:spacing w:after="0" w:line="240" w:lineRule="auto"/>
              <w:jc w:val="center"/>
              <w:rPr>
                <w:rFonts w:ascii="Times New Roman" w:eastAsia="Times New Roman" w:hAnsi="Times New Roman" w:cs="Times New Roman"/>
                <w:b/>
                <w:bCs/>
                <w:color w:val="000000"/>
                <w:sz w:val="24"/>
                <w:szCs w:val="24"/>
              </w:rPr>
            </w:pPr>
          </w:p>
        </w:tc>
        <w:tc>
          <w:tcPr>
            <w:tcW w:w="1260" w:type="dxa"/>
          </w:tcPr>
          <w:p w:rsidR="00154748" w:rsidRPr="00277F7F" w:rsidRDefault="00154748" w:rsidP="00696996">
            <w:pPr>
              <w:spacing w:after="0" w:line="240" w:lineRule="auto"/>
              <w:ind w:right="-288"/>
              <w:jc w:val="center"/>
              <w:rPr>
                <w:rFonts w:ascii="Times New Roman" w:eastAsia="Times New Roman" w:hAnsi="Times New Roman" w:cs="Times New Roman"/>
                <w:b/>
                <w:bCs/>
                <w:color w:val="000000"/>
                <w:sz w:val="24"/>
                <w:szCs w:val="24"/>
              </w:rPr>
            </w:pPr>
          </w:p>
        </w:tc>
      </w:tr>
      <w:tr w:rsidR="00154748" w:rsidRPr="00277F7F" w:rsidTr="00031EC0">
        <w:trPr>
          <w:trHeight w:val="863"/>
        </w:trPr>
        <w:tc>
          <w:tcPr>
            <w:tcW w:w="1080" w:type="dxa"/>
            <w:shd w:val="clear" w:color="auto" w:fill="auto"/>
            <w:noWrap/>
            <w:vAlign w:val="bottom"/>
            <w:hideMark/>
          </w:tcPr>
          <w:p w:rsidR="00154748" w:rsidRPr="00277F7F" w:rsidRDefault="002B1AB8" w:rsidP="00F22C55">
            <w:pPr>
              <w:spacing w:after="0" w:line="240" w:lineRule="auto"/>
              <w:jc w:val="center"/>
              <w:rPr>
                <w:rFonts w:ascii="Times New Roman" w:eastAsia="Times New Roman" w:hAnsi="Times New Roman" w:cs="Times New Roman"/>
                <w:color w:val="000000"/>
              </w:rPr>
            </w:pPr>
            <w:r w:rsidRPr="002B1AB8">
              <w:rPr>
                <w:rFonts w:ascii="Times New Roman" w:eastAsia="Times New Roman" w:hAnsi="Times New Roman" w:cs="Times New Roman"/>
                <w:color w:val="000000"/>
              </w:rPr>
              <w:t>4.C</w:t>
            </w:r>
          </w:p>
        </w:tc>
        <w:tc>
          <w:tcPr>
            <w:tcW w:w="4410" w:type="dxa"/>
            <w:shd w:val="clear" w:color="auto" w:fill="auto"/>
            <w:hideMark/>
          </w:tcPr>
          <w:p w:rsidR="00154748" w:rsidRPr="00504B8C" w:rsidRDefault="002B1AB8" w:rsidP="00031EC0">
            <w:pPr>
              <w:spacing w:after="0" w:line="240" w:lineRule="auto"/>
              <w:rPr>
                <w:rFonts w:ascii="Times New Roman" w:eastAsia="Times New Roman" w:hAnsi="Times New Roman" w:cs="Times New Roman"/>
                <w:color w:val="000000"/>
                <w:sz w:val="24"/>
                <w:szCs w:val="24"/>
              </w:rPr>
            </w:pPr>
            <w:r w:rsidRPr="00504B8C">
              <w:rPr>
                <w:rFonts w:ascii="Times New Roman" w:eastAsia="Times New Roman" w:hAnsi="Times New Roman" w:cs="Times New Roman"/>
                <w:color w:val="000000"/>
                <w:sz w:val="24"/>
                <w:szCs w:val="24"/>
              </w:rPr>
              <w:t xml:space="preserve">Uses effective and respectful communication strategies in order to reduce stressful situations. </w:t>
            </w:r>
          </w:p>
        </w:tc>
        <w:tc>
          <w:tcPr>
            <w:tcW w:w="1350" w:type="dxa"/>
            <w:shd w:val="clear" w:color="auto" w:fill="auto"/>
            <w:vAlign w:val="center"/>
            <w:hideMark/>
          </w:tcPr>
          <w:p w:rsidR="00154748" w:rsidRPr="00277F7F" w:rsidRDefault="002B1AB8" w:rsidP="00F22C55">
            <w:pPr>
              <w:spacing w:after="0" w:line="240" w:lineRule="auto"/>
              <w:jc w:val="center"/>
              <w:rPr>
                <w:rFonts w:ascii="Times New Roman" w:eastAsia="Times New Roman" w:hAnsi="Times New Roman" w:cs="Times New Roman"/>
                <w:b/>
                <w:bCs/>
                <w:color w:val="000000"/>
                <w:sz w:val="24"/>
                <w:szCs w:val="24"/>
              </w:rPr>
            </w:pPr>
            <w:r w:rsidRPr="002B1AB8">
              <w:rPr>
                <w:rFonts w:ascii="Times New Roman" w:eastAsia="Times New Roman" w:hAnsi="Times New Roman" w:cs="Times New Roman"/>
                <w:b/>
                <w:bCs/>
                <w:color w:val="000000"/>
                <w:sz w:val="24"/>
                <w:szCs w:val="24"/>
              </w:rPr>
              <w:t>X</w:t>
            </w:r>
          </w:p>
        </w:tc>
        <w:tc>
          <w:tcPr>
            <w:tcW w:w="1440" w:type="dxa"/>
            <w:shd w:val="clear" w:color="auto" w:fill="auto"/>
            <w:vAlign w:val="center"/>
            <w:hideMark/>
          </w:tcPr>
          <w:p w:rsidR="00154748" w:rsidRPr="00277F7F" w:rsidRDefault="002B1AB8" w:rsidP="00F22C55">
            <w:pPr>
              <w:spacing w:after="0" w:line="240" w:lineRule="auto"/>
              <w:jc w:val="center"/>
              <w:rPr>
                <w:rFonts w:ascii="Times New Roman" w:eastAsia="Times New Roman" w:hAnsi="Times New Roman" w:cs="Times New Roman"/>
                <w:b/>
                <w:bCs/>
                <w:color w:val="000000"/>
                <w:sz w:val="24"/>
                <w:szCs w:val="24"/>
              </w:rPr>
            </w:pPr>
            <w:r w:rsidRPr="002B1AB8">
              <w:rPr>
                <w:rFonts w:ascii="Times New Roman" w:eastAsia="Times New Roman" w:hAnsi="Times New Roman" w:cs="Times New Roman"/>
                <w:b/>
                <w:bCs/>
                <w:color w:val="000000"/>
                <w:sz w:val="24"/>
                <w:szCs w:val="24"/>
              </w:rPr>
              <w:t>X</w:t>
            </w:r>
          </w:p>
        </w:tc>
        <w:tc>
          <w:tcPr>
            <w:tcW w:w="1620" w:type="dxa"/>
            <w:shd w:val="clear" w:color="auto" w:fill="auto"/>
            <w:vAlign w:val="center"/>
            <w:hideMark/>
          </w:tcPr>
          <w:p w:rsidR="00154748" w:rsidRPr="00277F7F" w:rsidRDefault="002B1AB8" w:rsidP="00F22C55">
            <w:pPr>
              <w:spacing w:after="0" w:line="240" w:lineRule="auto"/>
              <w:jc w:val="center"/>
              <w:rPr>
                <w:rFonts w:ascii="Times New Roman" w:eastAsia="Times New Roman" w:hAnsi="Times New Roman" w:cs="Times New Roman"/>
                <w:b/>
                <w:bCs/>
                <w:color w:val="000000"/>
                <w:sz w:val="24"/>
                <w:szCs w:val="24"/>
              </w:rPr>
            </w:pPr>
            <w:r w:rsidRPr="002B1AB8">
              <w:rPr>
                <w:rFonts w:ascii="Times New Roman" w:eastAsia="Times New Roman" w:hAnsi="Times New Roman" w:cs="Times New Roman"/>
                <w:b/>
                <w:bCs/>
                <w:color w:val="000000"/>
                <w:sz w:val="24"/>
                <w:szCs w:val="24"/>
              </w:rPr>
              <w:t>X</w:t>
            </w:r>
          </w:p>
        </w:tc>
        <w:tc>
          <w:tcPr>
            <w:tcW w:w="1276" w:type="dxa"/>
          </w:tcPr>
          <w:p w:rsidR="00154748" w:rsidRPr="00277F7F" w:rsidRDefault="00154748" w:rsidP="00F22C55">
            <w:pPr>
              <w:spacing w:after="0" w:line="240" w:lineRule="auto"/>
              <w:jc w:val="center"/>
              <w:rPr>
                <w:rFonts w:ascii="Times New Roman" w:eastAsia="Times New Roman" w:hAnsi="Times New Roman" w:cs="Times New Roman"/>
                <w:b/>
                <w:bCs/>
                <w:color w:val="000000"/>
                <w:sz w:val="24"/>
                <w:szCs w:val="24"/>
              </w:rPr>
            </w:pPr>
          </w:p>
        </w:tc>
        <w:tc>
          <w:tcPr>
            <w:tcW w:w="1514" w:type="dxa"/>
          </w:tcPr>
          <w:p w:rsidR="00154748" w:rsidRPr="00277F7F" w:rsidRDefault="00154748" w:rsidP="00F22C55">
            <w:pPr>
              <w:spacing w:after="0" w:line="240" w:lineRule="auto"/>
              <w:jc w:val="center"/>
              <w:rPr>
                <w:rFonts w:ascii="Times New Roman" w:eastAsia="Times New Roman" w:hAnsi="Times New Roman" w:cs="Times New Roman"/>
                <w:b/>
                <w:bCs/>
                <w:color w:val="000000"/>
                <w:sz w:val="24"/>
                <w:szCs w:val="24"/>
              </w:rPr>
            </w:pPr>
          </w:p>
        </w:tc>
        <w:tc>
          <w:tcPr>
            <w:tcW w:w="1260" w:type="dxa"/>
          </w:tcPr>
          <w:p w:rsidR="00154748" w:rsidRPr="00277F7F" w:rsidRDefault="00154748" w:rsidP="00696996">
            <w:pPr>
              <w:spacing w:after="0" w:line="240" w:lineRule="auto"/>
              <w:ind w:right="-288"/>
              <w:jc w:val="center"/>
              <w:rPr>
                <w:rFonts w:ascii="Times New Roman" w:eastAsia="Times New Roman" w:hAnsi="Times New Roman" w:cs="Times New Roman"/>
                <w:b/>
                <w:bCs/>
                <w:color w:val="000000"/>
                <w:sz w:val="24"/>
                <w:szCs w:val="24"/>
              </w:rPr>
            </w:pPr>
          </w:p>
        </w:tc>
      </w:tr>
      <w:tr w:rsidR="00154748" w:rsidRPr="00277F7F" w:rsidTr="00C00CA8">
        <w:trPr>
          <w:trHeight w:val="1284"/>
        </w:trPr>
        <w:tc>
          <w:tcPr>
            <w:tcW w:w="1080" w:type="dxa"/>
            <w:shd w:val="clear" w:color="auto" w:fill="auto"/>
            <w:noWrap/>
            <w:vAlign w:val="bottom"/>
            <w:hideMark/>
          </w:tcPr>
          <w:p w:rsidR="00154748" w:rsidRPr="00277F7F" w:rsidRDefault="002B1AB8" w:rsidP="00F22C55">
            <w:pPr>
              <w:spacing w:after="0" w:line="240" w:lineRule="auto"/>
              <w:jc w:val="center"/>
              <w:rPr>
                <w:rFonts w:ascii="Times New Roman" w:eastAsia="Times New Roman" w:hAnsi="Times New Roman" w:cs="Times New Roman"/>
                <w:color w:val="000000"/>
              </w:rPr>
            </w:pPr>
            <w:r w:rsidRPr="002B1AB8">
              <w:rPr>
                <w:rFonts w:ascii="Times New Roman" w:eastAsia="Times New Roman" w:hAnsi="Times New Roman" w:cs="Times New Roman"/>
                <w:color w:val="000000"/>
              </w:rPr>
              <w:t>4.D</w:t>
            </w:r>
          </w:p>
        </w:tc>
        <w:tc>
          <w:tcPr>
            <w:tcW w:w="4410" w:type="dxa"/>
            <w:shd w:val="clear" w:color="auto" w:fill="auto"/>
            <w:hideMark/>
          </w:tcPr>
          <w:p w:rsidR="00154748" w:rsidRPr="00504B8C" w:rsidRDefault="002B1AB8" w:rsidP="004A14F4">
            <w:pPr>
              <w:spacing w:after="0" w:line="240" w:lineRule="auto"/>
              <w:rPr>
                <w:rFonts w:ascii="Times New Roman" w:eastAsia="Times New Roman" w:hAnsi="Times New Roman" w:cs="Times New Roman"/>
                <w:color w:val="000000"/>
                <w:sz w:val="24"/>
                <w:szCs w:val="24"/>
              </w:rPr>
            </w:pPr>
            <w:r w:rsidRPr="00504B8C">
              <w:rPr>
                <w:rFonts w:ascii="Times New Roman" w:eastAsia="Times New Roman" w:hAnsi="Times New Roman" w:cs="Times New Roman"/>
                <w:color w:val="000000"/>
                <w:sz w:val="24"/>
                <w:szCs w:val="24"/>
              </w:rPr>
              <w:t>Ensures communication with the person</w:t>
            </w:r>
            <w:r w:rsidR="004A14F4" w:rsidRPr="00504B8C">
              <w:rPr>
                <w:rFonts w:ascii="Times New Roman" w:eastAsia="Times New Roman" w:hAnsi="Times New Roman" w:cs="Times New Roman"/>
                <w:color w:val="000000"/>
                <w:sz w:val="24"/>
                <w:szCs w:val="24"/>
              </w:rPr>
              <w:t xml:space="preserve"> being supported</w:t>
            </w:r>
            <w:r w:rsidRPr="00504B8C">
              <w:rPr>
                <w:rFonts w:ascii="Times New Roman" w:eastAsia="Times New Roman" w:hAnsi="Times New Roman" w:cs="Times New Roman"/>
                <w:color w:val="000000"/>
                <w:sz w:val="24"/>
                <w:szCs w:val="24"/>
              </w:rPr>
              <w:t xml:space="preserve"> includes clearly communicating situational expectations and checking with the person to ensure </w:t>
            </w:r>
            <w:r w:rsidR="004A14F4" w:rsidRPr="00504B8C">
              <w:rPr>
                <w:rFonts w:ascii="Times New Roman" w:eastAsia="Times New Roman" w:hAnsi="Times New Roman" w:cs="Times New Roman"/>
                <w:color w:val="000000"/>
                <w:sz w:val="24"/>
                <w:szCs w:val="24"/>
              </w:rPr>
              <w:t>he/she</w:t>
            </w:r>
            <w:r w:rsidRPr="00504B8C">
              <w:rPr>
                <w:rFonts w:ascii="Times New Roman" w:eastAsia="Times New Roman" w:hAnsi="Times New Roman" w:cs="Times New Roman"/>
                <w:color w:val="000000"/>
                <w:sz w:val="24"/>
                <w:szCs w:val="24"/>
              </w:rPr>
              <w:t xml:space="preserve"> understands those expectations. </w:t>
            </w:r>
          </w:p>
        </w:tc>
        <w:tc>
          <w:tcPr>
            <w:tcW w:w="1350" w:type="dxa"/>
            <w:shd w:val="clear" w:color="auto" w:fill="auto"/>
            <w:vAlign w:val="center"/>
            <w:hideMark/>
          </w:tcPr>
          <w:p w:rsidR="00154748" w:rsidRPr="00277F7F" w:rsidRDefault="002B1AB8" w:rsidP="00F22C55">
            <w:pPr>
              <w:spacing w:after="0" w:line="240" w:lineRule="auto"/>
              <w:jc w:val="center"/>
              <w:rPr>
                <w:rFonts w:ascii="Times New Roman" w:eastAsia="Times New Roman" w:hAnsi="Times New Roman" w:cs="Times New Roman"/>
                <w:b/>
                <w:bCs/>
                <w:color w:val="000000"/>
                <w:sz w:val="24"/>
                <w:szCs w:val="24"/>
              </w:rPr>
            </w:pPr>
            <w:r w:rsidRPr="002B1AB8">
              <w:rPr>
                <w:rFonts w:ascii="Times New Roman" w:eastAsia="Times New Roman" w:hAnsi="Times New Roman" w:cs="Times New Roman"/>
                <w:b/>
                <w:bCs/>
                <w:color w:val="000000"/>
                <w:sz w:val="24"/>
                <w:szCs w:val="24"/>
              </w:rPr>
              <w:t>X</w:t>
            </w:r>
          </w:p>
        </w:tc>
        <w:tc>
          <w:tcPr>
            <w:tcW w:w="1440" w:type="dxa"/>
            <w:shd w:val="clear" w:color="auto" w:fill="auto"/>
            <w:vAlign w:val="center"/>
            <w:hideMark/>
          </w:tcPr>
          <w:p w:rsidR="00154748" w:rsidRPr="00277F7F" w:rsidRDefault="002B1AB8" w:rsidP="00F22C55">
            <w:pPr>
              <w:spacing w:after="0" w:line="240" w:lineRule="auto"/>
              <w:jc w:val="center"/>
              <w:rPr>
                <w:rFonts w:ascii="Times New Roman" w:eastAsia="Times New Roman" w:hAnsi="Times New Roman" w:cs="Times New Roman"/>
                <w:b/>
                <w:bCs/>
                <w:color w:val="000000"/>
                <w:sz w:val="24"/>
                <w:szCs w:val="24"/>
              </w:rPr>
            </w:pPr>
            <w:r w:rsidRPr="002B1AB8">
              <w:rPr>
                <w:rFonts w:ascii="Times New Roman" w:eastAsia="Times New Roman" w:hAnsi="Times New Roman" w:cs="Times New Roman"/>
                <w:b/>
                <w:bCs/>
                <w:color w:val="000000"/>
                <w:sz w:val="24"/>
                <w:szCs w:val="24"/>
              </w:rPr>
              <w:t>X</w:t>
            </w:r>
          </w:p>
        </w:tc>
        <w:tc>
          <w:tcPr>
            <w:tcW w:w="1620" w:type="dxa"/>
            <w:shd w:val="clear" w:color="auto" w:fill="auto"/>
            <w:vAlign w:val="center"/>
            <w:hideMark/>
          </w:tcPr>
          <w:p w:rsidR="00154748" w:rsidRPr="00277F7F" w:rsidRDefault="002B1AB8" w:rsidP="00F22C55">
            <w:pPr>
              <w:spacing w:after="0" w:line="240" w:lineRule="auto"/>
              <w:jc w:val="center"/>
              <w:rPr>
                <w:rFonts w:ascii="Times New Roman" w:eastAsia="Times New Roman" w:hAnsi="Times New Roman" w:cs="Times New Roman"/>
                <w:b/>
                <w:bCs/>
                <w:color w:val="000000"/>
                <w:sz w:val="24"/>
                <w:szCs w:val="24"/>
              </w:rPr>
            </w:pPr>
            <w:r w:rsidRPr="002B1AB8">
              <w:rPr>
                <w:rFonts w:ascii="Times New Roman" w:eastAsia="Times New Roman" w:hAnsi="Times New Roman" w:cs="Times New Roman"/>
                <w:b/>
                <w:bCs/>
                <w:color w:val="000000"/>
                <w:sz w:val="24"/>
                <w:szCs w:val="24"/>
              </w:rPr>
              <w:t>X</w:t>
            </w:r>
          </w:p>
        </w:tc>
        <w:tc>
          <w:tcPr>
            <w:tcW w:w="1276" w:type="dxa"/>
          </w:tcPr>
          <w:p w:rsidR="00154748" w:rsidRPr="00277F7F" w:rsidRDefault="00154748" w:rsidP="00F22C55">
            <w:pPr>
              <w:spacing w:after="0" w:line="240" w:lineRule="auto"/>
              <w:jc w:val="center"/>
              <w:rPr>
                <w:rFonts w:ascii="Times New Roman" w:eastAsia="Times New Roman" w:hAnsi="Times New Roman" w:cs="Times New Roman"/>
                <w:b/>
                <w:bCs/>
                <w:color w:val="000000"/>
                <w:sz w:val="24"/>
                <w:szCs w:val="24"/>
              </w:rPr>
            </w:pPr>
          </w:p>
        </w:tc>
        <w:tc>
          <w:tcPr>
            <w:tcW w:w="1514" w:type="dxa"/>
          </w:tcPr>
          <w:p w:rsidR="00154748" w:rsidRPr="00277F7F" w:rsidRDefault="00154748" w:rsidP="00F22C55">
            <w:pPr>
              <w:spacing w:after="0" w:line="240" w:lineRule="auto"/>
              <w:jc w:val="center"/>
              <w:rPr>
                <w:rFonts w:ascii="Times New Roman" w:eastAsia="Times New Roman" w:hAnsi="Times New Roman" w:cs="Times New Roman"/>
                <w:b/>
                <w:bCs/>
                <w:color w:val="000000"/>
                <w:sz w:val="24"/>
                <w:szCs w:val="24"/>
              </w:rPr>
            </w:pPr>
          </w:p>
        </w:tc>
        <w:tc>
          <w:tcPr>
            <w:tcW w:w="1260" w:type="dxa"/>
          </w:tcPr>
          <w:p w:rsidR="00154748" w:rsidRPr="00277F7F" w:rsidRDefault="00154748" w:rsidP="00696996">
            <w:pPr>
              <w:spacing w:after="0" w:line="240" w:lineRule="auto"/>
              <w:ind w:right="-288"/>
              <w:jc w:val="center"/>
              <w:rPr>
                <w:rFonts w:ascii="Times New Roman" w:eastAsia="Times New Roman" w:hAnsi="Times New Roman" w:cs="Times New Roman"/>
                <w:b/>
                <w:bCs/>
                <w:color w:val="000000"/>
                <w:sz w:val="24"/>
                <w:szCs w:val="24"/>
              </w:rPr>
            </w:pPr>
          </w:p>
        </w:tc>
      </w:tr>
      <w:tr w:rsidR="00154748" w:rsidRPr="00277F7F" w:rsidTr="00031EC0">
        <w:trPr>
          <w:trHeight w:val="926"/>
        </w:trPr>
        <w:tc>
          <w:tcPr>
            <w:tcW w:w="1080" w:type="dxa"/>
            <w:shd w:val="clear" w:color="auto" w:fill="auto"/>
            <w:noWrap/>
            <w:vAlign w:val="bottom"/>
            <w:hideMark/>
          </w:tcPr>
          <w:p w:rsidR="00154748" w:rsidRPr="00277F7F" w:rsidRDefault="002B1AB8" w:rsidP="00F22C55">
            <w:pPr>
              <w:spacing w:after="0" w:line="240" w:lineRule="auto"/>
              <w:jc w:val="center"/>
              <w:rPr>
                <w:rFonts w:ascii="Times New Roman" w:eastAsia="Times New Roman" w:hAnsi="Times New Roman" w:cs="Times New Roman"/>
                <w:color w:val="000000"/>
              </w:rPr>
            </w:pPr>
            <w:r w:rsidRPr="002B1AB8">
              <w:rPr>
                <w:rFonts w:ascii="Times New Roman" w:eastAsia="Times New Roman" w:hAnsi="Times New Roman" w:cs="Times New Roman"/>
                <w:color w:val="000000"/>
              </w:rPr>
              <w:t>4.E</w:t>
            </w:r>
          </w:p>
        </w:tc>
        <w:tc>
          <w:tcPr>
            <w:tcW w:w="4410" w:type="dxa"/>
            <w:shd w:val="clear" w:color="auto" w:fill="auto"/>
            <w:hideMark/>
          </w:tcPr>
          <w:p w:rsidR="00154748" w:rsidRPr="00504B8C" w:rsidRDefault="002B1AB8" w:rsidP="004A14F4">
            <w:pPr>
              <w:spacing w:after="0" w:line="240" w:lineRule="auto"/>
              <w:rPr>
                <w:rFonts w:ascii="Times New Roman" w:eastAsia="Times New Roman" w:hAnsi="Times New Roman" w:cs="Times New Roman"/>
                <w:color w:val="000000"/>
                <w:sz w:val="24"/>
                <w:szCs w:val="24"/>
              </w:rPr>
            </w:pPr>
            <w:r w:rsidRPr="00504B8C">
              <w:rPr>
                <w:rFonts w:ascii="Times New Roman" w:eastAsia="Times New Roman" w:hAnsi="Times New Roman" w:cs="Times New Roman"/>
                <w:color w:val="000000"/>
                <w:sz w:val="24"/>
                <w:szCs w:val="24"/>
              </w:rPr>
              <w:t xml:space="preserve">Uses methods likely to reduce trauma and agitation specific to the support plan. </w:t>
            </w:r>
          </w:p>
        </w:tc>
        <w:tc>
          <w:tcPr>
            <w:tcW w:w="1350" w:type="dxa"/>
            <w:shd w:val="clear" w:color="auto" w:fill="auto"/>
            <w:vAlign w:val="center"/>
            <w:hideMark/>
          </w:tcPr>
          <w:p w:rsidR="00154748" w:rsidRPr="00277F7F" w:rsidRDefault="002B1AB8" w:rsidP="00F22C55">
            <w:pPr>
              <w:spacing w:after="0" w:line="240" w:lineRule="auto"/>
              <w:jc w:val="center"/>
              <w:rPr>
                <w:rFonts w:ascii="Times New Roman" w:eastAsia="Times New Roman" w:hAnsi="Times New Roman" w:cs="Times New Roman"/>
                <w:b/>
                <w:bCs/>
                <w:color w:val="000000"/>
                <w:sz w:val="24"/>
                <w:szCs w:val="24"/>
              </w:rPr>
            </w:pPr>
            <w:r w:rsidRPr="002B1AB8">
              <w:rPr>
                <w:rFonts w:ascii="Times New Roman" w:eastAsia="Times New Roman" w:hAnsi="Times New Roman" w:cs="Times New Roman"/>
                <w:b/>
                <w:bCs/>
                <w:color w:val="000000"/>
                <w:sz w:val="24"/>
                <w:szCs w:val="24"/>
              </w:rPr>
              <w:t>X</w:t>
            </w:r>
          </w:p>
        </w:tc>
        <w:tc>
          <w:tcPr>
            <w:tcW w:w="1440" w:type="dxa"/>
            <w:shd w:val="clear" w:color="auto" w:fill="auto"/>
            <w:vAlign w:val="center"/>
            <w:hideMark/>
          </w:tcPr>
          <w:p w:rsidR="00154748" w:rsidRPr="00277F7F" w:rsidRDefault="002B1AB8" w:rsidP="00F22C55">
            <w:pPr>
              <w:spacing w:after="0" w:line="240" w:lineRule="auto"/>
              <w:jc w:val="center"/>
              <w:rPr>
                <w:rFonts w:ascii="Times New Roman" w:eastAsia="Times New Roman" w:hAnsi="Times New Roman" w:cs="Times New Roman"/>
                <w:b/>
                <w:bCs/>
                <w:color w:val="000000"/>
                <w:sz w:val="24"/>
                <w:szCs w:val="24"/>
              </w:rPr>
            </w:pPr>
            <w:r w:rsidRPr="002B1AB8">
              <w:rPr>
                <w:rFonts w:ascii="Times New Roman" w:eastAsia="Times New Roman" w:hAnsi="Times New Roman" w:cs="Times New Roman"/>
                <w:b/>
                <w:bCs/>
                <w:color w:val="000000"/>
                <w:sz w:val="24"/>
                <w:szCs w:val="24"/>
              </w:rPr>
              <w:t>X</w:t>
            </w:r>
          </w:p>
        </w:tc>
        <w:tc>
          <w:tcPr>
            <w:tcW w:w="1620" w:type="dxa"/>
            <w:shd w:val="clear" w:color="auto" w:fill="auto"/>
            <w:vAlign w:val="center"/>
            <w:hideMark/>
          </w:tcPr>
          <w:p w:rsidR="00154748" w:rsidRPr="00277F7F" w:rsidRDefault="002B1AB8" w:rsidP="00F22C55">
            <w:pPr>
              <w:spacing w:after="0" w:line="240" w:lineRule="auto"/>
              <w:jc w:val="center"/>
              <w:rPr>
                <w:rFonts w:ascii="Times New Roman" w:eastAsia="Times New Roman" w:hAnsi="Times New Roman" w:cs="Times New Roman"/>
                <w:b/>
                <w:bCs/>
                <w:color w:val="000000"/>
                <w:sz w:val="24"/>
                <w:szCs w:val="24"/>
              </w:rPr>
            </w:pPr>
            <w:r w:rsidRPr="002B1AB8">
              <w:rPr>
                <w:rFonts w:ascii="Times New Roman" w:eastAsia="Times New Roman" w:hAnsi="Times New Roman" w:cs="Times New Roman"/>
                <w:b/>
                <w:bCs/>
                <w:color w:val="000000"/>
                <w:sz w:val="24"/>
                <w:szCs w:val="24"/>
              </w:rPr>
              <w:t>X</w:t>
            </w:r>
          </w:p>
        </w:tc>
        <w:tc>
          <w:tcPr>
            <w:tcW w:w="1276" w:type="dxa"/>
          </w:tcPr>
          <w:p w:rsidR="00154748" w:rsidRPr="00277F7F" w:rsidRDefault="00154748" w:rsidP="00F22C55">
            <w:pPr>
              <w:spacing w:after="0" w:line="240" w:lineRule="auto"/>
              <w:jc w:val="center"/>
              <w:rPr>
                <w:rFonts w:ascii="Times New Roman" w:eastAsia="Times New Roman" w:hAnsi="Times New Roman" w:cs="Times New Roman"/>
                <w:b/>
                <w:bCs/>
                <w:color w:val="000000"/>
                <w:sz w:val="24"/>
                <w:szCs w:val="24"/>
              </w:rPr>
            </w:pPr>
          </w:p>
        </w:tc>
        <w:tc>
          <w:tcPr>
            <w:tcW w:w="1514" w:type="dxa"/>
          </w:tcPr>
          <w:p w:rsidR="00154748" w:rsidRPr="00277F7F" w:rsidRDefault="00154748" w:rsidP="00F22C55">
            <w:pPr>
              <w:spacing w:after="0" w:line="240" w:lineRule="auto"/>
              <w:jc w:val="center"/>
              <w:rPr>
                <w:rFonts w:ascii="Times New Roman" w:eastAsia="Times New Roman" w:hAnsi="Times New Roman" w:cs="Times New Roman"/>
                <w:b/>
                <w:bCs/>
                <w:color w:val="000000"/>
                <w:sz w:val="24"/>
                <w:szCs w:val="24"/>
              </w:rPr>
            </w:pPr>
          </w:p>
        </w:tc>
        <w:tc>
          <w:tcPr>
            <w:tcW w:w="1260" w:type="dxa"/>
          </w:tcPr>
          <w:p w:rsidR="00154748" w:rsidRPr="00277F7F" w:rsidRDefault="00154748" w:rsidP="00696996">
            <w:pPr>
              <w:spacing w:after="0" w:line="240" w:lineRule="auto"/>
              <w:ind w:right="-288"/>
              <w:jc w:val="center"/>
              <w:rPr>
                <w:rFonts w:ascii="Times New Roman" w:eastAsia="Times New Roman" w:hAnsi="Times New Roman" w:cs="Times New Roman"/>
                <w:b/>
                <w:bCs/>
                <w:color w:val="000000"/>
                <w:sz w:val="24"/>
                <w:szCs w:val="24"/>
              </w:rPr>
            </w:pPr>
          </w:p>
        </w:tc>
      </w:tr>
      <w:tr w:rsidR="00154748" w:rsidRPr="00277F7F" w:rsidTr="00C00CA8">
        <w:trPr>
          <w:trHeight w:val="996"/>
        </w:trPr>
        <w:tc>
          <w:tcPr>
            <w:tcW w:w="1080" w:type="dxa"/>
            <w:shd w:val="clear" w:color="auto" w:fill="auto"/>
            <w:noWrap/>
            <w:vAlign w:val="bottom"/>
            <w:hideMark/>
          </w:tcPr>
          <w:p w:rsidR="00154748" w:rsidRPr="00277F7F" w:rsidRDefault="002B1AB8" w:rsidP="00F22C55">
            <w:pPr>
              <w:spacing w:after="0" w:line="240" w:lineRule="auto"/>
              <w:jc w:val="center"/>
              <w:rPr>
                <w:rFonts w:ascii="Times New Roman" w:eastAsia="Times New Roman" w:hAnsi="Times New Roman" w:cs="Times New Roman"/>
                <w:color w:val="000000"/>
              </w:rPr>
            </w:pPr>
            <w:r w:rsidRPr="002B1AB8">
              <w:rPr>
                <w:rFonts w:ascii="Times New Roman" w:eastAsia="Times New Roman" w:hAnsi="Times New Roman" w:cs="Times New Roman"/>
                <w:color w:val="000000"/>
              </w:rPr>
              <w:t>4.F</w:t>
            </w:r>
          </w:p>
        </w:tc>
        <w:tc>
          <w:tcPr>
            <w:tcW w:w="4410" w:type="dxa"/>
            <w:shd w:val="clear" w:color="auto" w:fill="auto"/>
            <w:hideMark/>
          </w:tcPr>
          <w:p w:rsidR="00154748" w:rsidRPr="00277F7F" w:rsidRDefault="002B1AB8" w:rsidP="008E1A53">
            <w:pPr>
              <w:spacing w:after="0" w:line="240" w:lineRule="auto"/>
              <w:rPr>
                <w:rFonts w:ascii="Times New Roman" w:eastAsia="Times New Roman" w:hAnsi="Times New Roman" w:cs="Times New Roman"/>
                <w:color w:val="000000"/>
                <w:sz w:val="24"/>
                <w:szCs w:val="24"/>
              </w:rPr>
            </w:pPr>
            <w:r w:rsidRPr="002B1AB8">
              <w:rPr>
                <w:rFonts w:ascii="Times New Roman" w:eastAsia="Times New Roman" w:hAnsi="Times New Roman" w:cs="Times New Roman"/>
                <w:color w:val="000000"/>
                <w:sz w:val="24"/>
                <w:szCs w:val="24"/>
              </w:rPr>
              <w:t>Recognizes early signs of frustration or confusion and helps the person</w:t>
            </w:r>
            <w:r w:rsidR="008E1A53">
              <w:rPr>
                <w:rFonts w:ascii="Times New Roman" w:eastAsia="Times New Roman" w:hAnsi="Times New Roman" w:cs="Times New Roman"/>
                <w:color w:val="000000"/>
                <w:sz w:val="24"/>
                <w:szCs w:val="24"/>
              </w:rPr>
              <w:t xml:space="preserve"> being supported </w:t>
            </w:r>
            <w:r w:rsidRPr="002B1AB8">
              <w:rPr>
                <w:rFonts w:ascii="Times New Roman" w:eastAsia="Times New Roman" w:hAnsi="Times New Roman" w:cs="Times New Roman"/>
                <w:color w:val="000000"/>
                <w:sz w:val="24"/>
                <w:szCs w:val="24"/>
              </w:rPr>
              <w:t>identify strategies to self-manage frustration and communicate needs effectively.</w:t>
            </w:r>
          </w:p>
        </w:tc>
        <w:tc>
          <w:tcPr>
            <w:tcW w:w="1350" w:type="dxa"/>
            <w:shd w:val="clear" w:color="auto" w:fill="auto"/>
            <w:vAlign w:val="center"/>
            <w:hideMark/>
          </w:tcPr>
          <w:p w:rsidR="00154748" w:rsidRPr="00277F7F" w:rsidRDefault="002B1AB8" w:rsidP="00F22C55">
            <w:pPr>
              <w:spacing w:after="0" w:line="240" w:lineRule="auto"/>
              <w:jc w:val="center"/>
              <w:rPr>
                <w:rFonts w:ascii="Times New Roman" w:eastAsia="Times New Roman" w:hAnsi="Times New Roman" w:cs="Times New Roman"/>
                <w:b/>
                <w:bCs/>
                <w:color w:val="000000"/>
                <w:sz w:val="24"/>
                <w:szCs w:val="24"/>
              </w:rPr>
            </w:pPr>
            <w:r w:rsidRPr="002B1AB8">
              <w:rPr>
                <w:rFonts w:ascii="Times New Roman" w:eastAsia="Times New Roman" w:hAnsi="Times New Roman" w:cs="Times New Roman"/>
                <w:b/>
                <w:bCs/>
                <w:color w:val="000000"/>
                <w:sz w:val="24"/>
                <w:szCs w:val="24"/>
              </w:rPr>
              <w:t>X</w:t>
            </w:r>
          </w:p>
        </w:tc>
        <w:tc>
          <w:tcPr>
            <w:tcW w:w="1440" w:type="dxa"/>
            <w:shd w:val="clear" w:color="auto" w:fill="auto"/>
            <w:vAlign w:val="center"/>
            <w:hideMark/>
          </w:tcPr>
          <w:p w:rsidR="00154748" w:rsidRPr="00277F7F" w:rsidRDefault="002B1AB8" w:rsidP="00F22C55">
            <w:pPr>
              <w:spacing w:after="0" w:line="240" w:lineRule="auto"/>
              <w:jc w:val="center"/>
              <w:rPr>
                <w:rFonts w:ascii="Times New Roman" w:eastAsia="Times New Roman" w:hAnsi="Times New Roman" w:cs="Times New Roman"/>
                <w:b/>
                <w:bCs/>
                <w:color w:val="000000"/>
                <w:sz w:val="24"/>
                <w:szCs w:val="24"/>
              </w:rPr>
            </w:pPr>
            <w:r w:rsidRPr="002B1AB8">
              <w:rPr>
                <w:rFonts w:ascii="Times New Roman" w:eastAsia="Times New Roman" w:hAnsi="Times New Roman" w:cs="Times New Roman"/>
                <w:b/>
                <w:bCs/>
                <w:color w:val="000000"/>
                <w:sz w:val="24"/>
                <w:szCs w:val="24"/>
              </w:rPr>
              <w:t>X</w:t>
            </w:r>
          </w:p>
        </w:tc>
        <w:tc>
          <w:tcPr>
            <w:tcW w:w="1620" w:type="dxa"/>
            <w:shd w:val="clear" w:color="auto" w:fill="auto"/>
            <w:vAlign w:val="center"/>
            <w:hideMark/>
          </w:tcPr>
          <w:p w:rsidR="00154748" w:rsidRPr="00277F7F" w:rsidRDefault="002B1AB8" w:rsidP="00F22C55">
            <w:pPr>
              <w:spacing w:after="0" w:line="240" w:lineRule="auto"/>
              <w:jc w:val="center"/>
              <w:rPr>
                <w:rFonts w:ascii="Times New Roman" w:eastAsia="Times New Roman" w:hAnsi="Times New Roman" w:cs="Times New Roman"/>
                <w:b/>
                <w:bCs/>
                <w:color w:val="000000"/>
                <w:sz w:val="24"/>
                <w:szCs w:val="24"/>
              </w:rPr>
            </w:pPr>
            <w:r w:rsidRPr="002B1AB8">
              <w:rPr>
                <w:rFonts w:ascii="Times New Roman" w:eastAsia="Times New Roman" w:hAnsi="Times New Roman" w:cs="Times New Roman"/>
                <w:b/>
                <w:bCs/>
                <w:color w:val="000000"/>
                <w:sz w:val="24"/>
                <w:szCs w:val="24"/>
              </w:rPr>
              <w:t>X</w:t>
            </w:r>
          </w:p>
        </w:tc>
        <w:tc>
          <w:tcPr>
            <w:tcW w:w="1276" w:type="dxa"/>
          </w:tcPr>
          <w:p w:rsidR="00154748" w:rsidRPr="00277F7F" w:rsidRDefault="00154748" w:rsidP="00F22C55">
            <w:pPr>
              <w:spacing w:after="0" w:line="240" w:lineRule="auto"/>
              <w:jc w:val="center"/>
              <w:rPr>
                <w:rFonts w:ascii="Times New Roman" w:eastAsia="Times New Roman" w:hAnsi="Times New Roman" w:cs="Times New Roman"/>
                <w:b/>
                <w:bCs/>
                <w:color w:val="000000"/>
                <w:sz w:val="24"/>
                <w:szCs w:val="24"/>
              </w:rPr>
            </w:pPr>
          </w:p>
        </w:tc>
        <w:tc>
          <w:tcPr>
            <w:tcW w:w="1514" w:type="dxa"/>
          </w:tcPr>
          <w:p w:rsidR="00154748" w:rsidRPr="00277F7F" w:rsidRDefault="00154748" w:rsidP="00F22C55">
            <w:pPr>
              <w:spacing w:after="0" w:line="240" w:lineRule="auto"/>
              <w:jc w:val="center"/>
              <w:rPr>
                <w:rFonts w:ascii="Times New Roman" w:eastAsia="Times New Roman" w:hAnsi="Times New Roman" w:cs="Times New Roman"/>
                <w:b/>
                <w:bCs/>
                <w:color w:val="000000"/>
                <w:sz w:val="24"/>
                <w:szCs w:val="24"/>
              </w:rPr>
            </w:pPr>
          </w:p>
        </w:tc>
        <w:tc>
          <w:tcPr>
            <w:tcW w:w="1260" w:type="dxa"/>
          </w:tcPr>
          <w:p w:rsidR="00154748" w:rsidRPr="00277F7F" w:rsidRDefault="00154748" w:rsidP="00696996">
            <w:pPr>
              <w:spacing w:after="0" w:line="240" w:lineRule="auto"/>
              <w:ind w:right="-288"/>
              <w:jc w:val="center"/>
              <w:rPr>
                <w:rFonts w:ascii="Times New Roman" w:eastAsia="Times New Roman" w:hAnsi="Times New Roman" w:cs="Times New Roman"/>
                <w:b/>
                <w:bCs/>
                <w:color w:val="000000"/>
                <w:sz w:val="24"/>
                <w:szCs w:val="24"/>
              </w:rPr>
            </w:pPr>
          </w:p>
        </w:tc>
      </w:tr>
      <w:tr w:rsidR="00154748" w:rsidRPr="00277F7F" w:rsidTr="00C00CA8">
        <w:trPr>
          <w:trHeight w:val="636"/>
        </w:trPr>
        <w:tc>
          <w:tcPr>
            <w:tcW w:w="1080" w:type="dxa"/>
            <w:shd w:val="clear" w:color="auto" w:fill="auto"/>
            <w:noWrap/>
            <w:vAlign w:val="bottom"/>
            <w:hideMark/>
          </w:tcPr>
          <w:p w:rsidR="00154748" w:rsidRPr="00277F7F" w:rsidRDefault="002B1AB8" w:rsidP="00F22C55">
            <w:pPr>
              <w:spacing w:after="0" w:line="240" w:lineRule="auto"/>
              <w:jc w:val="center"/>
              <w:rPr>
                <w:rFonts w:ascii="Times New Roman" w:eastAsia="Times New Roman" w:hAnsi="Times New Roman" w:cs="Times New Roman"/>
                <w:color w:val="000000"/>
              </w:rPr>
            </w:pPr>
            <w:r w:rsidRPr="002B1AB8">
              <w:rPr>
                <w:rFonts w:ascii="Times New Roman" w:eastAsia="Times New Roman" w:hAnsi="Times New Roman" w:cs="Times New Roman"/>
                <w:color w:val="000000"/>
              </w:rPr>
              <w:t>4.G</w:t>
            </w:r>
          </w:p>
        </w:tc>
        <w:tc>
          <w:tcPr>
            <w:tcW w:w="4410" w:type="dxa"/>
            <w:shd w:val="clear" w:color="auto" w:fill="auto"/>
            <w:hideMark/>
          </w:tcPr>
          <w:p w:rsidR="00154748" w:rsidRPr="00277F7F" w:rsidRDefault="002B1AB8" w:rsidP="00F22C55">
            <w:pPr>
              <w:spacing w:after="0" w:line="240" w:lineRule="auto"/>
              <w:rPr>
                <w:rFonts w:ascii="Times New Roman" w:eastAsia="Times New Roman" w:hAnsi="Times New Roman" w:cs="Times New Roman"/>
                <w:color w:val="000000"/>
                <w:sz w:val="24"/>
                <w:szCs w:val="24"/>
              </w:rPr>
            </w:pPr>
            <w:r w:rsidRPr="002B1AB8">
              <w:rPr>
                <w:rFonts w:ascii="Times New Roman" w:eastAsia="Times New Roman" w:hAnsi="Times New Roman" w:cs="Times New Roman"/>
                <w:color w:val="000000"/>
                <w:sz w:val="24"/>
                <w:szCs w:val="24"/>
              </w:rPr>
              <w:t xml:space="preserve">Recognizes and responds to signs of potential crisis and is familiar with crisis plan if available. </w:t>
            </w:r>
          </w:p>
        </w:tc>
        <w:tc>
          <w:tcPr>
            <w:tcW w:w="1350" w:type="dxa"/>
            <w:shd w:val="clear" w:color="auto" w:fill="auto"/>
            <w:vAlign w:val="center"/>
            <w:hideMark/>
          </w:tcPr>
          <w:p w:rsidR="00154748" w:rsidRPr="00277F7F" w:rsidRDefault="002B1AB8" w:rsidP="00F22C55">
            <w:pPr>
              <w:spacing w:after="0" w:line="240" w:lineRule="auto"/>
              <w:jc w:val="center"/>
              <w:rPr>
                <w:rFonts w:ascii="Times New Roman" w:eastAsia="Times New Roman" w:hAnsi="Times New Roman" w:cs="Times New Roman"/>
                <w:b/>
                <w:bCs/>
                <w:color w:val="000000"/>
                <w:sz w:val="24"/>
                <w:szCs w:val="24"/>
              </w:rPr>
            </w:pPr>
            <w:r w:rsidRPr="002B1AB8">
              <w:rPr>
                <w:rFonts w:ascii="Times New Roman" w:eastAsia="Times New Roman" w:hAnsi="Times New Roman" w:cs="Times New Roman"/>
                <w:b/>
                <w:bCs/>
                <w:color w:val="000000"/>
                <w:sz w:val="24"/>
                <w:szCs w:val="24"/>
              </w:rPr>
              <w:t>X</w:t>
            </w:r>
          </w:p>
        </w:tc>
        <w:tc>
          <w:tcPr>
            <w:tcW w:w="1440" w:type="dxa"/>
            <w:shd w:val="clear" w:color="auto" w:fill="auto"/>
            <w:vAlign w:val="center"/>
            <w:hideMark/>
          </w:tcPr>
          <w:p w:rsidR="00154748" w:rsidRPr="00277F7F" w:rsidRDefault="002B1AB8" w:rsidP="00F22C55">
            <w:pPr>
              <w:spacing w:after="0" w:line="240" w:lineRule="auto"/>
              <w:jc w:val="center"/>
              <w:rPr>
                <w:rFonts w:ascii="Times New Roman" w:eastAsia="Times New Roman" w:hAnsi="Times New Roman" w:cs="Times New Roman"/>
                <w:b/>
                <w:bCs/>
                <w:color w:val="000000"/>
                <w:sz w:val="24"/>
                <w:szCs w:val="24"/>
              </w:rPr>
            </w:pPr>
            <w:r w:rsidRPr="002B1AB8">
              <w:rPr>
                <w:rFonts w:ascii="Times New Roman" w:eastAsia="Times New Roman" w:hAnsi="Times New Roman" w:cs="Times New Roman"/>
                <w:b/>
                <w:bCs/>
                <w:color w:val="000000"/>
                <w:sz w:val="24"/>
                <w:szCs w:val="24"/>
              </w:rPr>
              <w:t>X</w:t>
            </w:r>
          </w:p>
        </w:tc>
        <w:tc>
          <w:tcPr>
            <w:tcW w:w="1620" w:type="dxa"/>
            <w:shd w:val="clear" w:color="auto" w:fill="auto"/>
            <w:vAlign w:val="center"/>
            <w:hideMark/>
          </w:tcPr>
          <w:p w:rsidR="00154748" w:rsidRPr="00277F7F" w:rsidRDefault="002B1AB8" w:rsidP="00F22C55">
            <w:pPr>
              <w:spacing w:after="0" w:line="240" w:lineRule="auto"/>
              <w:jc w:val="center"/>
              <w:rPr>
                <w:rFonts w:ascii="Times New Roman" w:eastAsia="Times New Roman" w:hAnsi="Times New Roman" w:cs="Times New Roman"/>
                <w:b/>
                <w:bCs/>
                <w:color w:val="000000"/>
                <w:sz w:val="24"/>
                <w:szCs w:val="24"/>
              </w:rPr>
            </w:pPr>
            <w:r w:rsidRPr="002B1AB8">
              <w:rPr>
                <w:rFonts w:ascii="Times New Roman" w:eastAsia="Times New Roman" w:hAnsi="Times New Roman" w:cs="Times New Roman"/>
                <w:b/>
                <w:bCs/>
                <w:color w:val="000000"/>
                <w:sz w:val="24"/>
                <w:szCs w:val="24"/>
              </w:rPr>
              <w:t>X</w:t>
            </w:r>
          </w:p>
        </w:tc>
        <w:tc>
          <w:tcPr>
            <w:tcW w:w="1276" w:type="dxa"/>
          </w:tcPr>
          <w:p w:rsidR="00154748" w:rsidRPr="00277F7F" w:rsidRDefault="00154748" w:rsidP="00F22C55">
            <w:pPr>
              <w:spacing w:after="0" w:line="240" w:lineRule="auto"/>
              <w:jc w:val="center"/>
              <w:rPr>
                <w:rFonts w:ascii="Times New Roman" w:eastAsia="Times New Roman" w:hAnsi="Times New Roman" w:cs="Times New Roman"/>
                <w:b/>
                <w:bCs/>
                <w:color w:val="000000"/>
                <w:sz w:val="24"/>
                <w:szCs w:val="24"/>
              </w:rPr>
            </w:pPr>
          </w:p>
        </w:tc>
        <w:tc>
          <w:tcPr>
            <w:tcW w:w="1514" w:type="dxa"/>
          </w:tcPr>
          <w:p w:rsidR="00154748" w:rsidRPr="00277F7F" w:rsidRDefault="00154748" w:rsidP="00F22C55">
            <w:pPr>
              <w:spacing w:after="0" w:line="240" w:lineRule="auto"/>
              <w:jc w:val="center"/>
              <w:rPr>
                <w:rFonts w:ascii="Times New Roman" w:eastAsia="Times New Roman" w:hAnsi="Times New Roman" w:cs="Times New Roman"/>
                <w:b/>
                <w:bCs/>
                <w:color w:val="000000"/>
                <w:sz w:val="24"/>
                <w:szCs w:val="24"/>
              </w:rPr>
            </w:pPr>
          </w:p>
        </w:tc>
        <w:tc>
          <w:tcPr>
            <w:tcW w:w="1260" w:type="dxa"/>
          </w:tcPr>
          <w:p w:rsidR="00154748" w:rsidRPr="00277F7F" w:rsidRDefault="00154748" w:rsidP="00696996">
            <w:pPr>
              <w:spacing w:after="0" w:line="240" w:lineRule="auto"/>
              <w:ind w:right="-288"/>
              <w:jc w:val="center"/>
              <w:rPr>
                <w:rFonts w:ascii="Times New Roman" w:eastAsia="Times New Roman" w:hAnsi="Times New Roman" w:cs="Times New Roman"/>
                <w:b/>
                <w:bCs/>
                <w:color w:val="000000"/>
                <w:sz w:val="24"/>
                <w:szCs w:val="24"/>
              </w:rPr>
            </w:pPr>
          </w:p>
        </w:tc>
      </w:tr>
      <w:tr w:rsidR="00154748" w:rsidRPr="00277F7F" w:rsidTr="00C00CA8">
        <w:trPr>
          <w:trHeight w:val="1620"/>
        </w:trPr>
        <w:tc>
          <w:tcPr>
            <w:tcW w:w="1080" w:type="dxa"/>
            <w:shd w:val="clear" w:color="auto" w:fill="auto"/>
            <w:noWrap/>
            <w:vAlign w:val="bottom"/>
            <w:hideMark/>
          </w:tcPr>
          <w:p w:rsidR="00154748" w:rsidRPr="00277F7F" w:rsidRDefault="002B1AB8" w:rsidP="00F22C55">
            <w:pPr>
              <w:spacing w:after="0" w:line="240" w:lineRule="auto"/>
              <w:jc w:val="center"/>
              <w:rPr>
                <w:rFonts w:ascii="Times New Roman" w:eastAsia="Times New Roman" w:hAnsi="Times New Roman" w:cs="Times New Roman"/>
                <w:color w:val="000000"/>
              </w:rPr>
            </w:pPr>
            <w:r w:rsidRPr="002B1AB8">
              <w:rPr>
                <w:rFonts w:ascii="Times New Roman" w:eastAsia="Times New Roman" w:hAnsi="Times New Roman" w:cs="Times New Roman"/>
                <w:color w:val="000000"/>
              </w:rPr>
              <w:lastRenderedPageBreak/>
              <w:t>4.H</w:t>
            </w:r>
          </w:p>
        </w:tc>
        <w:tc>
          <w:tcPr>
            <w:tcW w:w="4410" w:type="dxa"/>
            <w:shd w:val="clear" w:color="auto" w:fill="auto"/>
            <w:hideMark/>
          </w:tcPr>
          <w:p w:rsidR="00154748" w:rsidRPr="00277F7F" w:rsidRDefault="002B1AB8" w:rsidP="0037420E">
            <w:pPr>
              <w:spacing w:after="0" w:line="240" w:lineRule="auto"/>
              <w:rPr>
                <w:rFonts w:ascii="Times New Roman" w:eastAsia="Times New Roman" w:hAnsi="Times New Roman" w:cs="Times New Roman"/>
                <w:color w:val="000000"/>
                <w:sz w:val="24"/>
                <w:szCs w:val="24"/>
              </w:rPr>
            </w:pPr>
            <w:r w:rsidRPr="002B1AB8">
              <w:rPr>
                <w:rFonts w:ascii="Times New Roman" w:eastAsia="Times New Roman" w:hAnsi="Times New Roman" w:cs="Times New Roman"/>
                <w:color w:val="000000"/>
                <w:sz w:val="24"/>
                <w:szCs w:val="24"/>
              </w:rPr>
              <w:t xml:space="preserve">Recognizes environmental conditions associated with challenging behavior for each person and plans accordingly to avoid those conditions, or supports the person in those situations while teaching more effective responses to the environmental conditions.  </w:t>
            </w:r>
          </w:p>
        </w:tc>
        <w:tc>
          <w:tcPr>
            <w:tcW w:w="1350" w:type="dxa"/>
            <w:shd w:val="clear" w:color="auto" w:fill="auto"/>
            <w:vAlign w:val="center"/>
            <w:hideMark/>
          </w:tcPr>
          <w:p w:rsidR="00154748" w:rsidRPr="00277F7F" w:rsidRDefault="002B1AB8" w:rsidP="00F22C55">
            <w:pPr>
              <w:spacing w:after="0" w:line="240" w:lineRule="auto"/>
              <w:jc w:val="center"/>
              <w:rPr>
                <w:rFonts w:ascii="Times New Roman" w:eastAsia="Times New Roman" w:hAnsi="Times New Roman" w:cs="Times New Roman"/>
                <w:b/>
                <w:bCs/>
                <w:color w:val="000000"/>
                <w:sz w:val="24"/>
                <w:szCs w:val="24"/>
              </w:rPr>
            </w:pPr>
            <w:r w:rsidRPr="002B1AB8">
              <w:rPr>
                <w:rFonts w:ascii="Times New Roman" w:eastAsia="Times New Roman" w:hAnsi="Times New Roman" w:cs="Times New Roman"/>
                <w:b/>
                <w:bCs/>
                <w:color w:val="000000"/>
                <w:sz w:val="24"/>
                <w:szCs w:val="24"/>
              </w:rPr>
              <w:t>X</w:t>
            </w:r>
          </w:p>
        </w:tc>
        <w:tc>
          <w:tcPr>
            <w:tcW w:w="1440" w:type="dxa"/>
            <w:shd w:val="clear" w:color="auto" w:fill="auto"/>
            <w:vAlign w:val="center"/>
            <w:hideMark/>
          </w:tcPr>
          <w:p w:rsidR="00154748" w:rsidRPr="00277F7F" w:rsidRDefault="002B1AB8" w:rsidP="00F22C55">
            <w:pPr>
              <w:spacing w:after="0" w:line="240" w:lineRule="auto"/>
              <w:jc w:val="center"/>
              <w:rPr>
                <w:rFonts w:ascii="Times New Roman" w:eastAsia="Times New Roman" w:hAnsi="Times New Roman" w:cs="Times New Roman"/>
                <w:b/>
                <w:bCs/>
                <w:color w:val="000000"/>
                <w:sz w:val="24"/>
                <w:szCs w:val="24"/>
              </w:rPr>
            </w:pPr>
            <w:r w:rsidRPr="002B1AB8">
              <w:rPr>
                <w:rFonts w:ascii="Times New Roman" w:eastAsia="Times New Roman" w:hAnsi="Times New Roman" w:cs="Times New Roman"/>
                <w:b/>
                <w:bCs/>
                <w:color w:val="000000"/>
                <w:sz w:val="24"/>
                <w:szCs w:val="24"/>
              </w:rPr>
              <w:t>X</w:t>
            </w:r>
          </w:p>
        </w:tc>
        <w:tc>
          <w:tcPr>
            <w:tcW w:w="1620" w:type="dxa"/>
            <w:shd w:val="clear" w:color="auto" w:fill="auto"/>
            <w:vAlign w:val="center"/>
            <w:hideMark/>
          </w:tcPr>
          <w:p w:rsidR="00154748" w:rsidRPr="00277F7F" w:rsidRDefault="002B1AB8" w:rsidP="00F22C55">
            <w:pPr>
              <w:spacing w:after="0" w:line="240" w:lineRule="auto"/>
              <w:jc w:val="center"/>
              <w:rPr>
                <w:rFonts w:ascii="Times New Roman" w:eastAsia="Times New Roman" w:hAnsi="Times New Roman" w:cs="Times New Roman"/>
                <w:b/>
                <w:bCs/>
                <w:color w:val="000000"/>
                <w:sz w:val="24"/>
                <w:szCs w:val="24"/>
              </w:rPr>
            </w:pPr>
            <w:r w:rsidRPr="002B1AB8">
              <w:rPr>
                <w:rFonts w:ascii="Times New Roman" w:eastAsia="Times New Roman" w:hAnsi="Times New Roman" w:cs="Times New Roman"/>
                <w:b/>
                <w:bCs/>
                <w:color w:val="000000"/>
                <w:sz w:val="24"/>
                <w:szCs w:val="24"/>
              </w:rPr>
              <w:t>X</w:t>
            </w:r>
          </w:p>
        </w:tc>
        <w:tc>
          <w:tcPr>
            <w:tcW w:w="1276" w:type="dxa"/>
          </w:tcPr>
          <w:p w:rsidR="00154748" w:rsidRPr="00277F7F" w:rsidRDefault="00154748" w:rsidP="00F22C55">
            <w:pPr>
              <w:spacing w:after="0" w:line="240" w:lineRule="auto"/>
              <w:jc w:val="center"/>
              <w:rPr>
                <w:rFonts w:ascii="Times New Roman" w:eastAsia="Times New Roman" w:hAnsi="Times New Roman" w:cs="Times New Roman"/>
                <w:b/>
                <w:bCs/>
                <w:color w:val="000000"/>
                <w:sz w:val="24"/>
                <w:szCs w:val="24"/>
              </w:rPr>
            </w:pPr>
          </w:p>
        </w:tc>
        <w:tc>
          <w:tcPr>
            <w:tcW w:w="1514" w:type="dxa"/>
          </w:tcPr>
          <w:p w:rsidR="00154748" w:rsidRPr="00277F7F" w:rsidRDefault="00154748" w:rsidP="00F22C55">
            <w:pPr>
              <w:spacing w:after="0" w:line="240" w:lineRule="auto"/>
              <w:jc w:val="center"/>
              <w:rPr>
                <w:rFonts w:ascii="Times New Roman" w:eastAsia="Times New Roman" w:hAnsi="Times New Roman" w:cs="Times New Roman"/>
                <w:b/>
                <w:bCs/>
                <w:color w:val="000000"/>
                <w:sz w:val="24"/>
                <w:szCs w:val="24"/>
              </w:rPr>
            </w:pPr>
          </w:p>
        </w:tc>
        <w:tc>
          <w:tcPr>
            <w:tcW w:w="1260" w:type="dxa"/>
          </w:tcPr>
          <w:p w:rsidR="00154748" w:rsidRPr="00277F7F" w:rsidRDefault="00154748" w:rsidP="00696996">
            <w:pPr>
              <w:spacing w:after="0" w:line="240" w:lineRule="auto"/>
              <w:ind w:right="-288"/>
              <w:jc w:val="center"/>
              <w:rPr>
                <w:rFonts w:ascii="Times New Roman" w:eastAsia="Times New Roman" w:hAnsi="Times New Roman" w:cs="Times New Roman"/>
                <w:b/>
                <w:bCs/>
                <w:color w:val="000000"/>
                <w:sz w:val="24"/>
                <w:szCs w:val="24"/>
              </w:rPr>
            </w:pPr>
          </w:p>
        </w:tc>
      </w:tr>
      <w:tr w:rsidR="00154748" w:rsidRPr="00277F7F" w:rsidTr="00C00CA8">
        <w:trPr>
          <w:trHeight w:val="648"/>
        </w:trPr>
        <w:tc>
          <w:tcPr>
            <w:tcW w:w="1080" w:type="dxa"/>
            <w:shd w:val="clear" w:color="auto" w:fill="auto"/>
            <w:noWrap/>
            <w:vAlign w:val="bottom"/>
            <w:hideMark/>
          </w:tcPr>
          <w:p w:rsidR="00154748" w:rsidRPr="00277F7F" w:rsidRDefault="002B1AB8" w:rsidP="00F22C55">
            <w:pPr>
              <w:spacing w:after="0" w:line="240" w:lineRule="auto"/>
              <w:jc w:val="center"/>
              <w:rPr>
                <w:rFonts w:ascii="Times New Roman" w:eastAsia="Times New Roman" w:hAnsi="Times New Roman" w:cs="Times New Roman"/>
                <w:color w:val="000000"/>
              </w:rPr>
            </w:pPr>
            <w:r w:rsidRPr="002B1AB8">
              <w:rPr>
                <w:rFonts w:ascii="Times New Roman" w:eastAsia="Times New Roman" w:hAnsi="Times New Roman" w:cs="Times New Roman"/>
                <w:color w:val="000000"/>
              </w:rPr>
              <w:t>4.I</w:t>
            </w:r>
          </w:p>
        </w:tc>
        <w:tc>
          <w:tcPr>
            <w:tcW w:w="4410" w:type="dxa"/>
            <w:shd w:val="clear" w:color="auto" w:fill="auto"/>
            <w:hideMark/>
          </w:tcPr>
          <w:p w:rsidR="00154748" w:rsidRPr="00277F7F" w:rsidRDefault="002B1AB8" w:rsidP="007B3A92">
            <w:pPr>
              <w:spacing w:after="0" w:line="240" w:lineRule="auto"/>
              <w:rPr>
                <w:rFonts w:ascii="Times New Roman" w:eastAsia="Times New Roman" w:hAnsi="Times New Roman" w:cs="Times New Roman"/>
                <w:color w:val="000000"/>
                <w:sz w:val="24"/>
                <w:szCs w:val="24"/>
              </w:rPr>
            </w:pPr>
            <w:r w:rsidRPr="002B1AB8">
              <w:rPr>
                <w:rFonts w:ascii="Times New Roman" w:eastAsia="Times New Roman" w:hAnsi="Times New Roman" w:cs="Times New Roman"/>
                <w:color w:val="000000"/>
                <w:sz w:val="24"/>
                <w:szCs w:val="24"/>
              </w:rPr>
              <w:t>Prepares and supports the person in difficult environments with previously taught individualized coping skills.</w:t>
            </w:r>
          </w:p>
        </w:tc>
        <w:tc>
          <w:tcPr>
            <w:tcW w:w="1350" w:type="dxa"/>
            <w:shd w:val="clear" w:color="auto" w:fill="auto"/>
            <w:vAlign w:val="center"/>
            <w:hideMark/>
          </w:tcPr>
          <w:p w:rsidR="00154748" w:rsidRPr="00277F7F" w:rsidRDefault="002B1AB8" w:rsidP="00F22C55">
            <w:pPr>
              <w:spacing w:after="0" w:line="240" w:lineRule="auto"/>
              <w:jc w:val="center"/>
              <w:rPr>
                <w:rFonts w:ascii="Times New Roman" w:eastAsia="Times New Roman" w:hAnsi="Times New Roman" w:cs="Times New Roman"/>
                <w:b/>
                <w:bCs/>
                <w:color w:val="000000"/>
              </w:rPr>
            </w:pPr>
            <w:r w:rsidRPr="002B1AB8">
              <w:rPr>
                <w:rFonts w:ascii="Times New Roman" w:eastAsia="Times New Roman" w:hAnsi="Times New Roman" w:cs="Times New Roman"/>
                <w:b/>
                <w:bCs/>
                <w:color w:val="000000"/>
              </w:rPr>
              <w:t>X</w:t>
            </w:r>
          </w:p>
        </w:tc>
        <w:tc>
          <w:tcPr>
            <w:tcW w:w="1440" w:type="dxa"/>
            <w:shd w:val="clear" w:color="auto" w:fill="auto"/>
            <w:vAlign w:val="center"/>
            <w:hideMark/>
          </w:tcPr>
          <w:p w:rsidR="00154748" w:rsidRPr="00277F7F" w:rsidRDefault="002B1AB8" w:rsidP="00F22C55">
            <w:pPr>
              <w:spacing w:after="0" w:line="240" w:lineRule="auto"/>
              <w:jc w:val="center"/>
              <w:rPr>
                <w:rFonts w:ascii="Times New Roman" w:eastAsia="Times New Roman" w:hAnsi="Times New Roman" w:cs="Times New Roman"/>
                <w:b/>
                <w:bCs/>
                <w:color w:val="000000"/>
              </w:rPr>
            </w:pPr>
            <w:r w:rsidRPr="002B1AB8">
              <w:rPr>
                <w:rFonts w:ascii="Times New Roman" w:eastAsia="Times New Roman" w:hAnsi="Times New Roman" w:cs="Times New Roman"/>
                <w:b/>
                <w:bCs/>
                <w:color w:val="000000"/>
              </w:rPr>
              <w:t>X</w:t>
            </w:r>
          </w:p>
        </w:tc>
        <w:tc>
          <w:tcPr>
            <w:tcW w:w="1620" w:type="dxa"/>
            <w:shd w:val="clear" w:color="auto" w:fill="auto"/>
            <w:vAlign w:val="center"/>
            <w:hideMark/>
          </w:tcPr>
          <w:p w:rsidR="00154748" w:rsidRPr="00277F7F" w:rsidRDefault="002B1AB8" w:rsidP="00F22C55">
            <w:pPr>
              <w:spacing w:after="0" w:line="240" w:lineRule="auto"/>
              <w:jc w:val="center"/>
              <w:rPr>
                <w:rFonts w:ascii="Times New Roman" w:eastAsia="Times New Roman" w:hAnsi="Times New Roman" w:cs="Times New Roman"/>
                <w:b/>
                <w:bCs/>
                <w:color w:val="000000"/>
              </w:rPr>
            </w:pPr>
            <w:r w:rsidRPr="002B1AB8">
              <w:rPr>
                <w:rFonts w:ascii="Times New Roman" w:eastAsia="Times New Roman" w:hAnsi="Times New Roman" w:cs="Times New Roman"/>
                <w:b/>
                <w:bCs/>
                <w:color w:val="000000"/>
              </w:rPr>
              <w:t>X</w:t>
            </w:r>
          </w:p>
        </w:tc>
        <w:tc>
          <w:tcPr>
            <w:tcW w:w="1276" w:type="dxa"/>
          </w:tcPr>
          <w:p w:rsidR="00154748" w:rsidRPr="00277F7F" w:rsidRDefault="00154748" w:rsidP="00F22C55">
            <w:pPr>
              <w:spacing w:after="0" w:line="240" w:lineRule="auto"/>
              <w:jc w:val="center"/>
              <w:rPr>
                <w:rFonts w:ascii="Times New Roman" w:eastAsia="Times New Roman" w:hAnsi="Times New Roman" w:cs="Times New Roman"/>
                <w:b/>
                <w:bCs/>
                <w:color w:val="000000"/>
              </w:rPr>
            </w:pPr>
          </w:p>
        </w:tc>
        <w:tc>
          <w:tcPr>
            <w:tcW w:w="1514" w:type="dxa"/>
          </w:tcPr>
          <w:p w:rsidR="00154748" w:rsidRPr="00277F7F" w:rsidRDefault="00154748" w:rsidP="00F22C55">
            <w:pPr>
              <w:spacing w:after="0" w:line="240" w:lineRule="auto"/>
              <w:jc w:val="center"/>
              <w:rPr>
                <w:rFonts w:ascii="Times New Roman" w:eastAsia="Times New Roman" w:hAnsi="Times New Roman" w:cs="Times New Roman"/>
                <w:b/>
                <w:bCs/>
                <w:color w:val="000000"/>
              </w:rPr>
            </w:pPr>
          </w:p>
        </w:tc>
        <w:tc>
          <w:tcPr>
            <w:tcW w:w="1260" w:type="dxa"/>
          </w:tcPr>
          <w:p w:rsidR="00154748" w:rsidRPr="00277F7F" w:rsidRDefault="00154748" w:rsidP="00696996">
            <w:pPr>
              <w:spacing w:after="0" w:line="240" w:lineRule="auto"/>
              <w:ind w:right="-288"/>
              <w:jc w:val="center"/>
              <w:rPr>
                <w:rFonts w:ascii="Times New Roman" w:eastAsia="Times New Roman" w:hAnsi="Times New Roman" w:cs="Times New Roman"/>
                <w:b/>
                <w:bCs/>
                <w:color w:val="000000"/>
              </w:rPr>
            </w:pPr>
          </w:p>
        </w:tc>
      </w:tr>
      <w:tr w:rsidR="00154748" w:rsidRPr="00277F7F" w:rsidTr="00C00CA8">
        <w:trPr>
          <w:trHeight w:val="972"/>
        </w:trPr>
        <w:tc>
          <w:tcPr>
            <w:tcW w:w="1080" w:type="dxa"/>
            <w:shd w:val="clear" w:color="auto" w:fill="auto"/>
            <w:noWrap/>
            <w:vAlign w:val="bottom"/>
            <w:hideMark/>
          </w:tcPr>
          <w:p w:rsidR="00154748" w:rsidRPr="00277F7F" w:rsidRDefault="002B1AB8" w:rsidP="00F22C55">
            <w:pPr>
              <w:spacing w:after="0" w:line="240" w:lineRule="auto"/>
              <w:jc w:val="center"/>
              <w:rPr>
                <w:rFonts w:ascii="Times New Roman" w:eastAsia="Times New Roman" w:hAnsi="Times New Roman" w:cs="Times New Roman"/>
                <w:color w:val="000000"/>
              </w:rPr>
            </w:pPr>
            <w:r w:rsidRPr="002B1AB8">
              <w:rPr>
                <w:rFonts w:ascii="Times New Roman" w:eastAsia="Times New Roman" w:hAnsi="Times New Roman" w:cs="Times New Roman"/>
                <w:color w:val="000000"/>
              </w:rPr>
              <w:t>4.J</w:t>
            </w:r>
          </w:p>
        </w:tc>
        <w:tc>
          <w:tcPr>
            <w:tcW w:w="4410" w:type="dxa"/>
            <w:shd w:val="clear" w:color="auto" w:fill="auto"/>
            <w:hideMark/>
          </w:tcPr>
          <w:p w:rsidR="00154748" w:rsidRPr="00277F7F" w:rsidRDefault="002B1AB8" w:rsidP="007B3A92">
            <w:pPr>
              <w:spacing w:after="0" w:line="240" w:lineRule="auto"/>
              <w:rPr>
                <w:rFonts w:ascii="Times New Roman" w:eastAsia="Times New Roman" w:hAnsi="Times New Roman" w:cs="Times New Roman"/>
                <w:color w:val="000000"/>
                <w:sz w:val="24"/>
                <w:szCs w:val="24"/>
              </w:rPr>
            </w:pPr>
            <w:r w:rsidRPr="002B1AB8">
              <w:rPr>
                <w:rFonts w:ascii="Times New Roman" w:eastAsia="Times New Roman" w:hAnsi="Times New Roman" w:cs="Times New Roman"/>
                <w:color w:val="000000"/>
                <w:sz w:val="24"/>
                <w:szCs w:val="24"/>
              </w:rPr>
              <w:t xml:space="preserve">Prepares and supports the person when a situation may trigger </w:t>
            </w:r>
            <w:r w:rsidR="008E1A53">
              <w:rPr>
                <w:rFonts w:ascii="Times New Roman" w:eastAsia="Times New Roman" w:hAnsi="Times New Roman" w:cs="Times New Roman"/>
                <w:color w:val="000000"/>
                <w:sz w:val="24"/>
                <w:szCs w:val="24"/>
              </w:rPr>
              <w:t xml:space="preserve">memories of </w:t>
            </w:r>
            <w:r w:rsidRPr="002B1AB8">
              <w:rPr>
                <w:rFonts w:ascii="Times New Roman" w:eastAsia="Times New Roman" w:hAnsi="Times New Roman" w:cs="Times New Roman"/>
                <w:color w:val="000000"/>
                <w:sz w:val="24"/>
                <w:szCs w:val="24"/>
              </w:rPr>
              <w:t xml:space="preserve">past trauma experiences and takes appropriate action to reduce/eliminate trauma triggers. </w:t>
            </w:r>
          </w:p>
        </w:tc>
        <w:tc>
          <w:tcPr>
            <w:tcW w:w="1350" w:type="dxa"/>
            <w:shd w:val="clear" w:color="auto" w:fill="auto"/>
            <w:vAlign w:val="center"/>
            <w:hideMark/>
          </w:tcPr>
          <w:p w:rsidR="00154748" w:rsidRPr="00277F7F" w:rsidRDefault="002B1AB8" w:rsidP="00F22C55">
            <w:pPr>
              <w:spacing w:after="0" w:line="240" w:lineRule="auto"/>
              <w:jc w:val="center"/>
              <w:rPr>
                <w:rFonts w:ascii="Times New Roman" w:eastAsia="Times New Roman" w:hAnsi="Times New Roman" w:cs="Times New Roman"/>
                <w:b/>
                <w:bCs/>
                <w:color w:val="000000"/>
              </w:rPr>
            </w:pPr>
            <w:r w:rsidRPr="002B1AB8">
              <w:rPr>
                <w:rFonts w:ascii="Times New Roman" w:eastAsia="Times New Roman" w:hAnsi="Times New Roman" w:cs="Times New Roman"/>
                <w:b/>
                <w:bCs/>
                <w:color w:val="000000"/>
              </w:rPr>
              <w:t>X</w:t>
            </w:r>
          </w:p>
        </w:tc>
        <w:tc>
          <w:tcPr>
            <w:tcW w:w="1440" w:type="dxa"/>
            <w:shd w:val="clear" w:color="auto" w:fill="auto"/>
            <w:vAlign w:val="center"/>
            <w:hideMark/>
          </w:tcPr>
          <w:p w:rsidR="00154748" w:rsidRPr="00277F7F" w:rsidRDefault="002B1AB8" w:rsidP="00F22C55">
            <w:pPr>
              <w:spacing w:after="0" w:line="240" w:lineRule="auto"/>
              <w:jc w:val="center"/>
              <w:rPr>
                <w:rFonts w:ascii="Times New Roman" w:eastAsia="Times New Roman" w:hAnsi="Times New Roman" w:cs="Times New Roman"/>
                <w:b/>
                <w:bCs/>
                <w:color w:val="000000"/>
              </w:rPr>
            </w:pPr>
            <w:r w:rsidRPr="002B1AB8">
              <w:rPr>
                <w:rFonts w:ascii="Times New Roman" w:eastAsia="Times New Roman" w:hAnsi="Times New Roman" w:cs="Times New Roman"/>
                <w:b/>
                <w:bCs/>
                <w:color w:val="000000"/>
              </w:rPr>
              <w:t>X</w:t>
            </w:r>
          </w:p>
        </w:tc>
        <w:tc>
          <w:tcPr>
            <w:tcW w:w="1620" w:type="dxa"/>
            <w:shd w:val="clear" w:color="auto" w:fill="auto"/>
            <w:vAlign w:val="center"/>
            <w:hideMark/>
          </w:tcPr>
          <w:p w:rsidR="00154748" w:rsidRPr="00277F7F" w:rsidRDefault="002B1AB8" w:rsidP="00F22C55">
            <w:pPr>
              <w:spacing w:after="0" w:line="240" w:lineRule="auto"/>
              <w:jc w:val="center"/>
              <w:rPr>
                <w:rFonts w:ascii="Times New Roman" w:eastAsia="Times New Roman" w:hAnsi="Times New Roman" w:cs="Times New Roman"/>
                <w:b/>
                <w:bCs/>
                <w:color w:val="000000"/>
              </w:rPr>
            </w:pPr>
            <w:r w:rsidRPr="002B1AB8">
              <w:rPr>
                <w:rFonts w:ascii="Times New Roman" w:eastAsia="Times New Roman" w:hAnsi="Times New Roman" w:cs="Times New Roman"/>
                <w:b/>
                <w:bCs/>
                <w:color w:val="000000"/>
              </w:rPr>
              <w:t>X</w:t>
            </w:r>
          </w:p>
        </w:tc>
        <w:tc>
          <w:tcPr>
            <w:tcW w:w="1276" w:type="dxa"/>
          </w:tcPr>
          <w:p w:rsidR="00154748" w:rsidRPr="00277F7F" w:rsidRDefault="00154748" w:rsidP="00F22C55">
            <w:pPr>
              <w:spacing w:after="0" w:line="240" w:lineRule="auto"/>
              <w:jc w:val="center"/>
              <w:rPr>
                <w:rFonts w:ascii="Times New Roman" w:eastAsia="Times New Roman" w:hAnsi="Times New Roman" w:cs="Times New Roman"/>
                <w:b/>
                <w:bCs/>
                <w:color w:val="000000"/>
              </w:rPr>
            </w:pPr>
          </w:p>
        </w:tc>
        <w:tc>
          <w:tcPr>
            <w:tcW w:w="1514" w:type="dxa"/>
          </w:tcPr>
          <w:p w:rsidR="00154748" w:rsidRPr="00277F7F" w:rsidRDefault="00154748" w:rsidP="00F22C55">
            <w:pPr>
              <w:spacing w:after="0" w:line="240" w:lineRule="auto"/>
              <w:jc w:val="center"/>
              <w:rPr>
                <w:rFonts w:ascii="Times New Roman" w:eastAsia="Times New Roman" w:hAnsi="Times New Roman" w:cs="Times New Roman"/>
                <w:b/>
                <w:bCs/>
                <w:color w:val="000000"/>
              </w:rPr>
            </w:pPr>
          </w:p>
        </w:tc>
        <w:tc>
          <w:tcPr>
            <w:tcW w:w="1260" w:type="dxa"/>
          </w:tcPr>
          <w:p w:rsidR="00154748" w:rsidRPr="00277F7F" w:rsidRDefault="00154748" w:rsidP="00696996">
            <w:pPr>
              <w:spacing w:after="0" w:line="240" w:lineRule="auto"/>
              <w:ind w:right="-288"/>
              <w:jc w:val="center"/>
              <w:rPr>
                <w:rFonts w:ascii="Times New Roman" w:eastAsia="Times New Roman" w:hAnsi="Times New Roman" w:cs="Times New Roman"/>
                <w:b/>
                <w:bCs/>
                <w:color w:val="000000"/>
              </w:rPr>
            </w:pPr>
          </w:p>
        </w:tc>
      </w:tr>
      <w:tr w:rsidR="00154748" w:rsidRPr="00277F7F" w:rsidTr="007B3A92">
        <w:trPr>
          <w:trHeight w:val="665"/>
        </w:trPr>
        <w:tc>
          <w:tcPr>
            <w:tcW w:w="1080" w:type="dxa"/>
            <w:shd w:val="clear" w:color="auto" w:fill="auto"/>
            <w:noWrap/>
            <w:vAlign w:val="bottom"/>
            <w:hideMark/>
          </w:tcPr>
          <w:p w:rsidR="00154748" w:rsidRPr="00277F7F" w:rsidRDefault="002B1AB8" w:rsidP="00F22C55">
            <w:pPr>
              <w:spacing w:after="0" w:line="240" w:lineRule="auto"/>
              <w:jc w:val="center"/>
              <w:rPr>
                <w:rFonts w:ascii="Times New Roman" w:eastAsia="Times New Roman" w:hAnsi="Times New Roman" w:cs="Times New Roman"/>
                <w:color w:val="000000"/>
              </w:rPr>
            </w:pPr>
            <w:r w:rsidRPr="002B1AB8">
              <w:rPr>
                <w:rFonts w:ascii="Times New Roman" w:eastAsia="Times New Roman" w:hAnsi="Times New Roman" w:cs="Times New Roman"/>
                <w:color w:val="000000"/>
              </w:rPr>
              <w:t>4.K</w:t>
            </w:r>
          </w:p>
        </w:tc>
        <w:tc>
          <w:tcPr>
            <w:tcW w:w="4410" w:type="dxa"/>
            <w:shd w:val="clear" w:color="auto" w:fill="auto"/>
            <w:hideMark/>
          </w:tcPr>
          <w:p w:rsidR="00154748" w:rsidRPr="00277F7F" w:rsidRDefault="002B1AB8" w:rsidP="007B3A92">
            <w:pPr>
              <w:spacing w:after="0" w:line="240" w:lineRule="auto"/>
              <w:rPr>
                <w:rFonts w:ascii="Times New Roman" w:eastAsia="Times New Roman" w:hAnsi="Times New Roman" w:cs="Times New Roman"/>
                <w:color w:val="000000"/>
                <w:sz w:val="24"/>
                <w:szCs w:val="24"/>
              </w:rPr>
            </w:pPr>
            <w:r w:rsidRPr="002B1AB8">
              <w:rPr>
                <w:rFonts w:ascii="Times New Roman" w:eastAsia="Times New Roman" w:hAnsi="Times New Roman" w:cs="Times New Roman"/>
                <w:color w:val="000000"/>
                <w:sz w:val="24"/>
                <w:szCs w:val="24"/>
              </w:rPr>
              <w:t>Supports and assists the person in recognizing and labeling feelings.</w:t>
            </w:r>
          </w:p>
        </w:tc>
        <w:tc>
          <w:tcPr>
            <w:tcW w:w="1350" w:type="dxa"/>
            <w:shd w:val="clear" w:color="auto" w:fill="auto"/>
            <w:vAlign w:val="center"/>
            <w:hideMark/>
          </w:tcPr>
          <w:p w:rsidR="00154748" w:rsidRPr="00277F7F" w:rsidRDefault="002B1AB8" w:rsidP="00F22C55">
            <w:pPr>
              <w:spacing w:after="0" w:line="240" w:lineRule="auto"/>
              <w:jc w:val="center"/>
              <w:rPr>
                <w:rFonts w:ascii="Times New Roman" w:eastAsia="Times New Roman" w:hAnsi="Times New Roman" w:cs="Times New Roman"/>
                <w:b/>
                <w:bCs/>
                <w:color w:val="000000"/>
                <w:sz w:val="24"/>
                <w:szCs w:val="24"/>
              </w:rPr>
            </w:pPr>
            <w:r w:rsidRPr="002B1AB8">
              <w:rPr>
                <w:rFonts w:ascii="Times New Roman" w:eastAsia="Times New Roman" w:hAnsi="Times New Roman" w:cs="Times New Roman"/>
                <w:b/>
                <w:bCs/>
                <w:color w:val="000000"/>
                <w:sz w:val="24"/>
                <w:szCs w:val="24"/>
              </w:rPr>
              <w:t>X</w:t>
            </w:r>
          </w:p>
        </w:tc>
        <w:tc>
          <w:tcPr>
            <w:tcW w:w="1440" w:type="dxa"/>
            <w:shd w:val="clear" w:color="auto" w:fill="auto"/>
            <w:vAlign w:val="center"/>
            <w:hideMark/>
          </w:tcPr>
          <w:p w:rsidR="00154748" w:rsidRPr="00277F7F" w:rsidRDefault="002B1AB8" w:rsidP="00F22C55">
            <w:pPr>
              <w:spacing w:after="0" w:line="240" w:lineRule="auto"/>
              <w:jc w:val="center"/>
              <w:rPr>
                <w:rFonts w:ascii="Times New Roman" w:eastAsia="Times New Roman" w:hAnsi="Times New Roman" w:cs="Times New Roman"/>
                <w:b/>
                <w:bCs/>
                <w:color w:val="000000"/>
                <w:sz w:val="24"/>
                <w:szCs w:val="24"/>
              </w:rPr>
            </w:pPr>
            <w:r w:rsidRPr="002B1AB8">
              <w:rPr>
                <w:rFonts w:ascii="Times New Roman" w:eastAsia="Times New Roman" w:hAnsi="Times New Roman" w:cs="Times New Roman"/>
                <w:b/>
                <w:bCs/>
                <w:color w:val="000000"/>
                <w:sz w:val="24"/>
                <w:szCs w:val="24"/>
              </w:rPr>
              <w:t>X</w:t>
            </w:r>
          </w:p>
        </w:tc>
        <w:tc>
          <w:tcPr>
            <w:tcW w:w="1620" w:type="dxa"/>
            <w:shd w:val="clear" w:color="auto" w:fill="auto"/>
            <w:vAlign w:val="center"/>
            <w:hideMark/>
          </w:tcPr>
          <w:p w:rsidR="00154748" w:rsidRPr="00277F7F" w:rsidRDefault="002B1AB8" w:rsidP="00F22C55">
            <w:pPr>
              <w:spacing w:after="0" w:line="240" w:lineRule="auto"/>
              <w:jc w:val="center"/>
              <w:rPr>
                <w:rFonts w:ascii="Times New Roman" w:eastAsia="Times New Roman" w:hAnsi="Times New Roman" w:cs="Times New Roman"/>
                <w:b/>
                <w:bCs/>
                <w:color w:val="000000"/>
                <w:sz w:val="24"/>
                <w:szCs w:val="24"/>
              </w:rPr>
            </w:pPr>
            <w:r w:rsidRPr="002B1AB8">
              <w:rPr>
                <w:rFonts w:ascii="Times New Roman" w:eastAsia="Times New Roman" w:hAnsi="Times New Roman" w:cs="Times New Roman"/>
                <w:b/>
                <w:bCs/>
                <w:color w:val="000000"/>
                <w:sz w:val="24"/>
                <w:szCs w:val="24"/>
              </w:rPr>
              <w:t>X</w:t>
            </w:r>
          </w:p>
        </w:tc>
        <w:tc>
          <w:tcPr>
            <w:tcW w:w="1276" w:type="dxa"/>
          </w:tcPr>
          <w:p w:rsidR="00154748" w:rsidRPr="00277F7F" w:rsidRDefault="00154748" w:rsidP="00F22C55">
            <w:pPr>
              <w:spacing w:after="0" w:line="240" w:lineRule="auto"/>
              <w:jc w:val="center"/>
              <w:rPr>
                <w:rFonts w:ascii="Times New Roman" w:eastAsia="Times New Roman" w:hAnsi="Times New Roman" w:cs="Times New Roman"/>
                <w:b/>
                <w:bCs/>
                <w:color w:val="000000"/>
                <w:sz w:val="24"/>
                <w:szCs w:val="24"/>
              </w:rPr>
            </w:pPr>
          </w:p>
        </w:tc>
        <w:tc>
          <w:tcPr>
            <w:tcW w:w="1514" w:type="dxa"/>
          </w:tcPr>
          <w:p w:rsidR="00154748" w:rsidRPr="00277F7F" w:rsidRDefault="00154748" w:rsidP="00F22C55">
            <w:pPr>
              <w:spacing w:after="0" w:line="240" w:lineRule="auto"/>
              <w:jc w:val="center"/>
              <w:rPr>
                <w:rFonts w:ascii="Times New Roman" w:eastAsia="Times New Roman" w:hAnsi="Times New Roman" w:cs="Times New Roman"/>
                <w:b/>
                <w:bCs/>
                <w:color w:val="000000"/>
                <w:sz w:val="24"/>
                <w:szCs w:val="24"/>
              </w:rPr>
            </w:pPr>
          </w:p>
        </w:tc>
        <w:tc>
          <w:tcPr>
            <w:tcW w:w="1260" w:type="dxa"/>
          </w:tcPr>
          <w:p w:rsidR="00154748" w:rsidRPr="00277F7F" w:rsidRDefault="00154748" w:rsidP="00696996">
            <w:pPr>
              <w:spacing w:after="0" w:line="240" w:lineRule="auto"/>
              <w:ind w:right="-288"/>
              <w:jc w:val="center"/>
              <w:rPr>
                <w:rFonts w:ascii="Times New Roman" w:eastAsia="Times New Roman" w:hAnsi="Times New Roman" w:cs="Times New Roman"/>
                <w:b/>
                <w:bCs/>
                <w:color w:val="000000"/>
                <w:sz w:val="24"/>
                <w:szCs w:val="24"/>
              </w:rPr>
            </w:pPr>
          </w:p>
        </w:tc>
      </w:tr>
      <w:tr w:rsidR="00154748" w:rsidRPr="00277F7F" w:rsidTr="00C00CA8">
        <w:trPr>
          <w:trHeight w:val="1260"/>
        </w:trPr>
        <w:tc>
          <w:tcPr>
            <w:tcW w:w="1080" w:type="dxa"/>
            <w:shd w:val="clear" w:color="auto" w:fill="auto"/>
            <w:noWrap/>
            <w:vAlign w:val="bottom"/>
            <w:hideMark/>
          </w:tcPr>
          <w:p w:rsidR="00154748" w:rsidRPr="00277F7F" w:rsidRDefault="002B1AB8" w:rsidP="00F22C55">
            <w:pPr>
              <w:spacing w:after="0" w:line="240" w:lineRule="auto"/>
              <w:jc w:val="center"/>
              <w:rPr>
                <w:rFonts w:ascii="Times New Roman" w:eastAsia="Times New Roman" w:hAnsi="Times New Roman" w:cs="Times New Roman"/>
                <w:color w:val="000000"/>
              </w:rPr>
            </w:pPr>
            <w:r w:rsidRPr="002B1AB8">
              <w:rPr>
                <w:rFonts w:ascii="Times New Roman" w:eastAsia="Times New Roman" w:hAnsi="Times New Roman" w:cs="Times New Roman"/>
                <w:color w:val="000000"/>
              </w:rPr>
              <w:t>4.L</w:t>
            </w:r>
          </w:p>
        </w:tc>
        <w:tc>
          <w:tcPr>
            <w:tcW w:w="4410" w:type="dxa"/>
            <w:shd w:val="clear" w:color="auto" w:fill="auto"/>
            <w:hideMark/>
          </w:tcPr>
          <w:p w:rsidR="00154748" w:rsidRPr="00277F7F" w:rsidRDefault="002B1AB8" w:rsidP="00031EC0">
            <w:pPr>
              <w:spacing w:after="0" w:line="240" w:lineRule="auto"/>
              <w:rPr>
                <w:rFonts w:ascii="Times New Roman" w:eastAsia="Times New Roman" w:hAnsi="Times New Roman" w:cs="Times New Roman"/>
                <w:color w:val="000000"/>
                <w:sz w:val="24"/>
                <w:szCs w:val="24"/>
              </w:rPr>
            </w:pPr>
            <w:r w:rsidRPr="002B1AB8">
              <w:rPr>
                <w:rFonts w:ascii="Times New Roman" w:eastAsia="Times New Roman" w:hAnsi="Times New Roman" w:cs="Times New Roman"/>
                <w:color w:val="000000"/>
                <w:sz w:val="24"/>
                <w:szCs w:val="24"/>
              </w:rPr>
              <w:t xml:space="preserve">Recognizes when a situation has become unsafe or the person needs more assistance. Takes steps to respond in a way that protects the person and those around them. </w:t>
            </w:r>
          </w:p>
        </w:tc>
        <w:tc>
          <w:tcPr>
            <w:tcW w:w="1350" w:type="dxa"/>
            <w:shd w:val="clear" w:color="auto" w:fill="auto"/>
            <w:vAlign w:val="center"/>
            <w:hideMark/>
          </w:tcPr>
          <w:p w:rsidR="00154748" w:rsidRPr="00277F7F" w:rsidRDefault="002B1AB8" w:rsidP="00F22C55">
            <w:pPr>
              <w:spacing w:after="0" w:line="240" w:lineRule="auto"/>
              <w:jc w:val="center"/>
              <w:rPr>
                <w:rFonts w:ascii="Times New Roman" w:eastAsia="Times New Roman" w:hAnsi="Times New Roman" w:cs="Times New Roman"/>
                <w:b/>
                <w:bCs/>
                <w:color w:val="000000"/>
                <w:sz w:val="24"/>
                <w:szCs w:val="24"/>
              </w:rPr>
            </w:pPr>
            <w:r w:rsidRPr="002B1AB8">
              <w:rPr>
                <w:rFonts w:ascii="Times New Roman" w:eastAsia="Times New Roman" w:hAnsi="Times New Roman" w:cs="Times New Roman"/>
                <w:b/>
                <w:bCs/>
                <w:color w:val="000000"/>
                <w:sz w:val="24"/>
                <w:szCs w:val="24"/>
              </w:rPr>
              <w:t>X</w:t>
            </w:r>
          </w:p>
        </w:tc>
        <w:tc>
          <w:tcPr>
            <w:tcW w:w="1440" w:type="dxa"/>
            <w:shd w:val="clear" w:color="auto" w:fill="auto"/>
            <w:vAlign w:val="center"/>
            <w:hideMark/>
          </w:tcPr>
          <w:p w:rsidR="00154748" w:rsidRPr="00277F7F" w:rsidRDefault="002B1AB8" w:rsidP="00F22C55">
            <w:pPr>
              <w:spacing w:after="0" w:line="240" w:lineRule="auto"/>
              <w:jc w:val="center"/>
              <w:rPr>
                <w:rFonts w:ascii="Times New Roman" w:eastAsia="Times New Roman" w:hAnsi="Times New Roman" w:cs="Times New Roman"/>
                <w:b/>
                <w:bCs/>
                <w:color w:val="000000"/>
                <w:sz w:val="24"/>
                <w:szCs w:val="24"/>
              </w:rPr>
            </w:pPr>
            <w:r w:rsidRPr="002B1AB8">
              <w:rPr>
                <w:rFonts w:ascii="Times New Roman" w:eastAsia="Times New Roman" w:hAnsi="Times New Roman" w:cs="Times New Roman"/>
                <w:b/>
                <w:bCs/>
                <w:color w:val="000000"/>
                <w:sz w:val="24"/>
                <w:szCs w:val="24"/>
              </w:rPr>
              <w:t>X</w:t>
            </w:r>
          </w:p>
        </w:tc>
        <w:tc>
          <w:tcPr>
            <w:tcW w:w="1620" w:type="dxa"/>
            <w:shd w:val="clear" w:color="auto" w:fill="auto"/>
            <w:vAlign w:val="center"/>
            <w:hideMark/>
          </w:tcPr>
          <w:p w:rsidR="00154748" w:rsidRPr="00277F7F" w:rsidRDefault="002B1AB8" w:rsidP="00F22C55">
            <w:pPr>
              <w:spacing w:after="0" w:line="240" w:lineRule="auto"/>
              <w:jc w:val="center"/>
              <w:rPr>
                <w:rFonts w:ascii="Times New Roman" w:eastAsia="Times New Roman" w:hAnsi="Times New Roman" w:cs="Times New Roman"/>
                <w:b/>
                <w:bCs/>
                <w:color w:val="000000"/>
                <w:sz w:val="24"/>
                <w:szCs w:val="24"/>
              </w:rPr>
            </w:pPr>
            <w:r w:rsidRPr="002B1AB8">
              <w:rPr>
                <w:rFonts w:ascii="Times New Roman" w:eastAsia="Times New Roman" w:hAnsi="Times New Roman" w:cs="Times New Roman"/>
                <w:b/>
                <w:bCs/>
                <w:color w:val="000000"/>
                <w:sz w:val="24"/>
                <w:szCs w:val="24"/>
              </w:rPr>
              <w:t>X</w:t>
            </w:r>
          </w:p>
        </w:tc>
        <w:tc>
          <w:tcPr>
            <w:tcW w:w="1276" w:type="dxa"/>
          </w:tcPr>
          <w:p w:rsidR="00154748" w:rsidRPr="00277F7F" w:rsidRDefault="00154748" w:rsidP="00F22C55">
            <w:pPr>
              <w:spacing w:after="0" w:line="240" w:lineRule="auto"/>
              <w:jc w:val="center"/>
              <w:rPr>
                <w:rFonts w:ascii="Times New Roman" w:eastAsia="Times New Roman" w:hAnsi="Times New Roman" w:cs="Times New Roman"/>
                <w:b/>
                <w:bCs/>
                <w:color w:val="000000"/>
                <w:sz w:val="24"/>
                <w:szCs w:val="24"/>
              </w:rPr>
            </w:pPr>
          </w:p>
        </w:tc>
        <w:tc>
          <w:tcPr>
            <w:tcW w:w="1514" w:type="dxa"/>
          </w:tcPr>
          <w:p w:rsidR="00154748" w:rsidRPr="00277F7F" w:rsidRDefault="00154748" w:rsidP="00F22C55">
            <w:pPr>
              <w:spacing w:after="0" w:line="240" w:lineRule="auto"/>
              <w:jc w:val="center"/>
              <w:rPr>
                <w:rFonts w:ascii="Times New Roman" w:eastAsia="Times New Roman" w:hAnsi="Times New Roman" w:cs="Times New Roman"/>
                <w:b/>
                <w:bCs/>
                <w:color w:val="000000"/>
                <w:sz w:val="24"/>
                <w:szCs w:val="24"/>
              </w:rPr>
            </w:pPr>
          </w:p>
        </w:tc>
        <w:tc>
          <w:tcPr>
            <w:tcW w:w="1260" w:type="dxa"/>
          </w:tcPr>
          <w:p w:rsidR="00154748" w:rsidRPr="00277F7F" w:rsidRDefault="00154748" w:rsidP="00696996">
            <w:pPr>
              <w:spacing w:after="0" w:line="240" w:lineRule="auto"/>
              <w:ind w:right="-288"/>
              <w:jc w:val="center"/>
              <w:rPr>
                <w:rFonts w:ascii="Times New Roman" w:eastAsia="Times New Roman" w:hAnsi="Times New Roman" w:cs="Times New Roman"/>
                <w:b/>
                <w:bCs/>
                <w:color w:val="000000"/>
                <w:sz w:val="24"/>
                <w:szCs w:val="24"/>
              </w:rPr>
            </w:pPr>
          </w:p>
        </w:tc>
      </w:tr>
      <w:tr w:rsidR="00154748" w:rsidRPr="00277F7F" w:rsidTr="00C00CA8">
        <w:trPr>
          <w:trHeight w:val="936"/>
        </w:trPr>
        <w:tc>
          <w:tcPr>
            <w:tcW w:w="1080" w:type="dxa"/>
            <w:shd w:val="clear" w:color="auto" w:fill="auto"/>
            <w:noWrap/>
            <w:vAlign w:val="bottom"/>
            <w:hideMark/>
          </w:tcPr>
          <w:p w:rsidR="00154748" w:rsidRPr="00277F7F" w:rsidRDefault="002B1AB8" w:rsidP="00F22C55">
            <w:pPr>
              <w:spacing w:after="0" w:line="240" w:lineRule="auto"/>
              <w:jc w:val="center"/>
              <w:rPr>
                <w:rFonts w:ascii="Times New Roman" w:eastAsia="Times New Roman" w:hAnsi="Times New Roman" w:cs="Times New Roman"/>
                <w:color w:val="000000"/>
              </w:rPr>
            </w:pPr>
            <w:r w:rsidRPr="002B1AB8">
              <w:rPr>
                <w:rFonts w:ascii="Times New Roman" w:eastAsia="Times New Roman" w:hAnsi="Times New Roman" w:cs="Times New Roman"/>
                <w:color w:val="000000"/>
              </w:rPr>
              <w:t>4.M</w:t>
            </w:r>
          </w:p>
        </w:tc>
        <w:tc>
          <w:tcPr>
            <w:tcW w:w="4410" w:type="dxa"/>
            <w:shd w:val="clear" w:color="auto" w:fill="auto"/>
            <w:hideMark/>
          </w:tcPr>
          <w:p w:rsidR="00154748" w:rsidRPr="00277F7F" w:rsidRDefault="002B1AB8" w:rsidP="008E1A53">
            <w:pPr>
              <w:spacing w:after="0" w:line="240" w:lineRule="auto"/>
              <w:rPr>
                <w:rFonts w:ascii="Times New Roman" w:eastAsia="Times New Roman" w:hAnsi="Times New Roman" w:cs="Times New Roman"/>
                <w:color w:val="000000"/>
                <w:sz w:val="24"/>
                <w:szCs w:val="24"/>
              </w:rPr>
            </w:pPr>
            <w:r w:rsidRPr="002B1AB8">
              <w:rPr>
                <w:rFonts w:ascii="Times New Roman" w:eastAsia="Times New Roman" w:hAnsi="Times New Roman" w:cs="Times New Roman"/>
                <w:color w:val="000000"/>
                <w:sz w:val="24"/>
                <w:szCs w:val="24"/>
              </w:rPr>
              <w:t xml:space="preserve">Implements Non-Contingent Reinforcement in a manner that supports the </w:t>
            </w:r>
            <w:r w:rsidR="008E1A53">
              <w:rPr>
                <w:rFonts w:ascii="Times New Roman" w:eastAsia="Times New Roman" w:hAnsi="Times New Roman" w:cs="Times New Roman"/>
                <w:color w:val="000000"/>
                <w:sz w:val="24"/>
                <w:szCs w:val="24"/>
              </w:rPr>
              <w:t>person’s</w:t>
            </w:r>
            <w:r w:rsidRPr="002B1AB8">
              <w:rPr>
                <w:rFonts w:ascii="Times New Roman" w:eastAsia="Times New Roman" w:hAnsi="Times New Roman" w:cs="Times New Roman"/>
                <w:color w:val="000000"/>
                <w:sz w:val="24"/>
                <w:szCs w:val="24"/>
              </w:rPr>
              <w:t xml:space="preserve"> behavior change/support objectives.</w:t>
            </w:r>
          </w:p>
        </w:tc>
        <w:tc>
          <w:tcPr>
            <w:tcW w:w="1350" w:type="dxa"/>
            <w:shd w:val="clear" w:color="auto" w:fill="auto"/>
            <w:vAlign w:val="center"/>
            <w:hideMark/>
          </w:tcPr>
          <w:p w:rsidR="00154748" w:rsidRPr="00277F7F" w:rsidRDefault="002B1AB8" w:rsidP="00F22C55">
            <w:pPr>
              <w:spacing w:after="0" w:line="240" w:lineRule="auto"/>
              <w:jc w:val="center"/>
              <w:rPr>
                <w:rFonts w:ascii="Times New Roman" w:eastAsia="Times New Roman" w:hAnsi="Times New Roman" w:cs="Times New Roman"/>
                <w:b/>
                <w:bCs/>
                <w:color w:val="000000"/>
                <w:sz w:val="24"/>
                <w:szCs w:val="24"/>
              </w:rPr>
            </w:pPr>
            <w:r w:rsidRPr="002B1AB8">
              <w:rPr>
                <w:rFonts w:ascii="Times New Roman" w:eastAsia="Times New Roman" w:hAnsi="Times New Roman" w:cs="Times New Roman"/>
                <w:b/>
                <w:bCs/>
                <w:color w:val="000000"/>
                <w:sz w:val="24"/>
                <w:szCs w:val="24"/>
              </w:rPr>
              <w:t>X</w:t>
            </w:r>
          </w:p>
        </w:tc>
        <w:tc>
          <w:tcPr>
            <w:tcW w:w="1440" w:type="dxa"/>
            <w:shd w:val="clear" w:color="auto" w:fill="auto"/>
            <w:vAlign w:val="center"/>
            <w:hideMark/>
          </w:tcPr>
          <w:p w:rsidR="00154748" w:rsidRPr="00277F7F" w:rsidRDefault="002B1AB8" w:rsidP="00F22C55">
            <w:pPr>
              <w:spacing w:after="0" w:line="240" w:lineRule="auto"/>
              <w:jc w:val="center"/>
              <w:rPr>
                <w:rFonts w:ascii="Times New Roman" w:eastAsia="Times New Roman" w:hAnsi="Times New Roman" w:cs="Times New Roman"/>
                <w:b/>
                <w:bCs/>
                <w:color w:val="000000"/>
                <w:sz w:val="24"/>
                <w:szCs w:val="24"/>
              </w:rPr>
            </w:pPr>
            <w:r w:rsidRPr="002B1AB8">
              <w:rPr>
                <w:rFonts w:ascii="Times New Roman" w:eastAsia="Times New Roman" w:hAnsi="Times New Roman" w:cs="Times New Roman"/>
                <w:b/>
                <w:bCs/>
                <w:color w:val="000000"/>
                <w:sz w:val="24"/>
                <w:szCs w:val="24"/>
              </w:rPr>
              <w:t>X</w:t>
            </w:r>
          </w:p>
        </w:tc>
        <w:tc>
          <w:tcPr>
            <w:tcW w:w="1620" w:type="dxa"/>
            <w:shd w:val="clear" w:color="auto" w:fill="auto"/>
            <w:vAlign w:val="center"/>
            <w:hideMark/>
          </w:tcPr>
          <w:p w:rsidR="00154748" w:rsidRPr="00277F7F" w:rsidRDefault="002B1AB8" w:rsidP="00F22C55">
            <w:pPr>
              <w:spacing w:after="0" w:line="240" w:lineRule="auto"/>
              <w:jc w:val="center"/>
              <w:rPr>
                <w:rFonts w:ascii="Times New Roman" w:eastAsia="Times New Roman" w:hAnsi="Times New Roman" w:cs="Times New Roman"/>
                <w:b/>
                <w:bCs/>
                <w:color w:val="000000"/>
                <w:sz w:val="24"/>
                <w:szCs w:val="24"/>
              </w:rPr>
            </w:pPr>
            <w:r w:rsidRPr="002B1AB8">
              <w:rPr>
                <w:rFonts w:ascii="Times New Roman" w:eastAsia="Times New Roman" w:hAnsi="Times New Roman" w:cs="Times New Roman"/>
                <w:b/>
                <w:bCs/>
                <w:color w:val="000000"/>
                <w:sz w:val="24"/>
                <w:szCs w:val="24"/>
              </w:rPr>
              <w:t>X</w:t>
            </w:r>
          </w:p>
        </w:tc>
        <w:tc>
          <w:tcPr>
            <w:tcW w:w="1276" w:type="dxa"/>
          </w:tcPr>
          <w:p w:rsidR="00154748" w:rsidRPr="00277F7F" w:rsidRDefault="00154748" w:rsidP="00F22C55">
            <w:pPr>
              <w:spacing w:after="0" w:line="240" w:lineRule="auto"/>
              <w:jc w:val="center"/>
              <w:rPr>
                <w:rFonts w:ascii="Times New Roman" w:eastAsia="Times New Roman" w:hAnsi="Times New Roman" w:cs="Times New Roman"/>
                <w:b/>
                <w:bCs/>
                <w:color w:val="000000"/>
                <w:sz w:val="24"/>
                <w:szCs w:val="24"/>
              </w:rPr>
            </w:pPr>
          </w:p>
        </w:tc>
        <w:tc>
          <w:tcPr>
            <w:tcW w:w="1514" w:type="dxa"/>
          </w:tcPr>
          <w:p w:rsidR="00154748" w:rsidRPr="00277F7F" w:rsidRDefault="00154748" w:rsidP="00F22C55">
            <w:pPr>
              <w:spacing w:after="0" w:line="240" w:lineRule="auto"/>
              <w:jc w:val="center"/>
              <w:rPr>
                <w:rFonts w:ascii="Times New Roman" w:eastAsia="Times New Roman" w:hAnsi="Times New Roman" w:cs="Times New Roman"/>
                <w:b/>
                <w:bCs/>
                <w:color w:val="000000"/>
                <w:sz w:val="24"/>
                <w:szCs w:val="24"/>
              </w:rPr>
            </w:pPr>
          </w:p>
        </w:tc>
        <w:tc>
          <w:tcPr>
            <w:tcW w:w="1260" w:type="dxa"/>
          </w:tcPr>
          <w:p w:rsidR="00154748" w:rsidRPr="00277F7F" w:rsidRDefault="00154748" w:rsidP="00696996">
            <w:pPr>
              <w:spacing w:after="0" w:line="240" w:lineRule="auto"/>
              <w:ind w:right="-288"/>
              <w:jc w:val="center"/>
              <w:rPr>
                <w:rFonts w:ascii="Times New Roman" w:eastAsia="Times New Roman" w:hAnsi="Times New Roman" w:cs="Times New Roman"/>
                <w:b/>
                <w:bCs/>
                <w:color w:val="000000"/>
                <w:sz w:val="24"/>
                <w:szCs w:val="24"/>
              </w:rPr>
            </w:pPr>
          </w:p>
        </w:tc>
      </w:tr>
      <w:tr w:rsidR="00154748" w:rsidRPr="00277F7F" w:rsidTr="007B3A92">
        <w:trPr>
          <w:trHeight w:val="312"/>
        </w:trPr>
        <w:tc>
          <w:tcPr>
            <w:tcW w:w="1080" w:type="dxa"/>
            <w:shd w:val="clear" w:color="auto" w:fill="BFBFBF" w:themeFill="background1" w:themeFillShade="BF"/>
            <w:noWrap/>
            <w:vAlign w:val="bottom"/>
            <w:hideMark/>
          </w:tcPr>
          <w:p w:rsidR="00154748" w:rsidRPr="00277F7F" w:rsidRDefault="002B1AB8" w:rsidP="00F22C55">
            <w:pPr>
              <w:spacing w:after="0" w:line="240" w:lineRule="auto"/>
              <w:jc w:val="center"/>
              <w:rPr>
                <w:rFonts w:ascii="Times New Roman" w:eastAsia="Times New Roman" w:hAnsi="Times New Roman" w:cs="Times New Roman"/>
                <w:color w:val="000000"/>
              </w:rPr>
            </w:pPr>
            <w:r w:rsidRPr="002B1AB8">
              <w:rPr>
                <w:rFonts w:ascii="Times New Roman" w:eastAsia="Times New Roman" w:hAnsi="Times New Roman" w:cs="Times New Roman"/>
                <w:color w:val="000000"/>
              </w:rPr>
              <w:t>5</w:t>
            </w:r>
          </w:p>
        </w:tc>
        <w:tc>
          <w:tcPr>
            <w:tcW w:w="4410" w:type="dxa"/>
            <w:shd w:val="clear" w:color="auto" w:fill="BFBFBF" w:themeFill="background1" w:themeFillShade="BF"/>
            <w:hideMark/>
          </w:tcPr>
          <w:p w:rsidR="00154748" w:rsidRPr="00277F7F" w:rsidRDefault="002B1AB8" w:rsidP="00F22C55">
            <w:pPr>
              <w:spacing w:after="0" w:line="240" w:lineRule="auto"/>
              <w:rPr>
                <w:rFonts w:ascii="Times New Roman" w:eastAsia="Times New Roman" w:hAnsi="Times New Roman" w:cs="Times New Roman"/>
                <w:b/>
                <w:bCs/>
                <w:color w:val="000000"/>
                <w:sz w:val="24"/>
                <w:szCs w:val="24"/>
              </w:rPr>
            </w:pPr>
            <w:r w:rsidRPr="002B1AB8">
              <w:rPr>
                <w:rFonts w:ascii="Times New Roman" w:eastAsia="Times New Roman" w:hAnsi="Times New Roman" w:cs="Times New Roman"/>
                <w:b/>
                <w:bCs/>
                <w:color w:val="000000"/>
                <w:sz w:val="24"/>
                <w:szCs w:val="24"/>
              </w:rPr>
              <w:t>Skill Acquisition</w:t>
            </w:r>
          </w:p>
        </w:tc>
        <w:tc>
          <w:tcPr>
            <w:tcW w:w="1350" w:type="dxa"/>
            <w:shd w:val="clear" w:color="auto" w:fill="BFBFBF" w:themeFill="background1" w:themeFillShade="BF"/>
            <w:vAlign w:val="center"/>
            <w:hideMark/>
          </w:tcPr>
          <w:p w:rsidR="00154748" w:rsidRPr="00277F7F" w:rsidRDefault="00154748" w:rsidP="00F22C55">
            <w:pPr>
              <w:spacing w:after="0" w:line="240" w:lineRule="auto"/>
              <w:rPr>
                <w:rFonts w:ascii="Times New Roman" w:eastAsia="Times New Roman" w:hAnsi="Times New Roman" w:cs="Times New Roman"/>
                <w:b/>
                <w:bCs/>
                <w:color w:val="000000"/>
                <w:sz w:val="24"/>
                <w:szCs w:val="24"/>
              </w:rPr>
            </w:pPr>
          </w:p>
        </w:tc>
        <w:tc>
          <w:tcPr>
            <w:tcW w:w="1440" w:type="dxa"/>
            <w:shd w:val="clear" w:color="auto" w:fill="BFBFBF" w:themeFill="background1" w:themeFillShade="BF"/>
            <w:vAlign w:val="center"/>
            <w:hideMark/>
          </w:tcPr>
          <w:p w:rsidR="00154748" w:rsidRPr="00277F7F" w:rsidRDefault="00154748" w:rsidP="00F22C55">
            <w:pPr>
              <w:spacing w:after="0" w:line="240" w:lineRule="auto"/>
              <w:rPr>
                <w:rFonts w:ascii="Times New Roman" w:eastAsia="Times New Roman" w:hAnsi="Times New Roman" w:cs="Times New Roman"/>
                <w:b/>
                <w:bCs/>
                <w:color w:val="000000"/>
                <w:sz w:val="24"/>
                <w:szCs w:val="24"/>
              </w:rPr>
            </w:pPr>
          </w:p>
        </w:tc>
        <w:tc>
          <w:tcPr>
            <w:tcW w:w="1620" w:type="dxa"/>
            <w:shd w:val="clear" w:color="auto" w:fill="BFBFBF" w:themeFill="background1" w:themeFillShade="BF"/>
            <w:vAlign w:val="center"/>
            <w:hideMark/>
          </w:tcPr>
          <w:p w:rsidR="00154748" w:rsidRPr="00277F7F" w:rsidRDefault="00154748" w:rsidP="00F22C55">
            <w:pPr>
              <w:spacing w:after="0" w:line="240" w:lineRule="auto"/>
              <w:rPr>
                <w:rFonts w:ascii="Times New Roman" w:eastAsia="Times New Roman" w:hAnsi="Times New Roman" w:cs="Times New Roman"/>
                <w:b/>
                <w:bCs/>
                <w:color w:val="000000"/>
                <w:sz w:val="24"/>
                <w:szCs w:val="24"/>
              </w:rPr>
            </w:pPr>
          </w:p>
        </w:tc>
        <w:tc>
          <w:tcPr>
            <w:tcW w:w="1276" w:type="dxa"/>
            <w:shd w:val="clear" w:color="auto" w:fill="BFBFBF" w:themeFill="background1" w:themeFillShade="BF"/>
          </w:tcPr>
          <w:p w:rsidR="00154748" w:rsidRPr="00277F7F" w:rsidRDefault="00154748" w:rsidP="00F22C55">
            <w:pPr>
              <w:spacing w:after="0" w:line="240" w:lineRule="auto"/>
              <w:rPr>
                <w:rFonts w:ascii="Times New Roman" w:eastAsia="Times New Roman" w:hAnsi="Times New Roman" w:cs="Times New Roman"/>
                <w:b/>
                <w:bCs/>
                <w:color w:val="000000"/>
                <w:sz w:val="24"/>
                <w:szCs w:val="24"/>
              </w:rPr>
            </w:pPr>
          </w:p>
        </w:tc>
        <w:tc>
          <w:tcPr>
            <w:tcW w:w="1514" w:type="dxa"/>
            <w:shd w:val="clear" w:color="auto" w:fill="BFBFBF" w:themeFill="background1" w:themeFillShade="BF"/>
          </w:tcPr>
          <w:p w:rsidR="00154748" w:rsidRPr="00277F7F" w:rsidRDefault="00154748" w:rsidP="00F22C55">
            <w:pPr>
              <w:spacing w:after="0" w:line="240" w:lineRule="auto"/>
              <w:rPr>
                <w:rFonts w:ascii="Times New Roman" w:eastAsia="Times New Roman" w:hAnsi="Times New Roman" w:cs="Times New Roman"/>
                <w:b/>
                <w:bCs/>
                <w:color w:val="000000"/>
                <w:sz w:val="24"/>
                <w:szCs w:val="24"/>
              </w:rPr>
            </w:pPr>
          </w:p>
        </w:tc>
        <w:tc>
          <w:tcPr>
            <w:tcW w:w="1260" w:type="dxa"/>
            <w:shd w:val="clear" w:color="auto" w:fill="BFBFBF" w:themeFill="background1" w:themeFillShade="BF"/>
          </w:tcPr>
          <w:p w:rsidR="00154748" w:rsidRPr="00277F7F" w:rsidRDefault="00154748" w:rsidP="00696996">
            <w:pPr>
              <w:spacing w:after="0" w:line="240" w:lineRule="auto"/>
              <w:ind w:right="-288"/>
              <w:rPr>
                <w:rFonts w:ascii="Times New Roman" w:eastAsia="Times New Roman" w:hAnsi="Times New Roman" w:cs="Times New Roman"/>
                <w:b/>
                <w:bCs/>
                <w:color w:val="000000"/>
                <w:sz w:val="24"/>
                <w:szCs w:val="24"/>
              </w:rPr>
            </w:pPr>
          </w:p>
        </w:tc>
      </w:tr>
      <w:tr w:rsidR="00D82CDE" w:rsidRPr="00277F7F" w:rsidTr="00C00CA8">
        <w:trPr>
          <w:trHeight w:val="636"/>
        </w:trPr>
        <w:tc>
          <w:tcPr>
            <w:tcW w:w="1080" w:type="dxa"/>
            <w:shd w:val="clear" w:color="auto" w:fill="auto"/>
            <w:noWrap/>
            <w:vAlign w:val="bottom"/>
            <w:hideMark/>
          </w:tcPr>
          <w:p w:rsidR="00D82CDE" w:rsidRPr="00277F7F" w:rsidRDefault="002B1AB8" w:rsidP="004C5605">
            <w:pPr>
              <w:spacing w:after="0" w:line="240" w:lineRule="auto"/>
              <w:jc w:val="center"/>
              <w:rPr>
                <w:rFonts w:ascii="Times New Roman" w:eastAsia="Times New Roman" w:hAnsi="Times New Roman" w:cs="Times New Roman"/>
                <w:color w:val="000000"/>
              </w:rPr>
            </w:pPr>
            <w:r w:rsidRPr="002B1AB8">
              <w:rPr>
                <w:rFonts w:ascii="Times New Roman" w:eastAsia="Times New Roman" w:hAnsi="Times New Roman" w:cs="Times New Roman"/>
                <w:color w:val="000000"/>
              </w:rPr>
              <w:t>5.A</w:t>
            </w:r>
          </w:p>
        </w:tc>
        <w:tc>
          <w:tcPr>
            <w:tcW w:w="4410" w:type="dxa"/>
            <w:shd w:val="clear" w:color="auto" w:fill="auto"/>
            <w:hideMark/>
          </w:tcPr>
          <w:p w:rsidR="00D82CDE" w:rsidRPr="00277F7F" w:rsidRDefault="002B1AB8" w:rsidP="004C5605">
            <w:pPr>
              <w:spacing w:after="0" w:line="240" w:lineRule="auto"/>
              <w:rPr>
                <w:rFonts w:ascii="Times New Roman" w:eastAsia="Times New Roman" w:hAnsi="Times New Roman" w:cs="Times New Roman"/>
                <w:color w:val="000000"/>
                <w:sz w:val="24"/>
                <w:szCs w:val="24"/>
              </w:rPr>
            </w:pPr>
            <w:r w:rsidRPr="002B1AB8">
              <w:rPr>
                <w:rFonts w:ascii="Times New Roman" w:eastAsia="Times New Roman" w:hAnsi="Times New Roman" w:cs="Times New Roman"/>
                <w:color w:val="000000"/>
                <w:sz w:val="24"/>
                <w:szCs w:val="24"/>
              </w:rPr>
              <w:t>Teaches new skills in the natural environment.</w:t>
            </w:r>
          </w:p>
        </w:tc>
        <w:tc>
          <w:tcPr>
            <w:tcW w:w="1350" w:type="dxa"/>
            <w:shd w:val="clear" w:color="auto" w:fill="auto"/>
            <w:vAlign w:val="center"/>
            <w:hideMark/>
          </w:tcPr>
          <w:p w:rsidR="00D82CDE" w:rsidRPr="00277F7F" w:rsidRDefault="002B1AB8" w:rsidP="004C5605">
            <w:pPr>
              <w:spacing w:after="0" w:line="240" w:lineRule="auto"/>
              <w:jc w:val="center"/>
              <w:rPr>
                <w:rFonts w:ascii="Times New Roman" w:eastAsia="Times New Roman" w:hAnsi="Times New Roman" w:cs="Times New Roman"/>
                <w:b/>
                <w:bCs/>
                <w:color w:val="000000"/>
                <w:sz w:val="24"/>
                <w:szCs w:val="24"/>
              </w:rPr>
            </w:pPr>
            <w:r w:rsidRPr="002B1AB8">
              <w:rPr>
                <w:rFonts w:ascii="Times New Roman" w:eastAsia="Times New Roman" w:hAnsi="Times New Roman" w:cs="Times New Roman"/>
                <w:b/>
                <w:bCs/>
                <w:color w:val="000000"/>
                <w:sz w:val="24"/>
                <w:szCs w:val="24"/>
              </w:rPr>
              <w:t>X</w:t>
            </w:r>
          </w:p>
        </w:tc>
        <w:tc>
          <w:tcPr>
            <w:tcW w:w="1440" w:type="dxa"/>
            <w:shd w:val="clear" w:color="auto" w:fill="auto"/>
            <w:vAlign w:val="center"/>
            <w:hideMark/>
          </w:tcPr>
          <w:p w:rsidR="00D82CDE" w:rsidRPr="00277F7F" w:rsidRDefault="002B1AB8" w:rsidP="004C5605">
            <w:pPr>
              <w:spacing w:after="0" w:line="240" w:lineRule="auto"/>
              <w:jc w:val="center"/>
              <w:rPr>
                <w:rFonts w:ascii="Times New Roman" w:eastAsia="Times New Roman" w:hAnsi="Times New Roman" w:cs="Times New Roman"/>
                <w:b/>
                <w:bCs/>
                <w:color w:val="000000"/>
                <w:sz w:val="24"/>
                <w:szCs w:val="24"/>
              </w:rPr>
            </w:pPr>
            <w:r w:rsidRPr="002B1AB8">
              <w:rPr>
                <w:rFonts w:ascii="Times New Roman" w:eastAsia="Times New Roman" w:hAnsi="Times New Roman" w:cs="Times New Roman"/>
                <w:b/>
                <w:bCs/>
                <w:color w:val="000000"/>
                <w:sz w:val="24"/>
                <w:szCs w:val="24"/>
              </w:rPr>
              <w:t>X</w:t>
            </w:r>
          </w:p>
        </w:tc>
        <w:tc>
          <w:tcPr>
            <w:tcW w:w="1620" w:type="dxa"/>
            <w:shd w:val="clear" w:color="auto" w:fill="auto"/>
            <w:vAlign w:val="center"/>
            <w:hideMark/>
          </w:tcPr>
          <w:p w:rsidR="00D82CDE" w:rsidRPr="00277F7F" w:rsidRDefault="002B1AB8" w:rsidP="004C5605">
            <w:pPr>
              <w:spacing w:after="0" w:line="240" w:lineRule="auto"/>
              <w:jc w:val="center"/>
              <w:rPr>
                <w:rFonts w:ascii="Times New Roman" w:eastAsia="Times New Roman" w:hAnsi="Times New Roman" w:cs="Times New Roman"/>
                <w:b/>
                <w:bCs/>
                <w:color w:val="000000"/>
                <w:sz w:val="24"/>
                <w:szCs w:val="24"/>
              </w:rPr>
            </w:pPr>
            <w:r w:rsidRPr="002B1AB8">
              <w:rPr>
                <w:rFonts w:ascii="Times New Roman" w:eastAsia="Times New Roman" w:hAnsi="Times New Roman" w:cs="Times New Roman"/>
                <w:b/>
                <w:bCs/>
                <w:color w:val="000000"/>
                <w:sz w:val="24"/>
                <w:szCs w:val="24"/>
              </w:rPr>
              <w:t>X</w:t>
            </w:r>
          </w:p>
        </w:tc>
        <w:tc>
          <w:tcPr>
            <w:tcW w:w="1276" w:type="dxa"/>
          </w:tcPr>
          <w:p w:rsidR="00D82CDE" w:rsidRPr="00277F7F" w:rsidRDefault="00D82CDE" w:rsidP="004C5605">
            <w:pPr>
              <w:spacing w:after="0" w:line="240" w:lineRule="auto"/>
              <w:jc w:val="center"/>
              <w:rPr>
                <w:rFonts w:ascii="Times New Roman" w:eastAsia="Times New Roman" w:hAnsi="Times New Roman" w:cs="Times New Roman"/>
                <w:b/>
                <w:bCs/>
                <w:color w:val="000000"/>
                <w:sz w:val="24"/>
                <w:szCs w:val="24"/>
              </w:rPr>
            </w:pPr>
          </w:p>
        </w:tc>
        <w:tc>
          <w:tcPr>
            <w:tcW w:w="1514" w:type="dxa"/>
          </w:tcPr>
          <w:p w:rsidR="00D82CDE" w:rsidRPr="00277F7F" w:rsidRDefault="00D82CDE" w:rsidP="004C5605">
            <w:pPr>
              <w:spacing w:after="0" w:line="240" w:lineRule="auto"/>
              <w:jc w:val="center"/>
              <w:rPr>
                <w:rFonts w:ascii="Times New Roman" w:eastAsia="Times New Roman" w:hAnsi="Times New Roman" w:cs="Times New Roman"/>
                <w:b/>
                <w:bCs/>
                <w:color w:val="000000"/>
                <w:sz w:val="24"/>
                <w:szCs w:val="24"/>
              </w:rPr>
            </w:pPr>
          </w:p>
        </w:tc>
        <w:tc>
          <w:tcPr>
            <w:tcW w:w="1260" w:type="dxa"/>
          </w:tcPr>
          <w:p w:rsidR="00D82CDE" w:rsidRPr="00277F7F" w:rsidRDefault="00D82CDE" w:rsidP="004C5605">
            <w:pPr>
              <w:spacing w:after="0" w:line="240" w:lineRule="auto"/>
              <w:ind w:right="-288"/>
              <w:jc w:val="center"/>
              <w:rPr>
                <w:rFonts w:ascii="Times New Roman" w:eastAsia="Times New Roman" w:hAnsi="Times New Roman" w:cs="Times New Roman"/>
                <w:b/>
                <w:bCs/>
                <w:color w:val="000000"/>
                <w:sz w:val="24"/>
                <w:szCs w:val="24"/>
              </w:rPr>
            </w:pPr>
          </w:p>
        </w:tc>
      </w:tr>
      <w:tr w:rsidR="007B3A92" w:rsidRPr="00277F7F" w:rsidTr="00C00CA8">
        <w:trPr>
          <w:trHeight w:val="636"/>
        </w:trPr>
        <w:tc>
          <w:tcPr>
            <w:tcW w:w="1080" w:type="dxa"/>
            <w:shd w:val="clear" w:color="auto" w:fill="auto"/>
            <w:noWrap/>
            <w:vAlign w:val="bottom"/>
            <w:hideMark/>
          </w:tcPr>
          <w:p w:rsidR="007B3A92" w:rsidRPr="00277F7F" w:rsidRDefault="002B1AB8" w:rsidP="00824602">
            <w:pPr>
              <w:spacing w:after="0" w:line="240" w:lineRule="auto"/>
              <w:jc w:val="center"/>
              <w:rPr>
                <w:rFonts w:ascii="Times New Roman" w:eastAsia="Times New Roman" w:hAnsi="Times New Roman" w:cs="Times New Roman"/>
                <w:color w:val="000000"/>
              </w:rPr>
            </w:pPr>
            <w:r w:rsidRPr="002B1AB8">
              <w:rPr>
                <w:rFonts w:ascii="Times New Roman" w:eastAsia="Times New Roman" w:hAnsi="Times New Roman" w:cs="Times New Roman"/>
                <w:color w:val="000000"/>
              </w:rPr>
              <w:t>5.B</w:t>
            </w:r>
          </w:p>
        </w:tc>
        <w:tc>
          <w:tcPr>
            <w:tcW w:w="4410" w:type="dxa"/>
            <w:shd w:val="clear" w:color="auto" w:fill="auto"/>
            <w:hideMark/>
          </w:tcPr>
          <w:p w:rsidR="007B3A92" w:rsidRPr="00277F7F" w:rsidRDefault="002B1AB8" w:rsidP="004C5605">
            <w:pPr>
              <w:spacing w:after="0" w:line="240" w:lineRule="auto"/>
              <w:rPr>
                <w:rFonts w:ascii="Times New Roman" w:eastAsia="Times New Roman" w:hAnsi="Times New Roman" w:cs="Times New Roman"/>
                <w:color w:val="000000"/>
                <w:sz w:val="24"/>
                <w:szCs w:val="24"/>
              </w:rPr>
            </w:pPr>
            <w:r w:rsidRPr="002B1AB8">
              <w:rPr>
                <w:rFonts w:ascii="Times New Roman" w:eastAsia="Times New Roman" w:hAnsi="Times New Roman" w:cs="Times New Roman"/>
                <w:color w:val="000000"/>
                <w:sz w:val="24"/>
                <w:szCs w:val="24"/>
              </w:rPr>
              <w:t>Uses techniques identified in a behavior support plan to develop new skills.</w:t>
            </w:r>
          </w:p>
        </w:tc>
        <w:tc>
          <w:tcPr>
            <w:tcW w:w="1350" w:type="dxa"/>
            <w:shd w:val="clear" w:color="auto" w:fill="auto"/>
            <w:vAlign w:val="center"/>
            <w:hideMark/>
          </w:tcPr>
          <w:p w:rsidR="007B3A92" w:rsidRPr="00277F7F" w:rsidRDefault="002B1AB8" w:rsidP="004C5605">
            <w:pPr>
              <w:spacing w:after="0" w:line="240" w:lineRule="auto"/>
              <w:jc w:val="center"/>
              <w:rPr>
                <w:rFonts w:ascii="Times New Roman" w:eastAsia="Times New Roman" w:hAnsi="Times New Roman" w:cs="Times New Roman"/>
                <w:b/>
                <w:bCs/>
                <w:color w:val="000000"/>
                <w:sz w:val="24"/>
                <w:szCs w:val="24"/>
              </w:rPr>
            </w:pPr>
            <w:r w:rsidRPr="002B1AB8">
              <w:rPr>
                <w:rFonts w:ascii="Times New Roman" w:eastAsia="Times New Roman" w:hAnsi="Times New Roman" w:cs="Times New Roman"/>
                <w:b/>
                <w:bCs/>
                <w:color w:val="000000"/>
                <w:sz w:val="24"/>
                <w:szCs w:val="24"/>
              </w:rPr>
              <w:t>X</w:t>
            </w:r>
          </w:p>
        </w:tc>
        <w:tc>
          <w:tcPr>
            <w:tcW w:w="1440" w:type="dxa"/>
            <w:shd w:val="clear" w:color="auto" w:fill="auto"/>
            <w:vAlign w:val="center"/>
            <w:hideMark/>
          </w:tcPr>
          <w:p w:rsidR="007B3A92" w:rsidRPr="00277F7F" w:rsidRDefault="002B1AB8" w:rsidP="004C5605">
            <w:pPr>
              <w:spacing w:after="0" w:line="240" w:lineRule="auto"/>
              <w:jc w:val="center"/>
              <w:rPr>
                <w:rFonts w:ascii="Times New Roman" w:eastAsia="Times New Roman" w:hAnsi="Times New Roman" w:cs="Times New Roman"/>
                <w:b/>
                <w:bCs/>
                <w:color w:val="000000"/>
                <w:sz w:val="24"/>
                <w:szCs w:val="24"/>
              </w:rPr>
            </w:pPr>
            <w:r w:rsidRPr="002B1AB8">
              <w:rPr>
                <w:rFonts w:ascii="Times New Roman" w:eastAsia="Times New Roman" w:hAnsi="Times New Roman" w:cs="Times New Roman"/>
                <w:b/>
                <w:bCs/>
                <w:color w:val="000000"/>
                <w:sz w:val="24"/>
                <w:szCs w:val="24"/>
              </w:rPr>
              <w:t>X</w:t>
            </w:r>
          </w:p>
        </w:tc>
        <w:tc>
          <w:tcPr>
            <w:tcW w:w="1620" w:type="dxa"/>
            <w:shd w:val="clear" w:color="auto" w:fill="auto"/>
            <w:vAlign w:val="center"/>
            <w:hideMark/>
          </w:tcPr>
          <w:p w:rsidR="007B3A92" w:rsidRPr="00277F7F" w:rsidRDefault="002B1AB8" w:rsidP="004C5605">
            <w:pPr>
              <w:spacing w:after="0" w:line="240" w:lineRule="auto"/>
              <w:jc w:val="center"/>
              <w:rPr>
                <w:rFonts w:ascii="Times New Roman" w:eastAsia="Times New Roman" w:hAnsi="Times New Roman" w:cs="Times New Roman"/>
                <w:b/>
                <w:bCs/>
                <w:color w:val="000000"/>
                <w:sz w:val="24"/>
                <w:szCs w:val="24"/>
              </w:rPr>
            </w:pPr>
            <w:r w:rsidRPr="002B1AB8">
              <w:rPr>
                <w:rFonts w:ascii="Times New Roman" w:eastAsia="Times New Roman" w:hAnsi="Times New Roman" w:cs="Times New Roman"/>
                <w:b/>
                <w:bCs/>
                <w:color w:val="000000"/>
                <w:sz w:val="24"/>
                <w:szCs w:val="24"/>
              </w:rPr>
              <w:t>X</w:t>
            </w:r>
          </w:p>
        </w:tc>
        <w:tc>
          <w:tcPr>
            <w:tcW w:w="1276" w:type="dxa"/>
          </w:tcPr>
          <w:p w:rsidR="007B3A92" w:rsidRPr="00277F7F" w:rsidRDefault="007B3A92" w:rsidP="004C5605">
            <w:pPr>
              <w:spacing w:after="0" w:line="240" w:lineRule="auto"/>
              <w:jc w:val="center"/>
              <w:rPr>
                <w:rFonts w:ascii="Times New Roman" w:eastAsia="Times New Roman" w:hAnsi="Times New Roman" w:cs="Times New Roman"/>
                <w:b/>
                <w:bCs/>
                <w:color w:val="000000"/>
                <w:sz w:val="24"/>
                <w:szCs w:val="24"/>
              </w:rPr>
            </w:pPr>
          </w:p>
        </w:tc>
        <w:tc>
          <w:tcPr>
            <w:tcW w:w="1514" w:type="dxa"/>
          </w:tcPr>
          <w:p w:rsidR="007B3A92" w:rsidRPr="00277F7F" w:rsidRDefault="007B3A92" w:rsidP="004C5605">
            <w:pPr>
              <w:spacing w:after="0" w:line="240" w:lineRule="auto"/>
              <w:jc w:val="center"/>
              <w:rPr>
                <w:rFonts w:ascii="Times New Roman" w:eastAsia="Times New Roman" w:hAnsi="Times New Roman" w:cs="Times New Roman"/>
                <w:b/>
                <w:bCs/>
                <w:color w:val="000000"/>
                <w:sz w:val="24"/>
                <w:szCs w:val="24"/>
              </w:rPr>
            </w:pPr>
          </w:p>
        </w:tc>
        <w:tc>
          <w:tcPr>
            <w:tcW w:w="1260" w:type="dxa"/>
          </w:tcPr>
          <w:p w:rsidR="007B3A92" w:rsidRPr="00277F7F" w:rsidRDefault="007B3A92" w:rsidP="00696996">
            <w:pPr>
              <w:spacing w:after="0" w:line="240" w:lineRule="auto"/>
              <w:ind w:right="-288"/>
              <w:jc w:val="center"/>
              <w:rPr>
                <w:rFonts w:ascii="Times New Roman" w:eastAsia="Times New Roman" w:hAnsi="Times New Roman" w:cs="Times New Roman"/>
                <w:b/>
                <w:bCs/>
                <w:color w:val="000000"/>
              </w:rPr>
            </w:pPr>
          </w:p>
        </w:tc>
      </w:tr>
      <w:tr w:rsidR="007B3A92" w:rsidRPr="00277F7F" w:rsidTr="00C00CA8">
        <w:trPr>
          <w:trHeight w:val="636"/>
        </w:trPr>
        <w:tc>
          <w:tcPr>
            <w:tcW w:w="1080" w:type="dxa"/>
            <w:shd w:val="clear" w:color="auto" w:fill="auto"/>
            <w:noWrap/>
            <w:vAlign w:val="bottom"/>
            <w:hideMark/>
          </w:tcPr>
          <w:p w:rsidR="007B3A92" w:rsidRPr="00277F7F" w:rsidRDefault="002B1AB8" w:rsidP="00824602">
            <w:pPr>
              <w:spacing w:after="0" w:line="240" w:lineRule="auto"/>
              <w:jc w:val="center"/>
              <w:rPr>
                <w:rFonts w:ascii="Times New Roman" w:eastAsia="Times New Roman" w:hAnsi="Times New Roman" w:cs="Times New Roman"/>
                <w:color w:val="000000"/>
              </w:rPr>
            </w:pPr>
            <w:r w:rsidRPr="002B1AB8">
              <w:rPr>
                <w:rFonts w:ascii="Times New Roman" w:eastAsia="Times New Roman" w:hAnsi="Times New Roman" w:cs="Times New Roman"/>
                <w:color w:val="000000"/>
              </w:rPr>
              <w:lastRenderedPageBreak/>
              <w:t>5.C</w:t>
            </w:r>
          </w:p>
        </w:tc>
        <w:tc>
          <w:tcPr>
            <w:tcW w:w="4410" w:type="dxa"/>
            <w:shd w:val="clear" w:color="auto" w:fill="auto"/>
            <w:hideMark/>
          </w:tcPr>
          <w:p w:rsidR="007B3A92" w:rsidRPr="00277F7F" w:rsidRDefault="002B1AB8" w:rsidP="00F22C55">
            <w:pPr>
              <w:spacing w:after="0" w:line="240" w:lineRule="auto"/>
              <w:rPr>
                <w:rFonts w:ascii="Times New Roman" w:eastAsia="Times New Roman" w:hAnsi="Times New Roman" w:cs="Times New Roman"/>
                <w:color w:val="000000"/>
                <w:sz w:val="24"/>
                <w:szCs w:val="24"/>
              </w:rPr>
            </w:pPr>
            <w:r w:rsidRPr="002B1AB8">
              <w:rPr>
                <w:rFonts w:ascii="Times New Roman" w:eastAsia="Times New Roman" w:hAnsi="Times New Roman" w:cs="Times New Roman"/>
                <w:color w:val="000000"/>
                <w:sz w:val="24"/>
                <w:szCs w:val="24"/>
              </w:rPr>
              <w:t xml:space="preserve">Implements plan in incremental steps to increase skill acquisition. </w:t>
            </w:r>
          </w:p>
        </w:tc>
        <w:tc>
          <w:tcPr>
            <w:tcW w:w="1350" w:type="dxa"/>
            <w:shd w:val="clear" w:color="auto" w:fill="auto"/>
            <w:vAlign w:val="center"/>
            <w:hideMark/>
          </w:tcPr>
          <w:p w:rsidR="007B3A92" w:rsidRPr="00277F7F" w:rsidRDefault="002B1AB8" w:rsidP="00F22C55">
            <w:pPr>
              <w:spacing w:after="0" w:line="240" w:lineRule="auto"/>
              <w:jc w:val="center"/>
              <w:rPr>
                <w:rFonts w:ascii="Times New Roman" w:eastAsia="Times New Roman" w:hAnsi="Times New Roman" w:cs="Times New Roman"/>
                <w:b/>
                <w:bCs/>
                <w:color w:val="000000"/>
              </w:rPr>
            </w:pPr>
            <w:r w:rsidRPr="002B1AB8">
              <w:rPr>
                <w:rFonts w:ascii="Times New Roman" w:eastAsia="Times New Roman" w:hAnsi="Times New Roman" w:cs="Times New Roman"/>
                <w:b/>
                <w:bCs/>
                <w:color w:val="000000"/>
              </w:rPr>
              <w:t>X</w:t>
            </w:r>
          </w:p>
        </w:tc>
        <w:tc>
          <w:tcPr>
            <w:tcW w:w="1440" w:type="dxa"/>
            <w:shd w:val="clear" w:color="auto" w:fill="auto"/>
            <w:vAlign w:val="center"/>
            <w:hideMark/>
          </w:tcPr>
          <w:p w:rsidR="007B3A92" w:rsidRPr="00277F7F" w:rsidRDefault="002B1AB8" w:rsidP="00F22C55">
            <w:pPr>
              <w:spacing w:after="0" w:line="240" w:lineRule="auto"/>
              <w:jc w:val="center"/>
              <w:rPr>
                <w:rFonts w:ascii="Times New Roman" w:eastAsia="Times New Roman" w:hAnsi="Times New Roman" w:cs="Times New Roman"/>
                <w:b/>
                <w:bCs/>
                <w:color w:val="000000"/>
              </w:rPr>
            </w:pPr>
            <w:r w:rsidRPr="002B1AB8">
              <w:rPr>
                <w:rFonts w:ascii="Times New Roman" w:eastAsia="Times New Roman" w:hAnsi="Times New Roman" w:cs="Times New Roman"/>
                <w:b/>
                <w:bCs/>
                <w:color w:val="000000"/>
              </w:rPr>
              <w:t>X</w:t>
            </w:r>
          </w:p>
        </w:tc>
        <w:tc>
          <w:tcPr>
            <w:tcW w:w="1620" w:type="dxa"/>
            <w:shd w:val="clear" w:color="auto" w:fill="auto"/>
            <w:vAlign w:val="center"/>
            <w:hideMark/>
          </w:tcPr>
          <w:p w:rsidR="007B3A92" w:rsidRPr="00277F7F" w:rsidRDefault="002B1AB8" w:rsidP="00F22C55">
            <w:pPr>
              <w:spacing w:after="0" w:line="240" w:lineRule="auto"/>
              <w:jc w:val="center"/>
              <w:rPr>
                <w:rFonts w:ascii="Times New Roman" w:eastAsia="Times New Roman" w:hAnsi="Times New Roman" w:cs="Times New Roman"/>
                <w:b/>
                <w:bCs/>
                <w:color w:val="000000"/>
              </w:rPr>
            </w:pPr>
            <w:r w:rsidRPr="002B1AB8">
              <w:rPr>
                <w:rFonts w:ascii="Times New Roman" w:eastAsia="Times New Roman" w:hAnsi="Times New Roman" w:cs="Times New Roman"/>
                <w:b/>
                <w:bCs/>
                <w:color w:val="000000"/>
              </w:rPr>
              <w:t>X</w:t>
            </w:r>
          </w:p>
        </w:tc>
        <w:tc>
          <w:tcPr>
            <w:tcW w:w="1276" w:type="dxa"/>
          </w:tcPr>
          <w:p w:rsidR="007B3A92" w:rsidRPr="00277F7F" w:rsidRDefault="007B3A92" w:rsidP="00F22C55">
            <w:pPr>
              <w:spacing w:after="0" w:line="240" w:lineRule="auto"/>
              <w:jc w:val="center"/>
              <w:rPr>
                <w:rFonts w:ascii="Times New Roman" w:eastAsia="Times New Roman" w:hAnsi="Times New Roman" w:cs="Times New Roman"/>
                <w:b/>
                <w:bCs/>
                <w:color w:val="000000"/>
              </w:rPr>
            </w:pPr>
          </w:p>
        </w:tc>
        <w:tc>
          <w:tcPr>
            <w:tcW w:w="1514" w:type="dxa"/>
          </w:tcPr>
          <w:p w:rsidR="007B3A92" w:rsidRPr="00277F7F" w:rsidRDefault="007B3A92" w:rsidP="00F22C55">
            <w:pPr>
              <w:spacing w:after="0" w:line="240" w:lineRule="auto"/>
              <w:jc w:val="center"/>
              <w:rPr>
                <w:rFonts w:ascii="Times New Roman" w:eastAsia="Times New Roman" w:hAnsi="Times New Roman" w:cs="Times New Roman"/>
                <w:b/>
                <w:bCs/>
                <w:color w:val="000000"/>
              </w:rPr>
            </w:pPr>
          </w:p>
        </w:tc>
        <w:tc>
          <w:tcPr>
            <w:tcW w:w="1260" w:type="dxa"/>
          </w:tcPr>
          <w:p w:rsidR="007B3A92" w:rsidRPr="00277F7F" w:rsidRDefault="007B3A92" w:rsidP="00696996">
            <w:pPr>
              <w:spacing w:after="0" w:line="240" w:lineRule="auto"/>
              <w:ind w:right="-288"/>
              <w:jc w:val="center"/>
              <w:rPr>
                <w:rFonts w:ascii="Times New Roman" w:eastAsia="Times New Roman" w:hAnsi="Times New Roman" w:cs="Times New Roman"/>
                <w:b/>
                <w:bCs/>
                <w:color w:val="000000"/>
              </w:rPr>
            </w:pPr>
          </w:p>
        </w:tc>
      </w:tr>
      <w:tr w:rsidR="007B3A92" w:rsidRPr="00277F7F" w:rsidTr="00C00CA8">
        <w:trPr>
          <w:trHeight w:val="624"/>
        </w:trPr>
        <w:tc>
          <w:tcPr>
            <w:tcW w:w="1080" w:type="dxa"/>
            <w:shd w:val="clear" w:color="auto" w:fill="auto"/>
            <w:noWrap/>
            <w:vAlign w:val="bottom"/>
            <w:hideMark/>
          </w:tcPr>
          <w:p w:rsidR="007B3A92" w:rsidRPr="00277F7F" w:rsidRDefault="002B1AB8" w:rsidP="00824602">
            <w:pPr>
              <w:spacing w:after="0" w:line="240" w:lineRule="auto"/>
              <w:jc w:val="center"/>
              <w:rPr>
                <w:rFonts w:ascii="Times New Roman" w:eastAsia="Times New Roman" w:hAnsi="Times New Roman" w:cs="Times New Roman"/>
                <w:color w:val="000000"/>
              </w:rPr>
            </w:pPr>
            <w:r w:rsidRPr="002B1AB8">
              <w:rPr>
                <w:rFonts w:ascii="Times New Roman" w:eastAsia="Times New Roman" w:hAnsi="Times New Roman" w:cs="Times New Roman"/>
                <w:color w:val="000000"/>
              </w:rPr>
              <w:t>5.D</w:t>
            </w:r>
          </w:p>
        </w:tc>
        <w:tc>
          <w:tcPr>
            <w:tcW w:w="4410" w:type="dxa"/>
            <w:shd w:val="clear" w:color="auto" w:fill="auto"/>
            <w:hideMark/>
          </w:tcPr>
          <w:p w:rsidR="007B3A92" w:rsidRPr="00277F7F" w:rsidRDefault="002B1AB8" w:rsidP="008E1A53">
            <w:pPr>
              <w:spacing w:after="0" w:line="240" w:lineRule="auto"/>
              <w:rPr>
                <w:rFonts w:ascii="Times New Roman" w:eastAsia="Times New Roman" w:hAnsi="Times New Roman" w:cs="Times New Roman"/>
                <w:color w:val="000000"/>
                <w:sz w:val="24"/>
                <w:szCs w:val="24"/>
              </w:rPr>
            </w:pPr>
            <w:r w:rsidRPr="002B1AB8">
              <w:rPr>
                <w:rFonts w:ascii="Times New Roman" w:eastAsia="Times New Roman" w:hAnsi="Times New Roman" w:cs="Times New Roman"/>
                <w:color w:val="000000"/>
                <w:sz w:val="24"/>
                <w:szCs w:val="24"/>
              </w:rPr>
              <w:t>Implements the plan to ensure maintenance and generalization to support newly</w:t>
            </w:r>
            <w:r w:rsidR="008E1A53">
              <w:rPr>
                <w:rFonts w:ascii="Times New Roman" w:eastAsia="Times New Roman" w:hAnsi="Times New Roman" w:cs="Times New Roman"/>
                <w:color w:val="000000"/>
                <w:sz w:val="24"/>
                <w:szCs w:val="24"/>
              </w:rPr>
              <w:t>-</w:t>
            </w:r>
            <w:r w:rsidRPr="002B1AB8">
              <w:rPr>
                <w:rFonts w:ascii="Times New Roman" w:eastAsia="Times New Roman" w:hAnsi="Times New Roman" w:cs="Times New Roman"/>
                <w:color w:val="000000"/>
                <w:sz w:val="24"/>
                <w:szCs w:val="24"/>
              </w:rPr>
              <w:t>learned behaviors.</w:t>
            </w:r>
          </w:p>
        </w:tc>
        <w:tc>
          <w:tcPr>
            <w:tcW w:w="1350" w:type="dxa"/>
            <w:shd w:val="clear" w:color="auto" w:fill="auto"/>
            <w:vAlign w:val="center"/>
            <w:hideMark/>
          </w:tcPr>
          <w:p w:rsidR="007B3A92" w:rsidRPr="00277F7F" w:rsidRDefault="002B1AB8" w:rsidP="00F22C55">
            <w:pPr>
              <w:spacing w:after="0" w:line="240" w:lineRule="auto"/>
              <w:jc w:val="center"/>
              <w:rPr>
                <w:rFonts w:ascii="Times New Roman" w:eastAsia="Times New Roman" w:hAnsi="Times New Roman" w:cs="Times New Roman"/>
                <w:b/>
                <w:bCs/>
                <w:color w:val="000000"/>
                <w:sz w:val="24"/>
                <w:szCs w:val="24"/>
              </w:rPr>
            </w:pPr>
            <w:r w:rsidRPr="002B1AB8">
              <w:rPr>
                <w:rFonts w:ascii="Times New Roman" w:eastAsia="Times New Roman" w:hAnsi="Times New Roman" w:cs="Times New Roman"/>
                <w:b/>
                <w:bCs/>
                <w:color w:val="000000"/>
                <w:sz w:val="24"/>
                <w:szCs w:val="24"/>
              </w:rPr>
              <w:t>X</w:t>
            </w:r>
          </w:p>
        </w:tc>
        <w:tc>
          <w:tcPr>
            <w:tcW w:w="1440" w:type="dxa"/>
            <w:shd w:val="clear" w:color="auto" w:fill="auto"/>
            <w:vAlign w:val="center"/>
            <w:hideMark/>
          </w:tcPr>
          <w:p w:rsidR="007B3A92" w:rsidRPr="00277F7F" w:rsidRDefault="002B1AB8" w:rsidP="00F22C55">
            <w:pPr>
              <w:spacing w:after="0" w:line="240" w:lineRule="auto"/>
              <w:jc w:val="center"/>
              <w:rPr>
                <w:rFonts w:ascii="Times New Roman" w:eastAsia="Times New Roman" w:hAnsi="Times New Roman" w:cs="Times New Roman"/>
                <w:b/>
                <w:bCs/>
                <w:color w:val="000000"/>
              </w:rPr>
            </w:pPr>
            <w:r w:rsidRPr="002B1AB8">
              <w:rPr>
                <w:rFonts w:ascii="Times New Roman" w:eastAsia="Times New Roman" w:hAnsi="Times New Roman" w:cs="Times New Roman"/>
                <w:b/>
                <w:bCs/>
                <w:color w:val="000000"/>
              </w:rPr>
              <w:t>X</w:t>
            </w:r>
          </w:p>
        </w:tc>
        <w:tc>
          <w:tcPr>
            <w:tcW w:w="1620" w:type="dxa"/>
            <w:shd w:val="clear" w:color="auto" w:fill="auto"/>
            <w:vAlign w:val="center"/>
            <w:hideMark/>
          </w:tcPr>
          <w:p w:rsidR="007B3A92" w:rsidRPr="00277F7F" w:rsidRDefault="002B1AB8" w:rsidP="00F22C55">
            <w:pPr>
              <w:spacing w:after="0" w:line="240" w:lineRule="auto"/>
              <w:jc w:val="center"/>
              <w:rPr>
                <w:rFonts w:ascii="Times New Roman" w:eastAsia="Times New Roman" w:hAnsi="Times New Roman" w:cs="Times New Roman"/>
                <w:b/>
                <w:bCs/>
                <w:color w:val="000000"/>
              </w:rPr>
            </w:pPr>
            <w:r w:rsidRPr="002B1AB8">
              <w:rPr>
                <w:rFonts w:ascii="Times New Roman" w:eastAsia="Times New Roman" w:hAnsi="Times New Roman" w:cs="Times New Roman"/>
                <w:b/>
                <w:bCs/>
                <w:color w:val="000000"/>
              </w:rPr>
              <w:t>X</w:t>
            </w:r>
          </w:p>
        </w:tc>
        <w:tc>
          <w:tcPr>
            <w:tcW w:w="1276" w:type="dxa"/>
          </w:tcPr>
          <w:p w:rsidR="007B3A92" w:rsidRPr="00277F7F" w:rsidRDefault="007B3A92" w:rsidP="00F22C55">
            <w:pPr>
              <w:spacing w:after="0" w:line="240" w:lineRule="auto"/>
              <w:jc w:val="center"/>
              <w:rPr>
                <w:rFonts w:ascii="Times New Roman" w:eastAsia="Times New Roman" w:hAnsi="Times New Roman" w:cs="Times New Roman"/>
                <w:b/>
                <w:bCs/>
                <w:color w:val="000000"/>
              </w:rPr>
            </w:pPr>
          </w:p>
        </w:tc>
        <w:tc>
          <w:tcPr>
            <w:tcW w:w="1514" w:type="dxa"/>
          </w:tcPr>
          <w:p w:rsidR="007B3A92" w:rsidRPr="00277F7F" w:rsidRDefault="007B3A92" w:rsidP="00F22C55">
            <w:pPr>
              <w:spacing w:after="0" w:line="240" w:lineRule="auto"/>
              <w:jc w:val="center"/>
              <w:rPr>
                <w:rFonts w:ascii="Times New Roman" w:eastAsia="Times New Roman" w:hAnsi="Times New Roman" w:cs="Times New Roman"/>
                <w:b/>
                <w:bCs/>
                <w:color w:val="000000"/>
              </w:rPr>
            </w:pPr>
          </w:p>
        </w:tc>
        <w:tc>
          <w:tcPr>
            <w:tcW w:w="1260" w:type="dxa"/>
          </w:tcPr>
          <w:p w:rsidR="007B3A92" w:rsidRPr="00277F7F" w:rsidRDefault="007B3A92" w:rsidP="00696996">
            <w:pPr>
              <w:spacing w:after="0" w:line="240" w:lineRule="auto"/>
              <w:ind w:right="-288"/>
              <w:jc w:val="center"/>
              <w:rPr>
                <w:rFonts w:ascii="Times New Roman" w:eastAsia="Times New Roman" w:hAnsi="Times New Roman" w:cs="Times New Roman"/>
                <w:b/>
                <w:bCs/>
                <w:color w:val="000000"/>
              </w:rPr>
            </w:pPr>
          </w:p>
        </w:tc>
      </w:tr>
      <w:tr w:rsidR="007B3A92" w:rsidRPr="00277F7F" w:rsidTr="00C00CA8">
        <w:trPr>
          <w:trHeight w:val="1284"/>
        </w:trPr>
        <w:tc>
          <w:tcPr>
            <w:tcW w:w="1080" w:type="dxa"/>
            <w:shd w:val="clear" w:color="auto" w:fill="auto"/>
            <w:noWrap/>
            <w:vAlign w:val="bottom"/>
            <w:hideMark/>
          </w:tcPr>
          <w:p w:rsidR="007B3A92" w:rsidRPr="00277F7F" w:rsidRDefault="002B1AB8" w:rsidP="00824602">
            <w:pPr>
              <w:spacing w:after="0" w:line="240" w:lineRule="auto"/>
              <w:jc w:val="center"/>
              <w:rPr>
                <w:rFonts w:ascii="Times New Roman" w:eastAsia="Times New Roman" w:hAnsi="Times New Roman" w:cs="Times New Roman"/>
                <w:color w:val="000000"/>
              </w:rPr>
            </w:pPr>
            <w:r w:rsidRPr="002B1AB8">
              <w:rPr>
                <w:rFonts w:ascii="Times New Roman" w:eastAsia="Times New Roman" w:hAnsi="Times New Roman" w:cs="Times New Roman"/>
                <w:color w:val="000000"/>
              </w:rPr>
              <w:t>5.E</w:t>
            </w:r>
          </w:p>
        </w:tc>
        <w:tc>
          <w:tcPr>
            <w:tcW w:w="4410" w:type="dxa"/>
            <w:shd w:val="clear" w:color="auto" w:fill="auto"/>
            <w:hideMark/>
          </w:tcPr>
          <w:p w:rsidR="007B3A92" w:rsidRPr="00277F7F" w:rsidRDefault="002B1AB8" w:rsidP="00C103E5">
            <w:pPr>
              <w:spacing w:after="0" w:line="240" w:lineRule="auto"/>
              <w:rPr>
                <w:rFonts w:ascii="Times New Roman" w:eastAsia="Times New Roman" w:hAnsi="Times New Roman" w:cs="Times New Roman"/>
                <w:color w:val="000000"/>
                <w:sz w:val="24"/>
                <w:szCs w:val="24"/>
              </w:rPr>
            </w:pPr>
            <w:r w:rsidRPr="002B1AB8">
              <w:rPr>
                <w:rFonts w:ascii="Times New Roman" w:eastAsia="Times New Roman" w:hAnsi="Times New Roman" w:cs="Times New Roman"/>
                <w:color w:val="000000"/>
                <w:sz w:val="24"/>
                <w:szCs w:val="24"/>
              </w:rPr>
              <w:t>Follows plan of reinforcement and encourages use of positive behavior.  Recognizes, rewards, and celebrates the use of new skills and appropriate responses on a daily basis</w:t>
            </w:r>
            <w:r w:rsidR="00C103E5">
              <w:rPr>
                <w:rFonts w:ascii="Times New Roman" w:eastAsia="Times New Roman" w:hAnsi="Times New Roman" w:cs="Times New Roman"/>
                <w:color w:val="000000"/>
                <w:sz w:val="24"/>
                <w:szCs w:val="24"/>
              </w:rPr>
              <w:t>.</w:t>
            </w:r>
          </w:p>
        </w:tc>
        <w:tc>
          <w:tcPr>
            <w:tcW w:w="1350" w:type="dxa"/>
            <w:shd w:val="clear" w:color="auto" w:fill="auto"/>
            <w:vAlign w:val="center"/>
            <w:hideMark/>
          </w:tcPr>
          <w:p w:rsidR="007B3A92" w:rsidRPr="00277F7F" w:rsidRDefault="002B1AB8" w:rsidP="00F22C55">
            <w:pPr>
              <w:spacing w:after="0" w:line="240" w:lineRule="auto"/>
              <w:jc w:val="center"/>
              <w:rPr>
                <w:rFonts w:ascii="Times New Roman" w:eastAsia="Times New Roman" w:hAnsi="Times New Roman" w:cs="Times New Roman"/>
                <w:b/>
                <w:bCs/>
                <w:color w:val="000000"/>
                <w:sz w:val="24"/>
                <w:szCs w:val="24"/>
              </w:rPr>
            </w:pPr>
            <w:r w:rsidRPr="002B1AB8">
              <w:rPr>
                <w:rFonts w:ascii="Times New Roman" w:eastAsia="Times New Roman" w:hAnsi="Times New Roman" w:cs="Times New Roman"/>
                <w:b/>
                <w:bCs/>
                <w:color w:val="000000"/>
                <w:sz w:val="24"/>
                <w:szCs w:val="24"/>
              </w:rPr>
              <w:t>X</w:t>
            </w:r>
          </w:p>
        </w:tc>
        <w:tc>
          <w:tcPr>
            <w:tcW w:w="1440" w:type="dxa"/>
            <w:shd w:val="clear" w:color="auto" w:fill="auto"/>
            <w:vAlign w:val="center"/>
            <w:hideMark/>
          </w:tcPr>
          <w:p w:rsidR="007B3A92" w:rsidRPr="00277F7F" w:rsidRDefault="002B1AB8" w:rsidP="00F22C55">
            <w:pPr>
              <w:spacing w:after="0" w:line="240" w:lineRule="auto"/>
              <w:jc w:val="center"/>
              <w:rPr>
                <w:rFonts w:ascii="Times New Roman" w:eastAsia="Times New Roman" w:hAnsi="Times New Roman" w:cs="Times New Roman"/>
                <w:b/>
                <w:bCs/>
                <w:color w:val="000000"/>
                <w:sz w:val="24"/>
                <w:szCs w:val="24"/>
              </w:rPr>
            </w:pPr>
            <w:r w:rsidRPr="002B1AB8">
              <w:rPr>
                <w:rFonts w:ascii="Times New Roman" w:eastAsia="Times New Roman" w:hAnsi="Times New Roman" w:cs="Times New Roman"/>
                <w:b/>
                <w:bCs/>
                <w:color w:val="000000"/>
                <w:sz w:val="24"/>
                <w:szCs w:val="24"/>
              </w:rPr>
              <w:t>X</w:t>
            </w:r>
          </w:p>
        </w:tc>
        <w:tc>
          <w:tcPr>
            <w:tcW w:w="1620" w:type="dxa"/>
            <w:shd w:val="clear" w:color="auto" w:fill="auto"/>
            <w:vAlign w:val="center"/>
            <w:hideMark/>
          </w:tcPr>
          <w:p w:rsidR="007B3A92" w:rsidRPr="00277F7F" w:rsidRDefault="002B1AB8" w:rsidP="00F22C55">
            <w:pPr>
              <w:spacing w:after="0" w:line="240" w:lineRule="auto"/>
              <w:jc w:val="center"/>
              <w:rPr>
                <w:rFonts w:ascii="Times New Roman" w:eastAsia="Times New Roman" w:hAnsi="Times New Roman" w:cs="Times New Roman"/>
                <w:b/>
                <w:bCs/>
                <w:color w:val="000000"/>
              </w:rPr>
            </w:pPr>
            <w:r w:rsidRPr="002B1AB8">
              <w:rPr>
                <w:rFonts w:ascii="Times New Roman" w:eastAsia="Times New Roman" w:hAnsi="Times New Roman" w:cs="Times New Roman"/>
                <w:b/>
                <w:bCs/>
                <w:color w:val="000000"/>
              </w:rPr>
              <w:t>X</w:t>
            </w:r>
          </w:p>
        </w:tc>
        <w:tc>
          <w:tcPr>
            <w:tcW w:w="1276" w:type="dxa"/>
          </w:tcPr>
          <w:p w:rsidR="007B3A92" w:rsidRPr="00277F7F" w:rsidRDefault="007B3A92" w:rsidP="00F22C55">
            <w:pPr>
              <w:spacing w:after="0" w:line="240" w:lineRule="auto"/>
              <w:jc w:val="center"/>
              <w:rPr>
                <w:rFonts w:ascii="Times New Roman" w:eastAsia="Times New Roman" w:hAnsi="Times New Roman" w:cs="Times New Roman"/>
                <w:b/>
                <w:bCs/>
                <w:color w:val="000000"/>
              </w:rPr>
            </w:pPr>
          </w:p>
        </w:tc>
        <w:tc>
          <w:tcPr>
            <w:tcW w:w="1514" w:type="dxa"/>
          </w:tcPr>
          <w:p w:rsidR="007B3A92" w:rsidRPr="00277F7F" w:rsidRDefault="007B3A92" w:rsidP="00F22C55">
            <w:pPr>
              <w:spacing w:after="0" w:line="240" w:lineRule="auto"/>
              <w:jc w:val="center"/>
              <w:rPr>
                <w:rFonts w:ascii="Times New Roman" w:eastAsia="Times New Roman" w:hAnsi="Times New Roman" w:cs="Times New Roman"/>
                <w:b/>
                <w:bCs/>
                <w:color w:val="000000"/>
              </w:rPr>
            </w:pPr>
          </w:p>
        </w:tc>
        <w:tc>
          <w:tcPr>
            <w:tcW w:w="1260" w:type="dxa"/>
          </w:tcPr>
          <w:p w:rsidR="007B3A92" w:rsidRPr="00277F7F" w:rsidRDefault="007B3A92" w:rsidP="00696996">
            <w:pPr>
              <w:spacing w:after="0" w:line="240" w:lineRule="auto"/>
              <w:ind w:right="-288"/>
              <w:jc w:val="center"/>
              <w:rPr>
                <w:rFonts w:ascii="Times New Roman" w:eastAsia="Times New Roman" w:hAnsi="Times New Roman" w:cs="Times New Roman"/>
                <w:b/>
                <w:bCs/>
                <w:color w:val="000000"/>
              </w:rPr>
            </w:pPr>
          </w:p>
        </w:tc>
      </w:tr>
      <w:tr w:rsidR="007B3A92" w:rsidRPr="00277F7F" w:rsidTr="00C00CA8">
        <w:trPr>
          <w:trHeight w:val="948"/>
        </w:trPr>
        <w:tc>
          <w:tcPr>
            <w:tcW w:w="1080" w:type="dxa"/>
            <w:shd w:val="clear" w:color="auto" w:fill="auto"/>
            <w:noWrap/>
            <w:vAlign w:val="bottom"/>
            <w:hideMark/>
          </w:tcPr>
          <w:p w:rsidR="007B3A92" w:rsidRPr="00277F7F" w:rsidRDefault="002B1AB8" w:rsidP="00824602">
            <w:pPr>
              <w:spacing w:after="0" w:line="240" w:lineRule="auto"/>
              <w:jc w:val="center"/>
              <w:rPr>
                <w:rFonts w:ascii="Times New Roman" w:eastAsia="Times New Roman" w:hAnsi="Times New Roman" w:cs="Times New Roman"/>
                <w:color w:val="000000"/>
              </w:rPr>
            </w:pPr>
            <w:r w:rsidRPr="002B1AB8">
              <w:rPr>
                <w:rFonts w:ascii="Times New Roman" w:eastAsia="Times New Roman" w:hAnsi="Times New Roman" w:cs="Times New Roman"/>
                <w:color w:val="000000"/>
              </w:rPr>
              <w:t>5.F</w:t>
            </w:r>
          </w:p>
        </w:tc>
        <w:tc>
          <w:tcPr>
            <w:tcW w:w="4410" w:type="dxa"/>
            <w:shd w:val="clear" w:color="auto" w:fill="auto"/>
            <w:hideMark/>
          </w:tcPr>
          <w:p w:rsidR="007B3A92" w:rsidRPr="00277F7F" w:rsidRDefault="002B1AB8" w:rsidP="00C103E5">
            <w:pPr>
              <w:spacing w:after="0" w:line="240" w:lineRule="auto"/>
              <w:rPr>
                <w:rFonts w:ascii="Times New Roman" w:eastAsia="Times New Roman" w:hAnsi="Times New Roman" w:cs="Times New Roman"/>
                <w:color w:val="000000"/>
                <w:sz w:val="24"/>
                <w:szCs w:val="24"/>
              </w:rPr>
            </w:pPr>
            <w:r w:rsidRPr="002B1AB8">
              <w:rPr>
                <w:rFonts w:ascii="Times New Roman" w:eastAsia="Times New Roman" w:hAnsi="Times New Roman" w:cs="Times New Roman"/>
                <w:color w:val="000000"/>
                <w:sz w:val="24"/>
                <w:szCs w:val="24"/>
              </w:rPr>
              <w:t xml:space="preserve">Assists person in identifying new skills as a functional alternative to </w:t>
            </w:r>
            <w:r w:rsidR="008E1A53">
              <w:rPr>
                <w:rFonts w:ascii="Times New Roman" w:eastAsia="Times New Roman" w:hAnsi="Times New Roman" w:cs="Times New Roman"/>
                <w:color w:val="000000"/>
                <w:sz w:val="24"/>
                <w:szCs w:val="24"/>
              </w:rPr>
              <w:t>exhibiting</w:t>
            </w:r>
            <w:r w:rsidRPr="002B1AB8">
              <w:rPr>
                <w:rFonts w:ascii="Times New Roman" w:eastAsia="Times New Roman" w:hAnsi="Times New Roman" w:cs="Times New Roman"/>
                <w:color w:val="000000"/>
                <w:sz w:val="24"/>
                <w:szCs w:val="24"/>
              </w:rPr>
              <w:t xml:space="preserve"> challenging behaviors</w:t>
            </w:r>
            <w:r w:rsidR="00C103E5">
              <w:rPr>
                <w:rFonts w:ascii="Times New Roman" w:eastAsia="Times New Roman" w:hAnsi="Times New Roman" w:cs="Times New Roman"/>
                <w:color w:val="000000"/>
                <w:sz w:val="24"/>
                <w:szCs w:val="24"/>
              </w:rPr>
              <w:t>.</w:t>
            </w:r>
          </w:p>
        </w:tc>
        <w:tc>
          <w:tcPr>
            <w:tcW w:w="1350" w:type="dxa"/>
            <w:shd w:val="clear" w:color="auto" w:fill="auto"/>
            <w:vAlign w:val="center"/>
            <w:hideMark/>
          </w:tcPr>
          <w:p w:rsidR="007B3A92" w:rsidRPr="00277F7F" w:rsidRDefault="002B1AB8" w:rsidP="00F22C55">
            <w:pPr>
              <w:spacing w:after="0" w:line="240" w:lineRule="auto"/>
              <w:jc w:val="center"/>
              <w:rPr>
                <w:rFonts w:ascii="Times New Roman" w:eastAsia="Times New Roman" w:hAnsi="Times New Roman" w:cs="Times New Roman"/>
                <w:b/>
                <w:bCs/>
                <w:color w:val="000000"/>
                <w:sz w:val="24"/>
                <w:szCs w:val="24"/>
              </w:rPr>
            </w:pPr>
            <w:r w:rsidRPr="002B1AB8">
              <w:rPr>
                <w:rFonts w:ascii="Times New Roman" w:eastAsia="Times New Roman" w:hAnsi="Times New Roman" w:cs="Times New Roman"/>
                <w:b/>
                <w:bCs/>
                <w:color w:val="000000"/>
                <w:sz w:val="24"/>
                <w:szCs w:val="24"/>
              </w:rPr>
              <w:t>X</w:t>
            </w:r>
          </w:p>
        </w:tc>
        <w:tc>
          <w:tcPr>
            <w:tcW w:w="1440" w:type="dxa"/>
            <w:shd w:val="clear" w:color="auto" w:fill="auto"/>
            <w:vAlign w:val="center"/>
            <w:hideMark/>
          </w:tcPr>
          <w:p w:rsidR="007B3A92" w:rsidRPr="00277F7F" w:rsidRDefault="002B1AB8" w:rsidP="00F22C55">
            <w:pPr>
              <w:spacing w:after="0" w:line="240" w:lineRule="auto"/>
              <w:jc w:val="center"/>
              <w:rPr>
                <w:rFonts w:ascii="Times New Roman" w:eastAsia="Times New Roman" w:hAnsi="Times New Roman" w:cs="Times New Roman"/>
                <w:b/>
                <w:bCs/>
                <w:color w:val="000000"/>
                <w:sz w:val="24"/>
                <w:szCs w:val="24"/>
              </w:rPr>
            </w:pPr>
            <w:r w:rsidRPr="002B1AB8">
              <w:rPr>
                <w:rFonts w:ascii="Times New Roman" w:eastAsia="Times New Roman" w:hAnsi="Times New Roman" w:cs="Times New Roman"/>
                <w:b/>
                <w:bCs/>
                <w:color w:val="000000"/>
                <w:sz w:val="24"/>
                <w:szCs w:val="24"/>
              </w:rPr>
              <w:t>X</w:t>
            </w:r>
          </w:p>
        </w:tc>
        <w:tc>
          <w:tcPr>
            <w:tcW w:w="1620" w:type="dxa"/>
            <w:shd w:val="clear" w:color="auto" w:fill="auto"/>
            <w:vAlign w:val="center"/>
            <w:hideMark/>
          </w:tcPr>
          <w:p w:rsidR="007B3A92" w:rsidRPr="00277F7F" w:rsidRDefault="002B1AB8" w:rsidP="00F22C55">
            <w:pPr>
              <w:spacing w:after="0" w:line="240" w:lineRule="auto"/>
              <w:jc w:val="center"/>
              <w:rPr>
                <w:rFonts w:ascii="Times New Roman" w:eastAsia="Times New Roman" w:hAnsi="Times New Roman" w:cs="Times New Roman"/>
                <w:b/>
                <w:bCs/>
                <w:color w:val="000000"/>
                <w:sz w:val="24"/>
                <w:szCs w:val="24"/>
              </w:rPr>
            </w:pPr>
            <w:r w:rsidRPr="002B1AB8">
              <w:rPr>
                <w:rFonts w:ascii="Times New Roman" w:eastAsia="Times New Roman" w:hAnsi="Times New Roman" w:cs="Times New Roman"/>
                <w:b/>
                <w:bCs/>
                <w:color w:val="000000"/>
                <w:sz w:val="24"/>
                <w:szCs w:val="24"/>
              </w:rPr>
              <w:t>X</w:t>
            </w:r>
          </w:p>
        </w:tc>
        <w:tc>
          <w:tcPr>
            <w:tcW w:w="1276" w:type="dxa"/>
          </w:tcPr>
          <w:p w:rsidR="007B3A92" w:rsidRPr="00277F7F" w:rsidRDefault="007B3A92" w:rsidP="00F22C55">
            <w:pPr>
              <w:spacing w:after="0" w:line="240" w:lineRule="auto"/>
              <w:jc w:val="center"/>
              <w:rPr>
                <w:rFonts w:ascii="Times New Roman" w:eastAsia="Times New Roman" w:hAnsi="Times New Roman" w:cs="Times New Roman"/>
                <w:b/>
                <w:bCs/>
                <w:color w:val="000000"/>
                <w:sz w:val="24"/>
                <w:szCs w:val="24"/>
              </w:rPr>
            </w:pPr>
          </w:p>
        </w:tc>
        <w:tc>
          <w:tcPr>
            <w:tcW w:w="1514" w:type="dxa"/>
          </w:tcPr>
          <w:p w:rsidR="007B3A92" w:rsidRPr="00277F7F" w:rsidRDefault="007B3A92" w:rsidP="00F22C55">
            <w:pPr>
              <w:spacing w:after="0" w:line="240" w:lineRule="auto"/>
              <w:jc w:val="center"/>
              <w:rPr>
                <w:rFonts w:ascii="Times New Roman" w:eastAsia="Times New Roman" w:hAnsi="Times New Roman" w:cs="Times New Roman"/>
                <w:b/>
                <w:bCs/>
                <w:color w:val="000000"/>
                <w:sz w:val="24"/>
                <w:szCs w:val="24"/>
              </w:rPr>
            </w:pPr>
          </w:p>
        </w:tc>
        <w:tc>
          <w:tcPr>
            <w:tcW w:w="1260" w:type="dxa"/>
          </w:tcPr>
          <w:p w:rsidR="007B3A92" w:rsidRPr="00277F7F" w:rsidRDefault="007B3A92" w:rsidP="00696996">
            <w:pPr>
              <w:spacing w:after="0" w:line="240" w:lineRule="auto"/>
              <w:ind w:right="-288"/>
              <w:jc w:val="center"/>
              <w:rPr>
                <w:rFonts w:ascii="Times New Roman" w:eastAsia="Times New Roman" w:hAnsi="Times New Roman" w:cs="Times New Roman"/>
                <w:b/>
                <w:bCs/>
                <w:color w:val="000000"/>
                <w:sz w:val="24"/>
                <w:szCs w:val="24"/>
              </w:rPr>
            </w:pPr>
          </w:p>
        </w:tc>
      </w:tr>
      <w:tr w:rsidR="007B3A92" w:rsidRPr="00277F7F" w:rsidTr="00A55317">
        <w:trPr>
          <w:trHeight w:val="1187"/>
        </w:trPr>
        <w:tc>
          <w:tcPr>
            <w:tcW w:w="1080" w:type="dxa"/>
            <w:shd w:val="clear" w:color="auto" w:fill="auto"/>
            <w:noWrap/>
            <w:vAlign w:val="bottom"/>
            <w:hideMark/>
          </w:tcPr>
          <w:p w:rsidR="007B3A92" w:rsidRPr="00277F7F" w:rsidRDefault="002B1AB8" w:rsidP="00824602">
            <w:pPr>
              <w:spacing w:after="0" w:line="240" w:lineRule="auto"/>
              <w:jc w:val="center"/>
              <w:rPr>
                <w:rFonts w:ascii="Times New Roman" w:eastAsia="Times New Roman" w:hAnsi="Times New Roman" w:cs="Times New Roman"/>
                <w:color w:val="000000"/>
              </w:rPr>
            </w:pPr>
            <w:r w:rsidRPr="002B1AB8">
              <w:rPr>
                <w:rFonts w:ascii="Times New Roman" w:eastAsia="Times New Roman" w:hAnsi="Times New Roman" w:cs="Times New Roman"/>
                <w:color w:val="000000"/>
              </w:rPr>
              <w:t>5.G</w:t>
            </w:r>
          </w:p>
        </w:tc>
        <w:tc>
          <w:tcPr>
            <w:tcW w:w="4410" w:type="dxa"/>
            <w:shd w:val="clear" w:color="auto" w:fill="auto"/>
            <w:hideMark/>
          </w:tcPr>
          <w:p w:rsidR="007B3A92" w:rsidRPr="00277F7F" w:rsidRDefault="002B1AB8" w:rsidP="00A55317">
            <w:pPr>
              <w:spacing w:after="0" w:line="240" w:lineRule="auto"/>
              <w:rPr>
                <w:rFonts w:ascii="Times New Roman" w:eastAsia="Times New Roman" w:hAnsi="Times New Roman" w:cs="Times New Roman"/>
                <w:color w:val="000000"/>
                <w:sz w:val="24"/>
                <w:szCs w:val="24"/>
              </w:rPr>
            </w:pPr>
            <w:r w:rsidRPr="002B1AB8">
              <w:rPr>
                <w:rFonts w:ascii="Times New Roman" w:eastAsia="Times New Roman" w:hAnsi="Times New Roman" w:cs="Times New Roman"/>
                <w:color w:val="000000"/>
                <w:sz w:val="24"/>
                <w:szCs w:val="24"/>
              </w:rPr>
              <w:t>Provide</w:t>
            </w:r>
            <w:r w:rsidR="008E1A53">
              <w:rPr>
                <w:rFonts w:ascii="Times New Roman" w:eastAsia="Times New Roman" w:hAnsi="Times New Roman" w:cs="Times New Roman"/>
                <w:color w:val="000000"/>
                <w:sz w:val="24"/>
                <w:szCs w:val="24"/>
              </w:rPr>
              <w:t>s</w:t>
            </w:r>
            <w:r w:rsidRPr="002B1AB8">
              <w:rPr>
                <w:rFonts w:ascii="Times New Roman" w:eastAsia="Times New Roman" w:hAnsi="Times New Roman" w:cs="Times New Roman"/>
                <w:color w:val="000000"/>
                <w:sz w:val="24"/>
                <w:szCs w:val="24"/>
              </w:rPr>
              <w:t xml:space="preserve"> supports needed for the person to develop skills that allow</w:t>
            </w:r>
            <w:r w:rsidR="00C103E5">
              <w:rPr>
                <w:rFonts w:ascii="Times New Roman" w:eastAsia="Times New Roman" w:hAnsi="Times New Roman" w:cs="Times New Roman"/>
                <w:color w:val="000000"/>
                <w:sz w:val="24"/>
                <w:szCs w:val="24"/>
              </w:rPr>
              <w:t xml:space="preserve"> for</w:t>
            </w:r>
            <w:r w:rsidRPr="002B1AB8">
              <w:rPr>
                <w:rFonts w:ascii="Times New Roman" w:eastAsia="Times New Roman" w:hAnsi="Times New Roman" w:cs="Times New Roman"/>
                <w:color w:val="000000"/>
                <w:sz w:val="24"/>
                <w:szCs w:val="24"/>
              </w:rPr>
              <w:t xml:space="preserve"> the increased capacity to tolerate non-preferred activities and self</w:t>
            </w:r>
            <w:r w:rsidR="008E1A53">
              <w:rPr>
                <w:rFonts w:ascii="Times New Roman" w:eastAsia="Times New Roman" w:hAnsi="Times New Roman" w:cs="Times New Roman"/>
                <w:color w:val="000000"/>
                <w:sz w:val="24"/>
                <w:szCs w:val="24"/>
              </w:rPr>
              <w:t>-</w:t>
            </w:r>
            <w:r w:rsidRPr="002B1AB8">
              <w:rPr>
                <w:rFonts w:ascii="Times New Roman" w:eastAsia="Times New Roman" w:hAnsi="Times New Roman" w:cs="Times New Roman"/>
                <w:color w:val="000000"/>
                <w:sz w:val="24"/>
                <w:szCs w:val="24"/>
              </w:rPr>
              <w:t xml:space="preserve">manage behavior. </w:t>
            </w:r>
          </w:p>
        </w:tc>
        <w:tc>
          <w:tcPr>
            <w:tcW w:w="1350" w:type="dxa"/>
            <w:shd w:val="clear" w:color="auto" w:fill="auto"/>
            <w:vAlign w:val="center"/>
            <w:hideMark/>
          </w:tcPr>
          <w:p w:rsidR="007B3A92" w:rsidRPr="00277F7F" w:rsidRDefault="002B1AB8" w:rsidP="00F22C55">
            <w:pPr>
              <w:spacing w:after="0" w:line="240" w:lineRule="auto"/>
              <w:jc w:val="center"/>
              <w:rPr>
                <w:rFonts w:ascii="Times New Roman" w:eastAsia="Times New Roman" w:hAnsi="Times New Roman" w:cs="Times New Roman"/>
                <w:b/>
                <w:bCs/>
                <w:color w:val="000000"/>
                <w:sz w:val="24"/>
                <w:szCs w:val="24"/>
              </w:rPr>
            </w:pPr>
            <w:r w:rsidRPr="002B1AB8">
              <w:rPr>
                <w:rFonts w:ascii="Times New Roman" w:eastAsia="Times New Roman" w:hAnsi="Times New Roman" w:cs="Times New Roman"/>
                <w:b/>
                <w:bCs/>
                <w:color w:val="000000"/>
                <w:sz w:val="24"/>
                <w:szCs w:val="24"/>
              </w:rPr>
              <w:t>X</w:t>
            </w:r>
          </w:p>
        </w:tc>
        <w:tc>
          <w:tcPr>
            <w:tcW w:w="1440" w:type="dxa"/>
            <w:shd w:val="clear" w:color="auto" w:fill="auto"/>
            <w:vAlign w:val="center"/>
            <w:hideMark/>
          </w:tcPr>
          <w:p w:rsidR="007B3A92" w:rsidRPr="00277F7F" w:rsidRDefault="002B1AB8" w:rsidP="00F22C55">
            <w:pPr>
              <w:spacing w:after="0" w:line="240" w:lineRule="auto"/>
              <w:jc w:val="center"/>
              <w:rPr>
                <w:rFonts w:ascii="Times New Roman" w:eastAsia="Times New Roman" w:hAnsi="Times New Roman" w:cs="Times New Roman"/>
                <w:b/>
                <w:bCs/>
                <w:color w:val="000000"/>
                <w:sz w:val="24"/>
                <w:szCs w:val="24"/>
              </w:rPr>
            </w:pPr>
            <w:r w:rsidRPr="002B1AB8">
              <w:rPr>
                <w:rFonts w:ascii="Times New Roman" w:eastAsia="Times New Roman" w:hAnsi="Times New Roman" w:cs="Times New Roman"/>
                <w:b/>
                <w:bCs/>
                <w:color w:val="000000"/>
                <w:sz w:val="24"/>
                <w:szCs w:val="24"/>
              </w:rPr>
              <w:t>X</w:t>
            </w:r>
          </w:p>
        </w:tc>
        <w:tc>
          <w:tcPr>
            <w:tcW w:w="1620" w:type="dxa"/>
            <w:shd w:val="clear" w:color="auto" w:fill="auto"/>
            <w:vAlign w:val="center"/>
            <w:hideMark/>
          </w:tcPr>
          <w:p w:rsidR="007B3A92" w:rsidRPr="00277F7F" w:rsidRDefault="002B1AB8" w:rsidP="00F22C55">
            <w:pPr>
              <w:spacing w:after="0" w:line="240" w:lineRule="auto"/>
              <w:jc w:val="center"/>
              <w:rPr>
                <w:rFonts w:ascii="Times New Roman" w:eastAsia="Times New Roman" w:hAnsi="Times New Roman" w:cs="Times New Roman"/>
                <w:b/>
                <w:bCs/>
                <w:color w:val="000000"/>
                <w:sz w:val="24"/>
                <w:szCs w:val="24"/>
              </w:rPr>
            </w:pPr>
            <w:r w:rsidRPr="002B1AB8">
              <w:rPr>
                <w:rFonts w:ascii="Times New Roman" w:eastAsia="Times New Roman" w:hAnsi="Times New Roman" w:cs="Times New Roman"/>
                <w:b/>
                <w:bCs/>
                <w:color w:val="000000"/>
                <w:sz w:val="24"/>
                <w:szCs w:val="24"/>
              </w:rPr>
              <w:t>X</w:t>
            </w:r>
          </w:p>
        </w:tc>
        <w:tc>
          <w:tcPr>
            <w:tcW w:w="1276" w:type="dxa"/>
          </w:tcPr>
          <w:p w:rsidR="007B3A92" w:rsidRPr="00277F7F" w:rsidRDefault="007B3A92" w:rsidP="00F22C55">
            <w:pPr>
              <w:spacing w:after="0" w:line="240" w:lineRule="auto"/>
              <w:jc w:val="center"/>
              <w:rPr>
                <w:rFonts w:ascii="Times New Roman" w:eastAsia="Times New Roman" w:hAnsi="Times New Roman" w:cs="Times New Roman"/>
                <w:b/>
                <w:bCs/>
                <w:color w:val="000000"/>
                <w:sz w:val="24"/>
                <w:szCs w:val="24"/>
              </w:rPr>
            </w:pPr>
          </w:p>
        </w:tc>
        <w:tc>
          <w:tcPr>
            <w:tcW w:w="1514" w:type="dxa"/>
          </w:tcPr>
          <w:p w:rsidR="007B3A92" w:rsidRPr="00277F7F" w:rsidRDefault="007B3A92" w:rsidP="00F22C55">
            <w:pPr>
              <w:spacing w:after="0" w:line="240" w:lineRule="auto"/>
              <w:jc w:val="center"/>
              <w:rPr>
                <w:rFonts w:ascii="Times New Roman" w:eastAsia="Times New Roman" w:hAnsi="Times New Roman" w:cs="Times New Roman"/>
                <w:b/>
                <w:bCs/>
                <w:color w:val="000000"/>
                <w:sz w:val="24"/>
                <w:szCs w:val="24"/>
              </w:rPr>
            </w:pPr>
          </w:p>
        </w:tc>
        <w:tc>
          <w:tcPr>
            <w:tcW w:w="1260" w:type="dxa"/>
          </w:tcPr>
          <w:p w:rsidR="007B3A92" w:rsidRPr="00277F7F" w:rsidRDefault="007B3A92" w:rsidP="00696996">
            <w:pPr>
              <w:spacing w:after="0" w:line="240" w:lineRule="auto"/>
              <w:ind w:right="-288"/>
              <w:jc w:val="center"/>
              <w:rPr>
                <w:rFonts w:ascii="Times New Roman" w:eastAsia="Times New Roman" w:hAnsi="Times New Roman" w:cs="Times New Roman"/>
                <w:b/>
                <w:bCs/>
                <w:color w:val="000000"/>
                <w:sz w:val="24"/>
                <w:szCs w:val="24"/>
              </w:rPr>
            </w:pPr>
          </w:p>
        </w:tc>
      </w:tr>
      <w:tr w:rsidR="007B3A92" w:rsidRPr="00277F7F" w:rsidTr="00A55317">
        <w:trPr>
          <w:trHeight w:val="629"/>
        </w:trPr>
        <w:tc>
          <w:tcPr>
            <w:tcW w:w="1080" w:type="dxa"/>
            <w:shd w:val="clear" w:color="auto" w:fill="auto"/>
            <w:noWrap/>
            <w:vAlign w:val="bottom"/>
            <w:hideMark/>
          </w:tcPr>
          <w:p w:rsidR="007B3A92" w:rsidRPr="00277F7F" w:rsidRDefault="002B1AB8" w:rsidP="00DF58EA">
            <w:pPr>
              <w:spacing w:after="0" w:line="240" w:lineRule="auto"/>
              <w:jc w:val="center"/>
              <w:rPr>
                <w:rFonts w:ascii="Times New Roman" w:eastAsia="Times New Roman" w:hAnsi="Times New Roman" w:cs="Times New Roman"/>
                <w:color w:val="000000"/>
              </w:rPr>
            </w:pPr>
            <w:r w:rsidRPr="002B1AB8">
              <w:rPr>
                <w:rFonts w:ascii="Times New Roman" w:eastAsia="Times New Roman" w:hAnsi="Times New Roman" w:cs="Times New Roman"/>
                <w:color w:val="000000"/>
              </w:rPr>
              <w:t>5.H</w:t>
            </w:r>
          </w:p>
        </w:tc>
        <w:tc>
          <w:tcPr>
            <w:tcW w:w="4410" w:type="dxa"/>
            <w:shd w:val="clear" w:color="auto" w:fill="auto"/>
            <w:hideMark/>
          </w:tcPr>
          <w:p w:rsidR="007B3A92" w:rsidRPr="00277F7F" w:rsidRDefault="002B1AB8" w:rsidP="00F22C55">
            <w:pPr>
              <w:spacing w:after="0" w:line="240" w:lineRule="auto"/>
              <w:rPr>
                <w:rFonts w:ascii="Times New Roman" w:eastAsia="Times New Roman" w:hAnsi="Times New Roman" w:cs="Times New Roman"/>
                <w:color w:val="000000"/>
                <w:sz w:val="24"/>
                <w:szCs w:val="24"/>
              </w:rPr>
            </w:pPr>
            <w:r w:rsidRPr="002B1AB8">
              <w:rPr>
                <w:rFonts w:ascii="Times New Roman" w:eastAsia="Times New Roman" w:hAnsi="Times New Roman" w:cs="Times New Roman"/>
                <w:color w:val="000000"/>
                <w:sz w:val="24"/>
                <w:szCs w:val="24"/>
              </w:rPr>
              <w:t xml:space="preserve">Encourages the person </w:t>
            </w:r>
            <w:r w:rsidR="008E1A53">
              <w:rPr>
                <w:rFonts w:ascii="Times New Roman" w:eastAsia="Times New Roman" w:hAnsi="Times New Roman" w:cs="Times New Roman"/>
                <w:color w:val="000000"/>
                <w:sz w:val="24"/>
                <w:szCs w:val="24"/>
              </w:rPr>
              <w:t xml:space="preserve">being supported </w:t>
            </w:r>
            <w:r w:rsidRPr="002B1AB8">
              <w:rPr>
                <w:rFonts w:ascii="Times New Roman" w:eastAsia="Times New Roman" w:hAnsi="Times New Roman" w:cs="Times New Roman"/>
                <w:color w:val="000000"/>
                <w:sz w:val="24"/>
                <w:szCs w:val="24"/>
              </w:rPr>
              <w:t xml:space="preserve">to continue to use new skills across natural settings. </w:t>
            </w:r>
          </w:p>
        </w:tc>
        <w:tc>
          <w:tcPr>
            <w:tcW w:w="1350" w:type="dxa"/>
            <w:shd w:val="clear" w:color="auto" w:fill="auto"/>
            <w:vAlign w:val="center"/>
            <w:hideMark/>
          </w:tcPr>
          <w:p w:rsidR="007B3A92" w:rsidRPr="00277F7F" w:rsidRDefault="002B1AB8" w:rsidP="00F22C55">
            <w:pPr>
              <w:spacing w:after="0" w:line="240" w:lineRule="auto"/>
              <w:jc w:val="center"/>
              <w:rPr>
                <w:rFonts w:ascii="Times New Roman" w:eastAsia="Times New Roman" w:hAnsi="Times New Roman" w:cs="Times New Roman"/>
                <w:b/>
                <w:bCs/>
                <w:color w:val="000000"/>
                <w:sz w:val="24"/>
                <w:szCs w:val="24"/>
              </w:rPr>
            </w:pPr>
            <w:r w:rsidRPr="002B1AB8">
              <w:rPr>
                <w:rFonts w:ascii="Times New Roman" w:eastAsia="Times New Roman" w:hAnsi="Times New Roman" w:cs="Times New Roman"/>
                <w:b/>
                <w:bCs/>
                <w:color w:val="000000"/>
                <w:sz w:val="24"/>
                <w:szCs w:val="24"/>
              </w:rPr>
              <w:t>X</w:t>
            </w:r>
          </w:p>
        </w:tc>
        <w:tc>
          <w:tcPr>
            <w:tcW w:w="1440" w:type="dxa"/>
            <w:shd w:val="clear" w:color="auto" w:fill="auto"/>
            <w:vAlign w:val="center"/>
            <w:hideMark/>
          </w:tcPr>
          <w:p w:rsidR="007B3A92" w:rsidRPr="00277F7F" w:rsidRDefault="002B1AB8" w:rsidP="00F22C55">
            <w:pPr>
              <w:spacing w:after="0" w:line="240" w:lineRule="auto"/>
              <w:jc w:val="center"/>
              <w:rPr>
                <w:rFonts w:ascii="Times New Roman" w:eastAsia="Times New Roman" w:hAnsi="Times New Roman" w:cs="Times New Roman"/>
                <w:b/>
                <w:bCs/>
                <w:color w:val="000000"/>
                <w:sz w:val="24"/>
                <w:szCs w:val="24"/>
              </w:rPr>
            </w:pPr>
            <w:r w:rsidRPr="002B1AB8">
              <w:rPr>
                <w:rFonts w:ascii="Times New Roman" w:eastAsia="Times New Roman" w:hAnsi="Times New Roman" w:cs="Times New Roman"/>
                <w:b/>
                <w:bCs/>
                <w:color w:val="000000"/>
                <w:sz w:val="24"/>
                <w:szCs w:val="24"/>
              </w:rPr>
              <w:t>X</w:t>
            </w:r>
          </w:p>
        </w:tc>
        <w:tc>
          <w:tcPr>
            <w:tcW w:w="1620" w:type="dxa"/>
            <w:shd w:val="clear" w:color="auto" w:fill="auto"/>
            <w:vAlign w:val="center"/>
            <w:hideMark/>
          </w:tcPr>
          <w:p w:rsidR="007B3A92" w:rsidRPr="00277F7F" w:rsidRDefault="002B1AB8" w:rsidP="00F22C55">
            <w:pPr>
              <w:spacing w:after="0" w:line="240" w:lineRule="auto"/>
              <w:jc w:val="center"/>
              <w:rPr>
                <w:rFonts w:ascii="Times New Roman" w:eastAsia="Times New Roman" w:hAnsi="Times New Roman" w:cs="Times New Roman"/>
                <w:b/>
                <w:bCs/>
                <w:color w:val="000000"/>
                <w:sz w:val="24"/>
                <w:szCs w:val="24"/>
              </w:rPr>
            </w:pPr>
            <w:r w:rsidRPr="002B1AB8">
              <w:rPr>
                <w:rFonts w:ascii="Times New Roman" w:eastAsia="Times New Roman" w:hAnsi="Times New Roman" w:cs="Times New Roman"/>
                <w:b/>
                <w:bCs/>
                <w:color w:val="000000"/>
                <w:sz w:val="24"/>
                <w:szCs w:val="24"/>
              </w:rPr>
              <w:t>X</w:t>
            </w:r>
          </w:p>
        </w:tc>
        <w:tc>
          <w:tcPr>
            <w:tcW w:w="1276" w:type="dxa"/>
          </w:tcPr>
          <w:p w:rsidR="007B3A92" w:rsidRPr="00277F7F" w:rsidRDefault="007B3A92" w:rsidP="00F22C55">
            <w:pPr>
              <w:spacing w:after="0" w:line="240" w:lineRule="auto"/>
              <w:jc w:val="center"/>
              <w:rPr>
                <w:rFonts w:ascii="Times New Roman" w:eastAsia="Times New Roman" w:hAnsi="Times New Roman" w:cs="Times New Roman"/>
                <w:b/>
                <w:bCs/>
                <w:color w:val="000000"/>
                <w:sz w:val="24"/>
                <w:szCs w:val="24"/>
              </w:rPr>
            </w:pPr>
          </w:p>
        </w:tc>
        <w:tc>
          <w:tcPr>
            <w:tcW w:w="1514" w:type="dxa"/>
          </w:tcPr>
          <w:p w:rsidR="007B3A92" w:rsidRPr="00277F7F" w:rsidRDefault="007B3A92" w:rsidP="00F22C55">
            <w:pPr>
              <w:spacing w:after="0" w:line="240" w:lineRule="auto"/>
              <w:jc w:val="center"/>
              <w:rPr>
                <w:rFonts w:ascii="Times New Roman" w:eastAsia="Times New Roman" w:hAnsi="Times New Roman" w:cs="Times New Roman"/>
                <w:b/>
                <w:bCs/>
                <w:color w:val="000000"/>
                <w:sz w:val="24"/>
                <w:szCs w:val="24"/>
              </w:rPr>
            </w:pPr>
          </w:p>
        </w:tc>
        <w:tc>
          <w:tcPr>
            <w:tcW w:w="1260" w:type="dxa"/>
          </w:tcPr>
          <w:p w:rsidR="007B3A92" w:rsidRPr="00277F7F" w:rsidRDefault="007B3A92" w:rsidP="00696996">
            <w:pPr>
              <w:spacing w:after="0" w:line="240" w:lineRule="auto"/>
              <w:ind w:right="-288"/>
              <w:jc w:val="center"/>
              <w:rPr>
                <w:rFonts w:ascii="Times New Roman" w:eastAsia="Times New Roman" w:hAnsi="Times New Roman" w:cs="Times New Roman"/>
                <w:b/>
                <w:bCs/>
                <w:color w:val="000000"/>
                <w:sz w:val="24"/>
                <w:szCs w:val="24"/>
              </w:rPr>
            </w:pPr>
          </w:p>
        </w:tc>
      </w:tr>
      <w:tr w:rsidR="007B3A92" w:rsidRPr="00277F7F" w:rsidTr="00C00CA8">
        <w:trPr>
          <w:trHeight w:val="648"/>
        </w:trPr>
        <w:tc>
          <w:tcPr>
            <w:tcW w:w="1080" w:type="dxa"/>
            <w:shd w:val="clear" w:color="auto" w:fill="auto"/>
            <w:noWrap/>
            <w:vAlign w:val="bottom"/>
            <w:hideMark/>
          </w:tcPr>
          <w:p w:rsidR="007B3A92" w:rsidRPr="00277F7F" w:rsidRDefault="002B1AB8" w:rsidP="00824602">
            <w:pPr>
              <w:spacing w:after="0" w:line="240" w:lineRule="auto"/>
              <w:jc w:val="center"/>
              <w:rPr>
                <w:rFonts w:ascii="Times New Roman" w:eastAsia="Times New Roman" w:hAnsi="Times New Roman" w:cs="Times New Roman"/>
                <w:color w:val="000000"/>
              </w:rPr>
            </w:pPr>
            <w:r w:rsidRPr="002B1AB8">
              <w:rPr>
                <w:rFonts w:ascii="Times New Roman" w:eastAsia="Times New Roman" w:hAnsi="Times New Roman" w:cs="Times New Roman"/>
                <w:color w:val="000000"/>
              </w:rPr>
              <w:t>5.I</w:t>
            </w:r>
          </w:p>
        </w:tc>
        <w:tc>
          <w:tcPr>
            <w:tcW w:w="4410" w:type="dxa"/>
            <w:shd w:val="clear" w:color="auto" w:fill="auto"/>
            <w:hideMark/>
          </w:tcPr>
          <w:p w:rsidR="007B3A92" w:rsidRPr="00504B8C" w:rsidRDefault="002B1AB8" w:rsidP="00A55317">
            <w:pPr>
              <w:spacing w:after="0" w:line="240" w:lineRule="auto"/>
              <w:rPr>
                <w:rFonts w:ascii="Times New Roman" w:eastAsia="Times New Roman" w:hAnsi="Times New Roman" w:cs="Times New Roman"/>
                <w:color w:val="000000"/>
                <w:sz w:val="24"/>
                <w:szCs w:val="24"/>
              </w:rPr>
            </w:pPr>
            <w:r w:rsidRPr="00504B8C">
              <w:rPr>
                <w:rFonts w:ascii="Times New Roman" w:eastAsia="Times New Roman" w:hAnsi="Times New Roman" w:cs="Times New Roman"/>
                <w:color w:val="000000"/>
                <w:sz w:val="24"/>
                <w:szCs w:val="24"/>
              </w:rPr>
              <w:t xml:space="preserve">Assists the person </w:t>
            </w:r>
            <w:r w:rsidR="008E1A53" w:rsidRPr="00504B8C">
              <w:rPr>
                <w:rFonts w:ascii="Times New Roman" w:eastAsia="Times New Roman" w:hAnsi="Times New Roman" w:cs="Times New Roman"/>
                <w:color w:val="000000"/>
                <w:sz w:val="24"/>
                <w:szCs w:val="24"/>
              </w:rPr>
              <w:t xml:space="preserve">being supported </w:t>
            </w:r>
            <w:r w:rsidRPr="00504B8C">
              <w:rPr>
                <w:rFonts w:ascii="Times New Roman" w:eastAsia="Times New Roman" w:hAnsi="Times New Roman" w:cs="Times New Roman"/>
                <w:color w:val="000000"/>
                <w:sz w:val="24"/>
                <w:szCs w:val="24"/>
              </w:rPr>
              <w:t>in learning to express and meet his/her needs productively.</w:t>
            </w:r>
          </w:p>
        </w:tc>
        <w:tc>
          <w:tcPr>
            <w:tcW w:w="1350" w:type="dxa"/>
            <w:shd w:val="clear" w:color="auto" w:fill="auto"/>
            <w:vAlign w:val="center"/>
            <w:hideMark/>
          </w:tcPr>
          <w:p w:rsidR="007B3A92" w:rsidRPr="00277F7F" w:rsidRDefault="002B1AB8" w:rsidP="00F22C55">
            <w:pPr>
              <w:spacing w:after="0" w:line="240" w:lineRule="auto"/>
              <w:jc w:val="center"/>
              <w:rPr>
                <w:rFonts w:ascii="Times New Roman" w:eastAsia="Times New Roman" w:hAnsi="Times New Roman" w:cs="Times New Roman"/>
                <w:b/>
                <w:bCs/>
                <w:color w:val="000000"/>
              </w:rPr>
            </w:pPr>
            <w:r w:rsidRPr="002B1AB8">
              <w:rPr>
                <w:rFonts w:ascii="Times New Roman" w:eastAsia="Times New Roman" w:hAnsi="Times New Roman" w:cs="Times New Roman"/>
                <w:b/>
                <w:bCs/>
                <w:color w:val="000000"/>
              </w:rPr>
              <w:t>X</w:t>
            </w:r>
          </w:p>
        </w:tc>
        <w:tc>
          <w:tcPr>
            <w:tcW w:w="1440" w:type="dxa"/>
            <w:shd w:val="clear" w:color="auto" w:fill="auto"/>
            <w:vAlign w:val="center"/>
            <w:hideMark/>
          </w:tcPr>
          <w:p w:rsidR="007B3A92" w:rsidRPr="00277F7F" w:rsidRDefault="002B1AB8" w:rsidP="00F22C55">
            <w:pPr>
              <w:spacing w:after="0" w:line="240" w:lineRule="auto"/>
              <w:jc w:val="center"/>
              <w:rPr>
                <w:rFonts w:ascii="Times New Roman" w:eastAsia="Times New Roman" w:hAnsi="Times New Roman" w:cs="Times New Roman"/>
                <w:b/>
                <w:bCs/>
                <w:color w:val="000000"/>
              </w:rPr>
            </w:pPr>
            <w:r w:rsidRPr="002B1AB8">
              <w:rPr>
                <w:rFonts w:ascii="Times New Roman" w:eastAsia="Times New Roman" w:hAnsi="Times New Roman" w:cs="Times New Roman"/>
                <w:b/>
                <w:bCs/>
                <w:color w:val="000000"/>
              </w:rPr>
              <w:t>X</w:t>
            </w:r>
          </w:p>
        </w:tc>
        <w:tc>
          <w:tcPr>
            <w:tcW w:w="1620" w:type="dxa"/>
            <w:shd w:val="clear" w:color="auto" w:fill="auto"/>
            <w:vAlign w:val="center"/>
            <w:hideMark/>
          </w:tcPr>
          <w:p w:rsidR="007B3A92" w:rsidRPr="00277F7F" w:rsidRDefault="002B1AB8" w:rsidP="00F22C55">
            <w:pPr>
              <w:spacing w:after="0" w:line="240" w:lineRule="auto"/>
              <w:jc w:val="center"/>
              <w:rPr>
                <w:rFonts w:ascii="Times New Roman" w:eastAsia="Times New Roman" w:hAnsi="Times New Roman" w:cs="Times New Roman"/>
                <w:b/>
                <w:bCs/>
                <w:color w:val="000000"/>
              </w:rPr>
            </w:pPr>
            <w:r w:rsidRPr="002B1AB8">
              <w:rPr>
                <w:rFonts w:ascii="Times New Roman" w:eastAsia="Times New Roman" w:hAnsi="Times New Roman" w:cs="Times New Roman"/>
                <w:b/>
                <w:bCs/>
                <w:color w:val="000000"/>
              </w:rPr>
              <w:t>X</w:t>
            </w:r>
          </w:p>
        </w:tc>
        <w:tc>
          <w:tcPr>
            <w:tcW w:w="1276" w:type="dxa"/>
          </w:tcPr>
          <w:p w:rsidR="007B3A92" w:rsidRPr="00277F7F" w:rsidRDefault="007B3A92" w:rsidP="00F22C55">
            <w:pPr>
              <w:spacing w:after="0" w:line="240" w:lineRule="auto"/>
              <w:jc w:val="center"/>
              <w:rPr>
                <w:rFonts w:ascii="Times New Roman" w:eastAsia="Times New Roman" w:hAnsi="Times New Roman" w:cs="Times New Roman"/>
                <w:b/>
                <w:bCs/>
                <w:color w:val="000000"/>
              </w:rPr>
            </w:pPr>
          </w:p>
        </w:tc>
        <w:tc>
          <w:tcPr>
            <w:tcW w:w="1514" w:type="dxa"/>
          </w:tcPr>
          <w:p w:rsidR="007B3A92" w:rsidRPr="00277F7F" w:rsidRDefault="007B3A92" w:rsidP="00F22C55">
            <w:pPr>
              <w:spacing w:after="0" w:line="240" w:lineRule="auto"/>
              <w:jc w:val="center"/>
              <w:rPr>
                <w:rFonts w:ascii="Times New Roman" w:eastAsia="Times New Roman" w:hAnsi="Times New Roman" w:cs="Times New Roman"/>
                <w:b/>
                <w:bCs/>
                <w:color w:val="000000"/>
              </w:rPr>
            </w:pPr>
          </w:p>
        </w:tc>
        <w:tc>
          <w:tcPr>
            <w:tcW w:w="1260" w:type="dxa"/>
          </w:tcPr>
          <w:p w:rsidR="007B3A92" w:rsidRPr="00277F7F" w:rsidRDefault="007B3A92" w:rsidP="00696996">
            <w:pPr>
              <w:spacing w:after="0" w:line="240" w:lineRule="auto"/>
              <w:ind w:right="-288"/>
              <w:jc w:val="center"/>
              <w:rPr>
                <w:rFonts w:ascii="Times New Roman" w:eastAsia="Times New Roman" w:hAnsi="Times New Roman" w:cs="Times New Roman"/>
                <w:b/>
                <w:bCs/>
                <w:color w:val="000000"/>
              </w:rPr>
            </w:pPr>
          </w:p>
        </w:tc>
      </w:tr>
      <w:tr w:rsidR="007B3A92" w:rsidRPr="00277F7F" w:rsidTr="00C00CA8">
        <w:trPr>
          <w:trHeight w:val="1932"/>
        </w:trPr>
        <w:tc>
          <w:tcPr>
            <w:tcW w:w="1080" w:type="dxa"/>
            <w:shd w:val="clear" w:color="auto" w:fill="auto"/>
            <w:noWrap/>
            <w:vAlign w:val="bottom"/>
            <w:hideMark/>
          </w:tcPr>
          <w:p w:rsidR="007B3A92" w:rsidRPr="00277F7F" w:rsidRDefault="002B1AB8" w:rsidP="00F22C55">
            <w:pPr>
              <w:spacing w:after="0" w:line="240" w:lineRule="auto"/>
              <w:jc w:val="center"/>
              <w:rPr>
                <w:rFonts w:ascii="Times New Roman" w:eastAsia="Times New Roman" w:hAnsi="Times New Roman" w:cs="Times New Roman"/>
                <w:color w:val="000000"/>
              </w:rPr>
            </w:pPr>
            <w:r w:rsidRPr="002B1AB8">
              <w:rPr>
                <w:rFonts w:ascii="Times New Roman" w:eastAsia="Times New Roman" w:hAnsi="Times New Roman" w:cs="Times New Roman"/>
                <w:color w:val="000000"/>
              </w:rPr>
              <w:t>5.J</w:t>
            </w:r>
          </w:p>
        </w:tc>
        <w:tc>
          <w:tcPr>
            <w:tcW w:w="4410" w:type="dxa"/>
            <w:shd w:val="clear" w:color="auto" w:fill="auto"/>
            <w:hideMark/>
          </w:tcPr>
          <w:p w:rsidR="007B3A92" w:rsidRPr="00504B8C" w:rsidRDefault="002B1AB8" w:rsidP="008E1A53">
            <w:pPr>
              <w:spacing w:after="0" w:line="240" w:lineRule="auto"/>
              <w:rPr>
                <w:rFonts w:ascii="Times New Roman" w:eastAsia="Times New Roman" w:hAnsi="Times New Roman" w:cs="Times New Roman"/>
                <w:color w:val="000000"/>
                <w:sz w:val="24"/>
                <w:szCs w:val="24"/>
              </w:rPr>
            </w:pPr>
            <w:r w:rsidRPr="00504B8C">
              <w:rPr>
                <w:rFonts w:ascii="Times New Roman" w:eastAsia="Times New Roman" w:hAnsi="Times New Roman" w:cs="Times New Roman"/>
                <w:color w:val="000000"/>
                <w:sz w:val="24"/>
                <w:szCs w:val="24"/>
              </w:rPr>
              <w:t xml:space="preserve">Recognizes the communicative intent regarding </w:t>
            </w:r>
            <w:r w:rsidR="008E1A53" w:rsidRPr="00504B8C">
              <w:rPr>
                <w:rFonts w:ascii="Times New Roman" w:eastAsia="Times New Roman" w:hAnsi="Times New Roman" w:cs="Times New Roman"/>
                <w:color w:val="000000"/>
                <w:sz w:val="24"/>
                <w:szCs w:val="24"/>
              </w:rPr>
              <w:t>a</w:t>
            </w:r>
            <w:r w:rsidRPr="00504B8C">
              <w:rPr>
                <w:rFonts w:ascii="Times New Roman" w:eastAsia="Times New Roman" w:hAnsi="Times New Roman" w:cs="Times New Roman"/>
                <w:color w:val="000000"/>
                <w:sz w:val="24"/>
                <w:szCs w:val="24"/>
              </w:rPr>
              <w:t xml:space="preserve"> person’s desired outcome of behavior; suggests or demonstrates and reinforces alternative behavior that will help the person obtain those outcomes in the most effective and efficient way possible for that person. </w:t>
            </w:r>
          </w:p>
        </w:tc>
        <w:tc>
          <w:tcPr>
            <w:tcW w:w="1350" w:type="dxa"/>
            <w:shd w:val="clear" w:color="auto" w:fill="auto"/>
            <w:vAlign w:val="center"/>
            <w:hideMark/>
          </w:tcPr>
          <w:p w:rsidR="007B3A92" w:rsidRPr="00277F7F" w:rsidRDefault="002B1AB8" w:rsidP="00F22C55">
            <w:pPr>
              <w:spacing w:after="0" w:line="240" w:lineRule="auto"/>
              <w:jc w:val="center"/>
              <w:rPr>
                <w:rFonts w:ascii="Times New Roman" w:eastAsia="Times New Roman" w:hAnsi="Times New Roman" w:cs="Times New Roman"/>
                <w:b/>
                <w:bCs/>
                <w:color w:val="000000"/>
                <w:sz w:val="24"/>
                <w:szCs w:val="24"/>
              </w:rPr>
            </w:pPr>
            <w:r w:rsidRPr="002B1AB8">
              <w:rPr>
                <w:rFonts w:ascii="Times New Roman" w:eastAsia="Times New Roman" w:hAnsi="Times New Roman" w:cs="Times New Roman"/>
                <w:b/>
                <w:bCs/>
                <w:color w:val="000000"/>
                <w:sz w:val="24"/>
                <w:szCs w:val="24"/>
              </w:rPr>
              <w:t>X</w:t>
            </w:r>
          </w:p>
        </w:tc>
        <w:tc>
          <w:tcPr>
            <w:tcW w:w="1440" w:type="dxa"/>
            <w:shd w:val="clear" w:color="auto" w:fill="auto"/>
            <w:vAlign w:val="center"/>
            <w:hideMark/>
          </w:tcPr>
          <w:p w:rsidR="007B3A92" w:rsidRPr="00277F7F" w:rsidRDefault="002B1AB8" w:rsidP="00F22C55">
            <w:pPr>
              <w:spacing w:after="0" w:line="240" w:lineRule="auto"/>
              <w:jc w:val="center"/>
              <w:rPr>
                <w:rFonts w:ascii="Times New Roman" w:eastAsia="Times New Roman" w:hAnsi="Times New Roman" w:cs="Times New Roman"/>
                <w:b/>
                <w:bCs/>
                <w:color w:val="000000"/>
                <w:sz w:val="24"/>
                <w:szCs w:val="24"/>
              </w:rPr>
            </w:pPr>
            <w:r w:rsidRPr="002B1AB8">
              <w:rPr>
                <w:rFonts w:ascii="Times New Roman" w:eastAsia="Times New Roman" w:hAnsi="Times New Roman" w:cs="Times New Roman"/>
                <w:b/>
                <w:bCs/>
                <w:color w:val="000000"/>
                <w:sz w:val="24"/>
                <w:szCs w:val="24"/>
              </w:rPr>
              <w:t>X</w:t>
            </w:r>
          </w:p>
        </w:tc>
        <w:tc>
          <w:tcPr>
            <w:tcW w:w="1620" w:type="dxa"/>
            <w:shd w:val="clear" w:color="auto" w:fill="auto"/>
            <w:vAlign w:val="center"/>
            <w:hideMark/>
          </w:tcPr>
          <w:p w:rsidR="007B3A92" w:rsidRPr="00277F7F" w:rsidRDefault="002B1AB8" w:rsidP="00F22C55">
            <w:pPr>
              <w:spacing w:after="0" w:line="240" w:lineRule="auto"/>
              <w:jc w:val="center"/>
              <w:rPr>
                <w:rFonts w:ascii="Times New Roman" w:eastAsia="Times New Roman" w:hAnsi="Times New Roman" w:cs="Times New Roman"/>
                <w:b/>
                <w:bCs/>
                <w:color w:val="000000"/>
                <w:sz w:val="24"/>
                <w:szCs w:val="24"/>
              </w:rPr>
            </w:pPr>
            <w:r w:rsidRPr="002B1AB8">
              <w:rPr>
                <w:rFonts w:ascii="Times New Roman" w:eastAsia="Times New Roman" w:hAnsi="Times New Roman" w:cs="Times New Roman"/>
                <w:b/>
                <w:bCs/>
                <w:color w:val="000000"/>
                <w:sz w:val="24"/>
                <w:szCs w:val="24"/>
              </w:rPr>
              <w:t>X</w:t>
            </w:r>
          </w:p>
        </w:tc>
        <w:tc>
          <w:tcPr>
            <w:tcW w:w="1276" w:type="dxa"/>
          </w:tcPr>
          <w:p w:rsidR="007B3A92" w:rsidRPr="00277F7F" w:rsidRDefault="007B3A92" w:rsidP="00F22C55">
            <w:pPr>
              <w:spacing w:after="0" w:line="240" w:lineRule="auto"/>
              <w:jc w:val="center"/>
              <w:rPr>
                <w:rFonts w:ascii="Times New Roman" w:eastAsia="Times New Roman" w:hAnsi="Times New Roman" w:cs="Times New Roman"/>
                <w:b/>
                <w:bCs/>
                <w:color w:val="000000"/>
                <w:sz w:val="24"/>
                <w:szCs w:val="24"/>
              </w:rPr>
            </w:pPr>
          </w:p>
        </w:tc>
        <w:tc>
          <w:tcPr>
            <w:tcW w:w="1514" w:type="dxa"/>
          </w:tcPr>
          <w:p w:rsidR="007B3A92" w:rsidRPr="00277F7F" w:rsidRDefault="007B3A92" w:rsidP="00F22C55">
            <w:pPr>
              <w:spacing w:after="0" w:line="240" w:lineRule="auto"/>
              <w:jc w:val="center"/>
              <w:rPr>
                <w:rFonts w:ascii="Times New Roman" w:eastAsia="Times New Roman" w:hAnsi="Times New Roman" w:cs="Times New Roman"/>
                <w:b/>
                <w:bCs/>
                <w:color w:val="000000"/>
                <w:sz w:val="24"/>
                <w:szCs w:val="24"/>
              </w:rPr>
            </w:pPr>
          </w:p>
        </w:tc>
        <w:tc>
          <w:tcPr>
            <w:tcW w:w="1260" w:type="dxa"/>
          </w:tcPr>
          <w:p w:rsidR="007B3A92" w:rsidRPr="00277F7F" w:rsidRDefault="007B3A92" w:rsidP="00696996">
            <w:pPr>
              <w:spacing w:after="0" w:line="240" w:lineRule="auto"/>
              <w:ind w:right="-288"/>
              <w:jc w:val="center"/>
              <w:rPr>
                <w:rFonts w:ascii="Times New Roman" w:eastAsia="Times New Roman" w:hAnsi="Times New Roman" w:cs="Times New Roman"/>
                <w:b/>
                <w:bCs/>
                <w:color w:val="000000"/>
                <w:sz w:val="24"/>
                <w:szCs w:val="24"/>
              </w:rPr>
            </w:pPr>
          </w:p>
        </w:tc>
      </w:tr>
      <w:tr w:rsidR="007B3A92" w:rsidRPr="00277F7F" w:rsidTr="00C00CA8">
        <w:trPr>
          <w:trHeight w:val="960"/>
        </w:trPr>
        <w:tc>
          <w:tcPr>
            <w:tcW w:w="1080" w:type="dxa"/>
            <w:shd w:val="clear" w:color="auto" w:fill="auto"/>
            <w:noWrap/>
            <w:vAlign w:val="bottom"/>
            <w:hideMark/>
          </w:tcPr>
          <w:p w:rsidR="007B3A92" w:rsidRPr="00277F7F" w:rsidRDefault="002B1AB8" w:rsidP="00F22C55">
            <w:pPr>
              <w:spacing w:after="0" w:line="240" w:lineRule="auto"/>
              <w:jc w:val="center"/>
              <w:rPr>
                <w:rFonts w:ascii="Times New Roman" w:eastAsia="Times New Roman" w:hAnsi="Times New Roman" w:cs="Times New Roman"/>
                <w:color w:val="000000"/>
              </w:rPr>
            </w:pPr>
            <w:r w:rsidRPr="002B1AB8">
              <w:rPr>
                <w:rFonts w:ascii="Times New Roman" w:eastAsia="Times New Roman" w:hAnsi="Times New Roman" w:cs="Times New Roman"/>
                <w:color w:val="000000"/>
              </w:rPr>
              <w:lastRenderedPageBreak/>
              <w:t>5.K</w:t>
            </w:r>
          </w:p>
        </w:tc>
        <w:tc>
          <w:tcPr>
            <w:tcW w:w="4410" w:type="dxa"/>
            <w:shd w:val="clear" w:color="auto" w:fill="auto"/>
            <w:hideMark/>
          </w:tcPr>
          <w:p w:rsidR="007B3A92" w:rsidRPr="00277F7F" w:rsidRDefault="002B1AB8" w:rsidP="00F22C55">
            <w:pPr>
              <w:spacing w:after="0" w:line="240" w:lineRule="auto"/>
              <w:rPr>
                <w:rFonts w:ascii="Times New Roman" w:eastAsia="Times New Roman" w:hAnsi="Times New Roman" w:cs="Times New Roman"/>
                <w:color w:val="000000"/>
                <w:sz w:val="24"/>
                <w:szCs w:val="24"/>
              </w:rPr>
            </w:pPr>
            <w:r w:rsidRPr="002B1AB8">
              <w:rPr>
                <w:rFonts w:ascii="Times New Roman" w:eastAsia="Times New Roman" w:hAnsi="Times New Roman" w:cs="Times New Roman"/>
                <w:color w:val="000000"/>
                <w:sz w:val="24"/>
                <w:szCs w:val="24"/>
              </w:rPr>
              <w:t xml:space="preserve">Tailors instruction and intervention strategies to address individual differences, preferences, </w:t>
            </w:r>
            <w:r w:rsidRPr="00C103E5">
              <w:rPr>
                <w:rFonts w:ascii="Times New Roman" w:eastAsia="Times New Roman" w:hAnsi="Times New Roman" w:cs="Times New Roman"/>
                <w:color w:val="000000"/>
                <w:sz w:val="24"/>
                <w:szCs w:val="24"/>
              </w:rPr>
              <w:t>goals</w:t>
            </w:r>
            <w:r w:rsidR="00BE4EFA" w:rsidRPr="00C103E5">
              <w:rPr>
                <w:rFonts w:ascii="Times New Roman" w:eastAsia="Times New Roman" w:hAnsi="Times New Roman" w:cs="Times New Roman"/>
                <w:color w:val="000000"/>
                <w:sz w:val="24"/>
                <w:szCs w:val="24"/>
              </w:rPr>
              <w:t>/outcomes</w:t>
            </w:r>
            <w:r w:rsidRPr="002B1AB8">
              <w:rPr>
                <w:rFonts w:ascii="Times New Roman" w:eastAsia="Times New Roman" w:hAnsi="Times New Roman" w:cs="Times New Roman"/>
                <w:color w:val="000000"/>
                <w:sz w:val="24"/>
                <w:szCs w:val="24"/>
              </w:rPr>
              <w:t>, learning styles, and culture.</w:t>
            </w:r>
          </w:p>
        </w:tc>
        <w:tc>
          <w:tcPr>
            <w:tcW w:w="1350" w:type="dxa"/>
            <w:shd w:val="clear" w:color="auto" w:fill="auto"/>
            <w:vAlign w:val="center"/>
            <w:hideMark/>
          </w:tcPr>
          <w:p w:rsidR="007B3A92" w:rsidRPr="00277F7F" w:rsidRDefault="002B1AB8" w:rsidP="00F22C55">
            <w:pPr>
              <w:spacing w:after="0" w:line="240" w:lineRule="auto"/>
              <w:jc w:val="center"/>
              <w:rPr>
                <w:rFonts w:ascii="Times New Roman" w:eastAsia="Times New Roman" w:hAnsi="Times New Roman" w:cs="Times New Roman"/>
                <w:b/>
                <w:bCs/>
                <w:color w:val="000000"/>
                <w:sz w:val="24"/>
                <w:szCs w:val="24"/>
              </w:rPr>
            </w:pPr>
            <w:r w:rsidRPr="002B1AB8">
              <w:rPr>
                <w:rFonts w:ascii="Times New Roman" w:eastAsia="Times New Roman" w:hAnsi="Times New Roman" w:cs="Times New Roman"/>
                <w:b/>
                <w:bCs/>
                <w:color w:val="000000"/>
                <w:sz w:val="24"/>
                <w:szCs w:val="24"/>
              </w:rPr>
              <w:t>X</w:t>
            </w:r>
          </w:p>
        </w:tc>
        <w:tc>
          <w:tcPr>
            <w:tcW w:w="1440" w:type="dxa"/>
            <w:shd w:val="clear" w:color="auto" w:fill="auto"/>
            <w:vAlign w:val="center"/>
            <w:hideMark/>
          </w:tcPr>
          <w:p w:rsidR="007B3A92" w:rsidRPr="00277F7F" w:rsidRDefault="002B1AB8" w:rsidP="00F22C55">
            <w:pPr>
              <w:spacing w:after="0" w:line="240" w:lineRule="auto"/>
              <w:jc w:val="center"/>
              <w:rPr>
                <w:rFonts w:ascii="Times New Roman" w:eastAsia="Times New Roman" w:hAnsi="Times New Roman" w:cs="Times New Roman"/>
                <w:b/>
                <w:bCs/>
                <w:color w:val="000000"/>
                <w:sz w:val="24"/>
                <w:szCs w:val="24"/>
              </w:rPr>
            </w:pPr>
            <w:r w:rsidRPr="002B1AB8">
              <w:rPr>
                <w:rFonts w:ascii="Times New Roman" w:eastAsia="Times New Roman" w:hAnsi="Times New Roman" w:cs="Times New Roman"/>
                <w:b/>
                <w:bCs/>
                <w:color w:val="000000"/>
                <w:sz w:val="24"/>
                <w:szCs w:val="24"/>
              </w:rPr>
              <w:t>X</w:t>
            </w:r>
          </w:p>
        </w:tc>
        <w:tc>
          <w:tcPr>
            <w:tcW w:w="1620" w:type="dxa"/>
            <w:shd w:val="clear" w:color="auto" w:fill="auto"/>
            <w:vAlign w:val="center"/>
            <w:hideMark/>
          </w:tcPr>
          <w:p w:rsidR="007B3A92" w:rsidRPr="00277F7F" w:rsidRDefault="002B1AB8" w:rsidP="00F22C55">
            <w:pPr>
              <w:spacing w:after="0" w:line="240" w:lineRule="auto"/>
              <w:jc w:val="center"/>
              <w:rPr>
                <w:rFonts w:ascii="Times New Roman" w:eastAsia="Times New Roman" w:hAnsi="Times New Roman" w:cs="Times New Roman"/>
                <w:b/>
                <w:bCs/>
                <w:color w:val="000000"/>
                <w:sz w:val="24"/>
                <w:szCs w:val="24"/>
              </w:rPr>
            </w:pPr>
            <w:r w:rsidRPr="002B1AB8">
              <w:rPr>
                <w:rFonts w:ascii="Times New Roman" w:eastAsia="Times New Roman" w:hAnsi="Times New Roman" w:cs="Times New Roman"/>
                <w:b/>
                <w:bCs/>
                <w:color w:val="000000"/>
                <w:sz w:val="24"/>
                <w:szCs w:val="24"/>
              </w:rPr>
              <w:t>X</w:t>
            </w:r>
          </w:p>
        </w:tc>
        <w:tc>
          <w:tcPr>
            <w:tcW w:w="1276" w:type="dxa"/>
          </w:tcPr>
          <w:p w:rsidR="007B3A92" w:rsidRPr="00277F7F" w:rsidRDefault="007B3A92" w:rsidP="00F22C55">
            <w:pPr>
              <w:spacing w:after="0" w:line="240" w:lineRule="auto"/>
              <w:jc w:val="center"/>
              <w:rPr>
                <w:rFonts w:ascii="Times New Roman" w:eastAsia="Times New Roman" w:hAnsi="Times New Roman" w:cs="Times New Roman"/>
                <w:b/>
                <w:bCs/>
                <w:color w:val="000000"/>
                <w:sz w:val="24"/>
                <w:szCs w:val="24"/>
              </w:rPr>
            </w:pPr>
          </w:p>
        </w:tc>
        <w:tc>
          <w:tcPr>
            <w:tcW w:w="1514" w:type="dxa"/>
          </w:tcPr>
          <w:p w:rsidR="007B3A92" w:rsidRPr="00277F7F" w:rsidRDefault="007B3A92" w:rsidP="00F22C55">
            <w:pPr>
              <w:spacing w:after="0" w:line="240" w:lineRule="auto"/>
              <w:jc w:val="center"/>
              <w:rPr>
                <w:rFonts w:ascii="Times New Roman" w:eastAsia="Times New Roman" w:hAnsi="Times New Roman" w:cs="Times New Roman"/>
                <w:b/>
                <w:bCs/>
                <w:color w:val="000000"/>
                <w:sz w:val="24"/>
                <w:szCs w:val="24"/>
              </w:rPr>
            </w:pPr>
          </w:p>
        </w:tc>
        <w:tc>
          <w:tcPr>
            <w:tcW w:w="1260" w:type="dxa"/>
          </w:tcPr>
          <w:p w:rsidR="007B3A92" w:rsidRPr="00277F7F" w:rsidRDefault="007B3A92" w:rsidP="00696996">
            <w:pPr>
              <w:spacing w:after="0" w:line="240" w:lineRule="auto"/>
              <w:ind w:right="-288"/>
              <w:jc w:val="center"/>
              <w:rPr>
                <w:rFonts w:ascii="Times New Roman" w:eastAsia="Times New Roman" w:hAnsi="Times New Roman" w:cs="Times New Roman"/>
                <w:b/>
                <w:bCs/>
                <w:color w:val="000000"/>
                <w:sz w:val="24"/>
                <w:szCs w:val="24"/>
              </w:rPr>
            </w:pPr>
          </w:p>
        </w:tc>
      </w:tr>
      <w:tr w:rsidR="007B3A92" w:rsidRPr="00277F7F" w:rsidTr="00C00CA8">
        <w:trPr>
          <w:trHeight w:val="449"/>
        </w:trPr>
        <w:tc>
          <w:tcPr>
            <w:tcW w:w="1080" w:type="dxa"/>
            <w:shd w:val="clear" w:color="auto" w:fill="auto"/>
            <w:noWrap/>
            <w:vAlign w:val="bottom"/>
            <w:hideMark/>
          </w:tcPr>
          <w:p w:rsidR="007B3A92" w:rsidRPr="00277F7F" w:rsidRDefault="002B1AB8" w:rsidP="00EE00D2">
            <w:pPr>
              <w:spacing w:after="0" w:line="240" w:lineRule="auto"/>
              <w:jc w:val="center"/>
              <w:rPr>
                <w:rFonts w:ascii="Times New Roman" w:eastAsia="Times New Roman" w:hAnsi="Times New Roman" w:cs="Times New Roman"/>
                <w:color w:val="000000"/>
              </w:rPr>
            </w:pPr>
            <w:r w:rsidRPr="002B1AB8">
              <w:rPr>
                <w:rFonts w:ascii="Times New Roman" w:eastAsia="Times New Roman" w:hAnsi="Times New Roman" w:cs="Times New Roman"/>
                <w:color w:val="000000"/>
              </w:rPr>
              <w:t>5.L</w:t>
            </w:r>
          </w:p>
        </w:tc>
        <w:tc>
          <w:tcPr>
            <w:tcW w:w="4410" w:type="dxa"/>
            <w:shd w:val="clear" w:color="auto" w:fill="auto"/>
            <w:hideMark/>
          </w:tcPr>
          <w:p w:rsidR="007B3A92" w:rsidRPr="00277F7F" w:rsidRDefault="002B1AB8" w:rsidP="008E1A53">
            <w:pPr>
              <w:spacing w:after="0" w:line="240" w:lineRule="auto"/>
              <w:rPr>
                <w:rFonts w:ascii="Times New Roman" w:eastAsia="Times New Roman" w:hAnsi="Times New Roman" w:cs="Times New Roman"/>
                <w:color w:val="000000"/>
                <w:sz w:val="24"/>
                <w:szCs w:val="24"/>
              </w:rPr>
            </w:pPr>
            <w:proofErr w:type="gramStart"/>
            <w:r w:rsidRPr="002B1AB8">
              <w:rPr>
                <w:rFonts w:ascii="Times New Roman" w:eastAsia="Times New Roman" w:hAnsi="Times New Roman" w:cs="Times New Roman"/>
                <w:color w:val="000000"/>
                <w:sz w:val="24"/>
                <w:szCs w:val="24"/>
              </w:rPr>
              <w:t>Implements prompt</w:t>
            </w:r>
            <w:r w:rsidR="008E1A53">
              <w:rPr>
                <w:rFonts w:ascii="Times New Roman" w:eastAsia="Times New Roman" w:hAnsi="Times New Roman" w:cs="Times New Roman"/>
                <w:color w:val="000000"/>
                <w:sz w:val="24"/>
                <w:szCs w:val="24"/>
              </w:rPr>
              <w:t>s</w:t>
            </w:r>
            <w:proofErr w:type="gramEnd"/>
            <w:r w:rsidR="008E1A53">
              <w:rPr>
                <w:rFonts w:ascii="Times New Roman" w:eastAsia="Times New Roman" w:hAnsi="Times New Roman" w:cs="Times New Roman"/>
                <w:color w:val="000000"/>
                <w:sz w:val="24"/>
                <w:szCs w:val="24"/>
              </w:rPr>
              <w:t xml:space="preserve"> as necessary.  Systematically implements</w:t>
            </w:r>
            <w:r w:rsidRPr="002B1AB8">
              <w:rPr>
                <w:rFonts w:ascii="Times New Roman" w:eastAsia="Times New Roman" w:hAnsi="Times New Roman" w:cs="Times New Roman"/>
                <w:color w:val="000000"/>
                <w:sz w:val="24"/>
                <w:szCs w:val="24"/>
              </w:rPr>
              <w:t xml:space="preserve"> prompt</w:t>
            </w:r>
            <w:r w:rsidR="008E1A53">
              <w:rPr>
                <w:rFonts w:ascii="Times New Roman" w:eastAsia="Times New Roman" w:hAnsi="Times New Roman" w:cs="Times New Roman"/>
                <w:color w:val="000000"/>
                <w:sz w:val="24"/>
                <w:szCs w:val="24"/>
              </w:rPr>
              <w:t>-</w:t>
            </w:r>
            <w:r w:rsidRPr="002B1AB8">
              <w:rPr>
                <w:rFonts w:ascii="Times New Roman" w:eastAsia="Times New Roman" w:hAnsi="Times New Roman" w:cs="Times New Roman"/>
                <w:color w:val="000000"/>
                <w:sz w:val="24"/>
                <w:szCs w:val="24"/>
              </w:rPr>
              <w:t>fading procedures</w:t>
            </w:r>
            <w:r w:rsidR="008E1A53">
              <w:rPr>
                <w:rFonts w:ascii="Times New Roman" w:eastAsia="Times New Roman" w:hAnsi="Times New Roman" w:cs="Times New Roman"/>
                <w:color w:val="000000"/>
                <w:sz w:val="24"/>
                <w:szCs w:val="24"/>
              </w:rPr>
              <w:t xml:space="preserve"> to lessen the chance of prompt dependency</w:t>
            </w:r>
            <w:r w:rsidRPr="002B1AB8">
              <w:rPr>
                <w:rFonts w:ascii="Times New Roman" w:eastAsia="Times New Roman" w:hAnsi="Times New Roman" w:cs="Times New Roman"/>
                <w:color w:val="000000"/>
                <w:sz w:val="24"/>
                <w:szCs w:val="24"/>
              </w:rPr>
              <w:t>.</w:t>
            </w:r>
            <w:r w:rsidR="008E1A53">
              <w:rPr>
                <w:rFonts w:ascii="Times New Roman" w:eastAsia="Times New Roman" w:hAnsi="Times New Roman" w:cs="Times New Roman"/>
                <w:color w:val="000000"/>
                <w:sz w:val="24"/>
                <w:szCs w:val="24"/>
              </w:rPr>
              <w:t xml:space="preserve">  </w:t>
            </w:r>
          </w:p>
        </w:tc>
        <w:tc>
          <w:tcPr>
            <w:tcW w:w="1350" w:type="dxa"/>
            <w:shd w:val="clear" w:color="auto" w:fill="auto"/>
            <w:vAlign w:val="center"/>
            <w:hideMark/>
          </w:tcPr>
          <w:p w:rsidR="007B3A92" w:rsidRPr="00277F7F" w:rsidRDefault="002B1AB8" w:rsidP="00EE00D2">
            <w:pPr>
              <w:spacing w:after="0" w:line="240" w:lineRule="auto"/>
              <w:jc w:val="center"/>
              <w:rPr>
                <w:rFonts w:ascii="Times New Roman" w:eastAsia="Times New Roman" w:hAnsi="Times New Roman" w:cs="Times New Roman"/>
                <w:b/>
                <w:bCs/>
                <w:color w:val="000000"/>
                <w:sz w:val="24"/>
                <w:szCs w:val="24"/>
              </w:rPr>
            </w:pPr>
            <w:r w:rsidRPr="002B1AB8">
              <w:rPr>
                <w:rFonts w:ascii="Times New Roman" w:eastAsia="Times New Roman" w:hAnsi="Times New Roman" w:cs="Times New Roman"/>
                <w:b/>
                <w:bCs/>
                <w:color w:val="000000"/>
                <w:sz w:val="24"/>
                <w:szCs w:val="24"/>
              </w:rPr>
              <w:t>X</w:t>
            </w:r>
          </w:p>
        </w:tc>
        <w:tc>
          <w:tcPr>
            <w:tcW w:w="1440" w:type="dxa"/>
            <w:shd w:val="clear" w:color="auto" w:fill="auto"/>
            <w:vAlign w:val="center"/>
            <w:hideMark/>
          </w:tcPr>
          <w:p w:rsidR="007B3A92" w:rsidRPr="00277F7F" w:rsidRDefault="002B1AB8" w:rsidP="00EE00D2">
            <w:pPr>
              <w:spacing w:after="0" w:line="240" w:lineRule="auto"/>
              <w:jc w:val="center"/>
              <w:rPr>
                <w:rFonts w:ascii="Times New Roman" w:eastAsia="Times New Roman" w:hAnsi="Times New Roman" w:cs="Times New Roman"/>
                <w:b/>
                <w:bCs/>
                <w:color w:val="000000"/>
                <w:sz w:val="24"/>
                <w:szCs w:val="24"/>
              </w:rPr>
            </w:pPr>
            <w:r w:rsidRPr="002B1AB8">
              <w:rPr>
                <w:rFonts w:ascii="Times New Roman" w:eastAsia="Times New Roman" w:hAnsi="Times New Roman" w:cs="Times New Roman"/>
                <w:b/>
                <w:bCs/>
                <w:color w:val="000000"/>
                <w:sz w:val="24"/>
                <w:szCs w:val="24"/>
              </w:rPr>
              <w:t>X</w:t>
            </w:r>
          </w:p>
        </w:tc>
        <w:tc>
          <w:tcPr>
            <w:tcW w:w="1620" w:type="dxa"/>
            <w:shd w:val="clear" w:color="auto" w:fill="auto"/>
            <w:vAlign w:val="center"/>
            <w:hideMark/>
          </w:tcPr>
          <w:p w:rsidR="007B3A92" w:rsidRPr="00277F7F" w:rsidRDefault="002B1AB8" w:rsidP="00F22C55">
            <w:pPr>
              <w:spacing w:after="0" w:line="240" w:lineRule="auto"/>
              <w:jc w:val="center"/>
              <w:rPr>
                <w:rFonts w:ascii="Times New Roman" w:eastAsia="Times New Roman" w:hAnsi="Times New Roman" w:cs="Times New Roman"/>
                <w:b/>
                <w:bCs/>
                <w:color w:val="000000"/>
                <w:sz w:val="24"/>
                <w:szCs w:val="24"/>
              </w:rPr>
            </w:pPr>
            <w:r w:rsidRPr="002B1AB8">
              <w:rPr>
                <w:rFonts w:ascii="Times New Roman" w:eastAsia="Times New Roman" w:hAnsi="Times New Roman" w:cs="Times New Roman"/>
                <w:b/>
                <w:bCs/>
                <w:color w:val="000000"/>
                <w:sz w:val="24"/>
                <w:szCs w:val="24"/>
              </w:rPr>
              <w:t>X</w:t>
            </w:r>
          </w:p>
        </w:tc>
        <w:tc>
          <w:tcPr>
            <w:tcW w:w="1276" w:type="dxa"/>
          </w:tcPr>
          <w:p w:rsidR="007B3A92" w:rsidRPr="00277F7F" w:rsidRDefault="007B3A92" w:rsidP="00F22C55">
            <w:pPr>
              <w:spacing w:after="0" w:line="240" w:lineRule="auto"/>
              <w:jc w:val="center"/>
              <w:rPr>
                <w:rFonts w:ascii="Times New Roman" w:eastAsia="Times New Roman" w:hAnsi="Times New Roman" w:cs="Times New Roman"/>
                <w:b/>
                <w:bCs/>
                <w:color w:val="000000"/>
                <w:sz w:val="24"/>
                <w:szCs w:val="24"/>
              </w:rPr>
            </w:pPr>
          </w:p>
        </w:tc>
        <w:tc>
          <w:tcPr>
            <w:tcW w:w="1514" w:type="dxa"/>
          </w:tcPr>
          <w:p w:rsidR="007B3A92" w:rsidRPr="00277F7F" w:rsidRDefault="007B3A92" w:rsidP="00F22C55">
            <w:pPr>
              <w:spacing w:after="0" w:line="240" w:lineRule="auto"/>
              <w:jc w:val="center"/>
              <w:rPr>
                <w:rFonts w:ascii="Times New Roman" w:eastAsia="Times New Roman" w:hAnsi="Times New Roman" w:cs="Times New Roman"/>
                <w:b/>
                <w:bCs/>
                <w:color w:val="000000"/>
                <w:sz w:val="24"/>
                <w:szCs w:val="24"/>
              </w:rPr>
            </w:pPr>
          </w:p>
        </w:tc>
        <w:tc>
          <w:tcPr>
            <w:tcW w:w="1260" w:type="dxa"/>
          </w:tcPr>
          <w:p w:rsidR="007B3A92" w:rsidRPr="00277F7F" w:rsidRDefault="007B3A92" w:rsidP="00696996">
            <w:pPr>
              <w:spacing w:after="0" w:line="240" w:lineRule="auto"/>
              <w:ind w:right="-288"/>
              <w:jc w:val="center"/>
              <w:rPr>
                <w:rFonts w:ascii="Times New Roman" w:eastAsia="Times New Roman" w:hAnsi="Times New Roman" w:cs="Times New Roman"/>
                <w:b/>
                <w:bCs/>
                <w:color w:val="000000"/>
                <w:sz w:val="24"/>
                <w:szCs w:val="24"/>
              </w:rPr>
            </w:pPr>
          </w:p>
        </w:tc>
      </w:tr>
      <w:tr w:rsidR="007B3A92" w:rsidRPr="00277F7F" w:rsidTr="00C00CA8">
        <w:trPr>
          <w:trHeight w:val="960"/>
        </w:trPr>
        <w:tc>
          <w:tcPr>
            <w:tcW w:w="1080" w:type="dxa"/>
            <w:shd w:val="clear" w:color="auto" w:fill="auto"/>
            <w:noWrap/>
            <w:vAlign w:val="bottom"/>
            <w:hideMark/>
          </w:tcPr>
          <w:p w:rsidR="007B3A92" w:rsidRPr="00277F7F" w:rsidRDefault="002B1AB8" w:rsidP="00EE00D2">
            <w:pPr>
              <w:spacing w:after="0" w:line="240" w:lineRule="auto"/>
              <w:jc w:val="center"/>
              <w:rPr>
                <w:rFonts w:ascii="Times New Roman" w:eastAsia="Times New Roman" w:hAnsi="Times New Roman" w:cs="Times New Roman"/>
                <w:color w:val="000000"/>
              </w:rPr>
            </w:pPr>
            <w:r w:rsidRPr="002B1AB8">
              <w:rPr>
                <w:rFonts w:ascii="Times New Roman" w:eastAsia="Times New Roman" w:hAnsi="Times New Roman" w:cs="Times New Roman"/>
                <w:color w:val="000000"/>
              </w:rPr>
              <w:t>5.M</w:t>
            </w:r>
          </w:p>
        </w:tc>
        <w:tc>
          <w:tcPr>
            <w:tcW w:w="4410" w:type="dxa"/>
            <w:shd w:val="clear" w:color="auto" w:fill="auto"/>
            <w:hideMark/>
          </w:tcPr>
          <w:p w:rsidR="007B3A92" w:rsidRPr="00277F7F" w:rsidRDefault="002B1AB8" w:rsidP="008E1A53">
            <w:pPr>
              <w:spacing w:after="0" w:line="240" w:lineRule="auto"/>
              <w:rPr>
                <w:rFonts w:ascii="Times New Roman" w:eastAsia="Times New Roman" w:hAnsi="Times New Roman" w:cs="Times New Roman"/>
                <w:color w:val="000000"/>
                <w:sz w:val="24"/>
                <w:szCs w:val="24"/>
              </w:rPr>
            </w:pPr>
            <w:r w:rsidRPr="002B1AB8">
              <w:rPr>
                <w:rFonts w:ascii="Times New Roman" w:eastAsia="Times New Roman" w:hAnsi="Times New Roman" w:cs="Times New Roman"/>
                <w:color w:val="000000"/>
                <w:sz w:val="24"/>
                <w:szCs w:val="24"/>
              </w:rPr>
              <w:t xml:space="preserve">Uses the outcome of the functional behavior assessment and person-centered plan to </w:t>
            </w:r>
            <w:r w:rsidR="008E1A53">
              <w:rPr>
                <w:rFonts w:ascii="Times New Roman" w:eastAsia="Times New Roman" w:hAnsi="Times New Roman" w:cs="Times New Roman"/>
                <w:color w:val="000000"/>
                <w:sz w:val="24"/>
                <w:szCs w:val="24"/>
              </w:rPr>
              <w:t>determine</w:t>
            </w:r>
            <w:r w:rsidRPr="002B1AB8">
              <w:rPr>
                <w:rFonts w:ascii="Times New Roman" w:eastAsia="Times New Roman" w:hAnsi="Times New Roman" w:cs="Times New Roman"/>
                <w:color w:val="000000"/>
                <w:sz w:val="24"/>
                <w:szCs w:val="24"/>
              </w:rPr>
              <w:t xml:space="preserve"> socially significant skills to be taught.  </w:t>
            </w:r>
          </w:p>
        </w:tc>
        <w:tc>
          <w:tcPr>
            <w:tcW w:w="1350" w:type="dxa"/>
            <w:shd w:val="clear" w:color="auto" w:fill="auto"/>
            <w:vAlign w:val="center"/>
            <w:hideMark/>
          </w:tcPr>
          <w:p w:rsidR="007B3A92" w:rsidRPr="00277F7F" w:rsidRDefault="007B3A92" w:rsidP="00EE00D2">
            <w:pPr>
              <w:spacing w:after="0" w:line="240" w:lineRule="auto"/>
              <w:jc w:val="center"/>
              <w:rPr>
                <w:rFonts w:ascii="Times New Roman" w:eastAsia="Times New Roman" w:hAnsi="Times New Roman" w:cs="Times New Roman"/>
                <w:b/>
                <w:bCs/>
                <w:color w:val="000000"/>
                <w:sz w:val="24"/>
                <w:szCs w:val="24"/>
              </w:rPr>
            </w:pPr>
          </w:p>
        </w:tc>
        <w:tc>
          <w:tcPr>
            <w:tcW w:w="1440" w:type="dxa"/>
            <w:shd w:val="clear" w:color="auto" w:fill="auto"/>
            <w:vAlign w:val="center"/>
            <w:hideMark/>
          </w:tcPr>
          <w:p w:rsidR="007B3A92" w:rsidRPr="00277F7F" w:rsidRDefault="007B3A92" w:rsidP="00EE00D2">
            <w:pPr>
              <w:spacing w:after="0" w:line="240" w:lineRule="auto"/>
              <w:jc w:val="center"/>
              <w:rPr>
                <w:rFonts w:ascii="Times New Roman" w:eastAsia="Times New Roman" w:hAnsi="Times New Roman" w:cs="Times New Roman"/>
                <w:b/>
                <w:bCs/>
                <w:color w:val="000000"/>
                <w:sz w:val="24"/>
                <w:szCs w:val="24"/>
              </w:rPr>
            </w:pPr>
          </w:p>
        </w:tc>
        <w:tc>
          <w:tcPr>
            <w:tcW w:w="1620" w:type="dxa"/>
            <w:shd w:val="clear" w:color="auto" w:fill="auto"/>
            <w:vAlign w:val="center"/>
            <w:hideMark/>
          </w:tcPr>
          <w:p w:rsidR="007B3A92" w:rsidRPr="00277F7F" w:rsidRDefault="002B1AB8" w:rsidP="00EE00D2">
            <w:pPr>
              <w:spacing w:after="0" w:line="240" w:lineRule="auto"/>
              <w:jc w:val="center"/>
              <w:rPr>
                <w:rFonts w:ascii="Times New Roman" w:eastAsia="Times New Roman" w:hAnsi="Times New Roman" w:cs="Times New Roman"/>
                <w:b/>
                <w:bCs/>
                <w:color w:val="000000"/>
                <w:sz w:val="24"/>
                <w:szCs w:val="24"/>
              </w:rPr>
            </w:pPr>
            <w:r w:rsidRPr="002B1AB8">
              <w:rPr>
                <w:rFonts w:ascii="Times New Roman" w:eastAsia="Times New Roman" w:hAnsi="Times New Roman" w:cs="Times New Roman"/>
                <w:b/>
                <w:bCs/>
                <w:color w:val="000000"/>
                <w:sz w:val="24"/>
                <w:szCs w:val="24"/>
              </w:rPr>
              <w:t>X</w:t>
            </w:r>
          </w:p>
        </w:tc>
        <w:tc>
          <w:tcPr>
            <w:tcW w:w="1276" w:type="dxa"/>
          </w:tcPr>
          <w:p w:rsidR="007B3A92" w:rsidRPr="00277F7F" w:rsidRDefault="007B3A92" w:rsidP="00EE00D2">
            <w:pPr>
              <w:spacing w:after="0" w:line="240" w:lineRule="auto"/>
              <w:jc w:val="center"/>
              <w:rPr>
                <w:rFonts w:ascii="Times New Roman" w:eastAsia="Times New Roman" w:hAnsi="Times New Roman" w:cs="Times New Roman"/>
                <w:b/>
                <w:bCs/>
                <w:color w:val="000000"/>
                <w:sz w:val="24"/>
                <w:szCs w:val="24"/>
              </w:rPr>
            </w:pPr>
          </w:p>
        </w:tc>
        <w:tc>
          <w:tcPr>
            <w:tcW w:w="1514" w:type="dxa"/>
          </w:tcPr>
          <w:p w:rsidR="007B3A92" w:rsidRPr="00277F7F" w:rsidRDefault="007B3A92" w:rsidP="00EE00D2">
            <w:pPr>
              <w:spacing w:after="0" w:line="240" w:lineRule="auto"/>
              <w:jc w:val="center"/>
              <w:rPr>
                <w:rFonts w:ascii="Times New Roman" w:eastAsia="Times New Roman" w:hAnsi="Times New Roman" w:cs="Times New Roman"/>
                <w:b/>
                <w:bCs/>
                <w:color w:val="000000"/>
                <w:sz w:val="24"/>
                <w:szCs w:val="24"/>
              </w:rPr>
            </w:pPr>
          </w:p>
        </w:tc>
        <w:tc>
          <w:tcPr>
            <w:tcW w:w="1260" w:type="dxa"/>
          </w:tcPr>
          <w:p w:rsidR="007B3A92" w:rsidRPr="00277F7F" w:rsidRDefault="007B3A92" w:rsidP="00696996">
            <w:pPr>
              <w:spacing w:after="0" w:line="240" w:lineRule="auto"/>
              <w:ind w:right="-288"/>
              <w:jc w:val="center"/>
              <w:rPr>
                <w:rFonts w:ascii="Times New Roman" w:eastAsia="Times New Roman" w:hAnsi="Times New Roman" w:cs="Times New Roman"/>
                <w:b/>
                <w:bCs/>
                <w:color w:val="000000"/>
                <w:sz w:val="24"/>
                <w:szCs w:val="24"/>
              </w:rPr>
            </w:pPr>
          </w:p>
        </w:tc>
      </w:tr>
      <w:tr w:rsidR="007B3A92" w:rsidRPr="00277F7F" w:rsidTr="00C00CA8">
        <w:trPr>
          <w:trHeight w:val="1344"/>
        </w:trPr>
        <w:tc>
          <w:tcPr>
            <w:tcW w:w="1080" w:type="dxa"/>
            <w:shd w:val="clear" w:color="auto" w:fill="auto"/>
            <w:noWrap/>
            <w:vAlign w:val="bottom"/>
            <w:hideMark/>
          </w:tcPr>
          <w:p w:rsidR="007B3A92" w:rsidRPr="00277F7F" w:rsidRDefault="002B1AB8" w:rsidP="00F22C55">
            <w:pPr>
              <w:spacing w:after="0" w:line="240" w:lineRule="auto"/>
              <w:jc w:val="center"/>
              <w:rPr>
                <w:rFonts w:ascii="Times New Roman" w:eastAsia="Times New Roman" w:hAnsi="Times New Roman" w:cs="Times New Roman"/>
                <w:color w:val="000000"/>
              </w:rPr>
            </w:pPr>
            <w:r w:rsidRPr="002B1AB8">
              <w:rPr>
                <w:rFonts w:ascii="Times New Roman" w:eastAsia="Times New Roman" w:hAnsi="Times New Roman" w:cs="Times New Roman"/>
                <w:color w:val="000000"/>
              </w:rPr>
              <w:t>5.N</w:t>
            </w:r>
          </w:p>
        </w:tc>
        <w:tc>
          <w:tcPr>
            <w:tcW w:w="4410" w:type="dxa"/>
            <w:shd w:val="clear" w:color="auto" w:fill="auto"/>
            <w:hideMark/>
          </w:tcPr>
          <w:p w:rsidR="007B3A92" w:rsidRPr="00277F7F" w:rsidRDefault="002B1AB8" w:rsidP="00D82CDE">
            <w:pPr>
              <w:spacing w:after="0" w:line="240" w:lineRule="auto"/>
              <w:rPr>
                <w:rFonts w:ascii="Times New Roman" w:eastAsia="Times New Roman" w:hAnsi="Times New Roman" w:cs="Times New Roman"/>
                <w:color w:val="000000"/>
                <w:sz w:val="24"/>
                <w:szCs w:val="24"/>
              </w:rPr>
            </w:pPr>
            <w:r w:rsidRPr="002B1AB8">
              <w:rPr>
                <w:rFonts w:ascii="Times New Roman" w:eastAsia="Times New Roman" w:hAnsi="Times New Roman" w:cs="Times New Roman"/>
                <w:color w:val="000000"/>
                <w:sz w:val="24"/>
                <w:szCs w:val="24"/>
              </w:rPr>
              <w:t>Identifies, demonstrates, and instructs appropriate replacement behaviors for challenging behaviors. (Using evidence based practices such as modeling, video modeling, prompting, etc.)</w:t>
            </w:r>
          </w:p>
        </w:tc>
        <w:tc>
          <w:tcPr>
            <w:tcW w:w="1350" w:type="dxa"/>
            <w:shd w:val="clear" w:color="auto" w:fill="auto"/>
            <w:vAlign w:val="center"/>
            <w:hideMark/>
          </w:tcPr>
          <w:p w:rsidR="007B3A92" w:rsidRPr="00277F7F" w:rsidRDefault="002B1AB8" w:rsidP="00F22C55">
            <w:pPr>
              <w:spacing w:after="0" w:line="240" w:lineRule="auto"/>
              <w:jc w:val="center"/>
              <w:rPr>
                <w:rFonts w:ascii="Times New Roman" w:eastAsia="Times New Roman" w:hAnsi="Times New Roman" w:cs="Times New Roman"/>
                <w:b/>
                <w:bCs/>
                <w:color w:val="000000"/>
                <w:sz w:val="24"/>
                <w:szCs w:val="24"/>
              </w:rPr>
            </w:pPr>
            <w:r w:rsidRPr="002B1AB8">
              <w:rPr>
                <w:rFonts w:ascii="Times New Roman" w:eastAsia="Times New Roman" w:hAnsi="Times New Roman" w:cs="Times New Roman"/>
                <w:b/>
                <w:bCs/>
                <w:color w:val="000000"/>
                <w:sz w:val="24"/>
                <w:szCs w:val="24"/>
              </w:rPr>
              <w:t>X</w:t>
            </w:r>
          </w:p>
        </w:tc>
        <w:tc>
          <w:tcPr>
            <w:tcW w:w="1440" w:type="dxa"/>
            <w:shd w:val="clear" w:color="auto" w:fill="auto"/>
            <w:vAlign w:val="center"/>
            <w:hideMark/>
          </w:tcPr>
          <w:p w:rsidR="007B3A92" w:rsidRPr="00277F7F" w:rsidRDefault="002B1AB8" w:rsidP="00F22C55">
            <w:pPr>
              <w:spacing w:after="0" w:line="240" w:lineRule="auto"/>
              <w:jc w:val="center"/>
              <w:rPr>
                <w:rFonts w:ascii="Times New Roman" w:eastAsia="Times New Roman" w:hAnsi="Times New Roman" w:cs="Times New Roman"/>
                <w:b/>
                <w:bCs/>
                <w:color w:val="000000"/>
                <w:sz w:val="24"/>
                <w:szCs w:val="24"/>
              </w:rPr>
            </w:pPr>
            <w:r w:rsidRPr="002B1AB8">
              <w:rPr>
                <w:rFonts w:ascii="Times New Roman" w:eastAsia="Times New Roman" w:hAnsi="Times New Roman" w:cs="Times New Roman"/>
                <w:b/>
                <w:bCs/>
                <w:color w:val="000000"/>
                <w:sz w:val="24"/>
                <w:szCs w:val="24"/>
              </w:rPr>
              <w:t>X</w:t>
            </w:r>
          </w:p>
        </w:tc>
        <w:tc>
          <w:tcPr>
            <w:tcW w:w="1620" w:type="dxa"/>
            <w:shd w:val="clear" w:color="auto" w:fill="auto"/>
            <w:vAlign w:val="center"/>
            <w:hideMark/>
          </w:tcPr>
          <w:p w:rsidR="007B3A92" w:rsidRPr="00277F7F" w:rsidRDefault="002B1AB8" w:rsidP="00F22C55">
            <w:pPr>
              <w:spacing w:after="0" w:line="240" w:lineRule="auto"/>
              <w:jc w:val="center"/>
              <w:rPr>
                <w:rFonts w:ascii="Times New Roman" w:eastAsia="Times New Roman" w:hAnsi="Times New Roman" w:cs="Times New Roman"/>
                <w:b/>
                <w:bCs/>
                <w:color w:val="000000"/>
                <w:sz w:val="24"/>
                <w:szCs w:val="24"/>
              </w:rPr>
            </w:pPr>
            <w:r w:rsidRPr="002B1AB8">
              <w:rPr>
                <w:rFonts w:ascii="Times New Roman" w:eastAsia="Times New Roman" w:hAnsi="Times New Roman" w:cs="Times New Roman"/>
                <w:b/>
                <w:bCs/>
                <w:color w:val="000000"/>
                <w:sz w:val="24"/>
                <w:szCs w:val="24"/>
              </w:rPr>
              <w:t>X</w:t>
            </w:r>
          </w:p>
        </w:tc>
        <w:tc>
          <w:tcPr>
            <w:tcW w:w="1276" w:type="dxa"/>
          </w:tcPr>
          <w:p w:rsidR="007B3A92" w:rsidRPr="00277F7F" w:rsidRDefault="007B3A92" w:rsidP="00F22C55">
            <w:pPr>
              <w:spacing w:after="0" w:line="240" w:lineRule="auto"/>
              <w:jc w:val="center"/>
              <w:rPr>
                <w:rFonts w:ascii="Times New Roman" w:eastAsia="Times New Roman" w:hAnsi="Times New Roman" w:cs="Times New Roman"/>
                <w:b/>
                <w:bCs/>
                <w:color w:val="000000"/>
                <w:sz w:val="24"/>
                <w:szCs w:val="24"/>
              </w:rPr>
            </w:pPr>
          </w:p>
        </w:tc>
        <w:tc>
          <w:tcPr>
            <w:tcW w:w="1514" w:type="dxa"/>
          </w:tcPr>
          <w:p w:rsidR="007B3A92" w:rsidRPr="00277F7F" w:rsidRDefault="007B3A92" w:rsidP="00F22C55">
            <w:pPr>
              <w:spacing w:after="0" w:line="240" w:lineRule="auto"/>
              <w:jc w:val="center"/>
              <w:rPr>
                <w:rFonts w:ascii="Times New Roman" w:eastAsia="Times New Roman" w:hAnsi="Times New Roman" w:cs="Times New Roman"/>
                <w:b/>
                <w:bCs/>
                <w:color w:val="000000"/>
                <w:sz w:val="24"/>
                <w:szCs w:val="24"/>
              </w:rPr>
            </w:pPr>
          </w:p>
        </w:tc>
        <w:tc>
          <w:tcPr>
            <w:tcW w:w="1260" w:type="dxa"/>
          </w:tcPr>
          <w:p w:rsidR="007B3A92" w:rsidRPr="00277F7F" w:rsidRDefault="007B3A92" w:rsidP="00696996">
            <w:pPr>
              <w:spacing w:after="0" w:line="240" w:lineRule="auto"/>
              <w:ind w:right="-288"/>
              <w:jc w:val="center"/>
              <w:rPr>
                <w:rFonts w:ascii="Times New Roman" w:eastAsia="Times New Roman" w:hAnsi="Times New Roman" w:cs="Times New Roman"/>
                <w:b/>
                <w:bCs/>
                <w:color w:val="000000"/>
                <w:sz w:val="24"/>
                <w:szCs w:val="24"/>
              </w:rPr>
            </w:pPr>
          </w:p>
        </w:tc>
      </w:tr>
      <w:tr w:rsidR="007B3A92" w:rsidRPr="00277F7F" w:rsidTr="00C00CA8">
        <w:trPr>
          <w:trHeight w:val="960"/>
        </w:trPr>
        <w:tc>
          <w:tcPr>
            <w:tcW w:w="1080" w:type="dxa"/>
            <w:shd w:val="clear" w:color="auto" w:fill="auto"/>
            <w:noWrap/>
            <w:vAlign w:val="bottom"/>
            <w:hideMark/>
          </w:tcPr>
          <w:p w:rsidR="007B3A92" w:rsidRPr="00277F7F" w:rsidRDefault="002B1AB8" w:rsidP="00F22C55">
            <w:pPr>
              <w:spacing w:after="0" w:line="240" w:lineRule="auto"/>
              <w:jc w:val="center"/>
              <w:rPr>
                <w:rFonts w:ascii="Times New Roman" w:eastAsia="Times New Roman" w:hAnsi="Times New Roman" w:cs="Times New Roman"/>
                <w:color w:val="000000"/>
              </w:rPr>
            </w:pPr>
            <w:r w:rsidRPr="002B1AB8">
              <w:rPr>
                <w:rFonts w:ascii="Times New Roman" w:eastAsia="Times New Roman" w:hAnsi="Times New Roman" w:cs="Times New Roman"/>
                <w:color w:val="000000"/>
              </w:rPr>
              <w:t>5.O</w:t>
            </w:r>
          </w:p>
        </w:tc>
        <w:tc>
          <w:tcPr>
            <w:tcW w:w="4410" w:type="dxa"/>
            <w:shd w:val="clear" w:color="auto" w:fill="auto"/>
            <w:hideMark/>
          </w:tcPr>
          <w:p w:rsidR="007B3A92" w:rsidRPr="00277F7F" w:rsidRDefault="002B1AB8" w:rsidP="00F22C55">
            <w:pPr>
              <w:spacing w:after="0" w:line="240" w:lineRule="auto"/>
              <w:rPr>
                <w:rFonts w:ascii="Times New Roman" w:eastAsia="Times New Roman" w:hAnsi="Times New Roman" w:cs="Times New Roman"/>
                <w:color w:val="000000"/>
                <w:sz w:val="24"/>
                <w:szCs w:val="24"/>
              </w:rPr>
            </w:pPr>
            <w:r w:rsidRPr="002B1AB8">
              <w:rPr>
                <w:rFonts w:ascii="Times New Roman" w:eastAsia="Times New Roman" w:hAnsi="Times New Roman" w:cs="Times New Roman"/>
                <w:color w:val="000000"/>
                <w:sz w:val="24"/>
                <w:szCs w:val="24"/>
              </w:rPr>
              <w:t>Implements interventions based on modification of antecedents (such as Motivation/Establishing Operations, setting events and discriminative stimuli.)</w:t>
            </w:r>
          </w:p>
        </w:tc>
        <w:tc>
          <w:tcPr>
            <w:tcW w:w="1350" w:type="dxa"/>
            <w:shd w:val="clear" w:color="auto" w:fill="auto"/>
            <w:vAlign w:val="center"/>
            <w:hideMark/>
          </w:tcPr>
          <w:p w:rsidR="007B3A92" w:rsidRPr="00277F7F" w:rsidRDefault="002B1AB8" w:rsidP="00F22C55">
            <w:pPr>
              <w:spacing w:after="0" w:line="240" w:lineRule="auto"/>
              <w:jc w:val="center"/>
              <w:rPr>
                <w:rFonts w:ascii="Times New Roman" w:eastAsia="Times New Roman" w:hAnsi="Times New Roman" w:cs="Times New Roman"/>
                <w:b/>
                <w:bCs/>
                <w:color w:val="000000"/>
                <w:sz w:val="24"/>
                <w:szCs w:val="24"/>
              </w:rPr>
            </w:pPr>
            <w:r w:rsidRPr="002B1AB8">
              <w:rPr>
                <w:rFonts w:ascii="Times New Roman" w:eastAsia="Times New Roman" w:hAnsi="Times New Roman" w:cs="Times New Roman"/>
                <w:b/>
                <w:bCs/>
                <w:color w:val="000000"/>
                <w:sz w:val="24"/>
                <w:szCs w:val="24"/>
              </w:rPr>
              <w:t>X</w:t>
            </w:r>
          </w:p>
        </w:tc>
        <w:tc>
          <w:tcPr>
            <w:tcW w:w="1440" w:type="dxa"/>
            <w:shd w:val="clear" w:color="auto" w:fill="auto"/>
            <w:vAlign w:val="center"/>
            <w:hideMark/>
          </w:tcPr>
          <w:p w:rsidR="007B3A92" w:rsidRPr="00277F7F" w:rsidRDefault="002B1AB8" w:rsidP="00F22C55">
            <w:pPr>
              <w:spacing w:after="0" w:line="240" w:lineRule="auto"/>
              <w:jc w:val="center"/>
              <w:rPr>
                <w:rFonts w:ascii="Times New Roman" w:eastAsia="Times New Roman" w:hAnsi="Times New Roman" w:cs="Times New Roman"/>
                <w:b/>
                <w:bCs/>
                <w:color w:val="000000"/>
                <w:sz w:val="24"/>
                <w:szCs w:val="24"/>
              </w:rPr>
            </w:pPr>
            <w:r w:rsidRPr="002B1AB8">
              <w:rPr>
                <w:rFonts w:ascii="Times New Roman" w:eastAsia="Times New Roman" w:hAnsi="Times New Roman" w:cs="Times New Roman"/>
                <w:b/>
                <w:bCs/>
                <w:color w:val="000000"/>
                <w:sz w:val="24"/>
                <w:szCs w:val="24"/>
              </w:rPr>
              <w:t>X</w:t>
            </w:r>
          </w:p>
        </w:tc>
        <w:tc>
          <w:tcPr>
            <w:tcW w:w="1620" w:type="dxa"/>
            <w:shd w:val="clear" w:color="auto" w:fill="auto"/>
            <w:vAlign w:val="center"/>
            <w:hideMark/>
          </w:tcPr>
          <w:p w:rsidR="007B3A92" w:rsidRPr="00277F7F" w:rsidRDefault="002B1AB8" w:rsidP="00F22C55">
            <w:pPr>
              <w:spacing w:after="0" w:line="240" w:lineRule="auto"/>
              <w:jc w:val="center"/>
              <w:rPr>
                <w:rFonts w:ascii="Times New Roman" w:eastAsia="Times New Roman" w:hAnsi="Times New Roman" w:cs="Times New Roman"/>
                <w:b/>
                <w:bCs/>
                <w:color w:val="000000"/>
                <w:sz w:val="24"/>
                <w:szCs w:val="24"/>
              </w:rPr>
            </w:pPr>
            <w:r w:rsidRPr="002B1AB8">
              <w:rPr>
                <w:rFonts w:ascii="Times New Roman" w:eastAsia="Times New Roman" w:hAnsi="Times New Roman" w:cs="Times New Roman"/>
                <w:b/>
                <w:bCs/>
                <w:color w:val="000000"/>
                <w:sz w:val="24"/>
                <w:szCs w:val="24"/>
              </w:rPr>
              <w:t>X</w:t>
            </w:r>
          </w:p>
        </w:tc>
        <w:tc>
          <w:tcPr>
            <w:tcW w:w="1276" w:type="dxa"/>
          </w:tcPr>
          <w:p w:rsidR="007B3A92" w:rsidRPr="00277F7F" w:rsidRDefault="007B3A92" w:rsidP="00F22C55">
            <w:pPr>
              <w:spacing w:after="0" w:line="240" w:lineRule="auto"/>
              <w:jc w:val="center"/>
              <w:rPr>
                <w:rFonts w:ascii="Times New Roman" w:eastAsia="Times New Roman" w:hAnsi="Times New Roman" w:cs="Times New Roman"/>
                <w:b/>
                <w:bCs/>
                <w:color w:val="000000"/>
                <w:sz w:val="24"/>
                <w:szCs w:val="24"/>
              </w:rPr>
            </w:pPr>
          </w:p>
        </w:tc>
        <w:tc>
          <w:tcPr>
            <w:tcW w:w="1514" w:type="dxa"/>
          </w:tcPr>
          <w:p w:rsidR="007B3A92" w:rsidRPr="00277F7F" w:rsidRDefault="007B3A92" w:rsidP="00F22C55">
            <w:pPr>
              <w:spacing w:after="0" w:line="240" w:lineRule="auto"/>
              <w:jc w:val="center"/>
              <w:rPr>
                <w:rFonts w:ascii="Times New Roman" w:eastAsia="Times New Roman" w:hAnsi="Times New Roman" w:cs="Times New Roman"/>
                <w:b/>
                <w:bCs/>
                <w:color w:val="000000"/>
                <w:sz w:val="24"/>
                <w:szCs w:val="24"/>
              </w:rPr>
            </w:pPr>
          </w:p>
        </w:tc>
        <w:tc>
          <w:tcPr>
            <w:tcW w:w="1260" w:type="dxa"/>
          </w:tcPr>
          <w:p w:rsidR="007B3A92" w:rsidRPr="00277F7F" w:rsidRDefault="007B3A92" w:rsidP="00696996">
            <w:pPr>
              <w:spacing w:after="0" w:line="240" w:lineRule="auto"/>
              <w:ind w:right="-288"/>
              <w:jc w:val="center"/>
              <w:rPr>
                <w:rFonts w:ascii="Times New Roman" w:eastAsia="Times New Roman" w:hAnsi="Times New Roman" w:cs="Times New Roman"/>
                <w:b/>
                <w:bCs/>
                <w:color w:val="000000"/>
                <w:sz w:val="24"/>
                <w:szCs w:val="24"/>
              </w:rPr>
            </w:pPr>
          </w:p>
        </w:tc>
      </w:tr>
      <w:tr w:rsidR="007B3A92" w:rsidRPr="00277F7F" w:rsidTr="00C00CA8">
        <w:trPr>
          <w:trHeight w:val="684"/>
        </w:trPr>
        <w:tc>
          <w:tcPr>
            <w:tcW w:w="1080" w:type="dxa"/>
            <w:shd w:val="clear" w:color="auto" w:fill="auto"/>
            <w:noWrap/>
            <w:vAlign w:val="bottom"/>
            <w:hideMark/>
          </w:tcPr>
          <w:p w:rsidR="007B3A92" w:rsidRPr="00277F7F" w:rsidRDefault="002B1AB8" w:rsidP="00F22C55">
            <w:pPr>
              <w:spacing w:after="0" w:line="240" w:lineRule="auto"/>
              <w:jc w:val="center"/>
              <w:rPr>
                <w:rFonts w:ascii="Times New Roman" w:eastAsia="Times New Roman" w:hAnsi="Times New Roman" w:cs="Times New Roman"/>
                <w:color w:val="000000"/>
              </w:rPr>
            </w:pPr>
            <w:r w:rsidRPr="002B1AB8">
              <w:rPr>
                <w:rFonts w:ascii="Times New Roman" w:eastAsia="Times New Roman" w:hAnsi="Times New Roman" w:cs="Times New Roman"/>
                <w:color w:val="000000"/>
              </w:rPr>
              <w:t>5.P</w:t>
            </w:r>
          </w:p>
        </w:tc>
        <w:tc>
          <w:tcPr>
            <w:tcW w:w="4410" w:type="dxa"/>
            <w:shd w:val="clear" w:color="auto" w:fill="auto"/>
            <w:hideMark/>
          </w:tcPr>
          <w:p w:rsidR="007B3A92" w:rsidRPr="00277F7F" w:rsidRDefault="00C103E5" w:rsidP="00D82CD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Bases plan elements on task analysis and implements procedures outlined in order to teach a new skill.</w:t>
            </w:r>
            <w:r w:rsidR="002B1AB8" w:rsidRPr="002B1AB8">
              <w:rPr>
                <w:rFonts w:ascii="Times New Roman" w:eastAsia="Times New Roman" w:hAnsi="Times New Roman" w:cs="Times New Roman"/>
                <w:color w:val="000000"/>
                <w:sz w:val="24"/>
                <w:szCs w:val="24"/>
              </w:rPr>
              <w:t xml:space="preserve">  </w:t>
            </w:r>
          </w:p>
        </w:tc>
        <w:tc>
          <w:tcPr>
            <w:tcW w:w="1350" w:type="dxa"/>
            <w:shd w:val="clear" w:color="auto" w:fill="auto"/>
            <w:vAlign w:val="center"/>
            <w:hideMark/>
          </w:tcPr>
          <w:p w:rsidR="007B3A92" w:rsidRPr="00277F7F" w:rsidRDefault="002B1AB8" w:rsidP="00F22C55">
            <w:pPr>
              <w:spacing w:after="0" w:line="240" w:lineRule="auto"/>
              <w:jc w:val="center"/>
              <w:rPr>
                <w:rFonts w:ascii="Times New Roman" w:eastAsia="Times New Roman" w:hAnsi="Times New Roman" w:cs="Times New Roman"/>
                <w:b/>
                <w:bCs/>
                <w:color w:val="000000"/>
                <w:sz w:val="24"/>
                <w:szCs w:val="24"/>
              </w:rPr>
            </w:pPr>
            <w:r w:rsidRPr="002B1AB8">
              <w:rPr>
                <w:rFonts w:ascii="Times New Roman" w:eastAsia="Times New Roman" w:hAnsi="Times New Roman" w:cs="Times New Roman"/>
                <w:b/>
                <w:bCs/>
                <w:color w:val="000000"/>
                <w:sz w:val="24"/>
                <w:szCs w:val="24"/>
              </w:rPr>
              <w:t>X</w:t>
            </w:r>
          </w:p>
        </w:tc>
        <w:tc>
          <w:tcPr>
            <w:tcW w:w="1440" w:type="dxa"/>
            <w:shd w:val="clear" w:color="auto" w:fill="auto"/>
            <w:vAlign w:val="center"/>
            <w:hideMark/>
          </w:tcPr>
          <w:p w:rsidR="007B3A92" w:rsidRPr="00277F7F" w:rsidRDefault="002B1AB8" w:rsidP="00F22C55">
            <w:pPr>
              <w:spacing w:after="0" w:line="240" w:lineRule="auto"/>
              <w:jc w:val="center"/>
              <w:rPr>
                <w:rFonts w:ascii="Times New Roman" w:eastAsia="Times New Roman" w:hAnsi="Times New Roman" w:cs="Times New Roman"/>
                <w:b/>
                <w:bCs/>
                <w:color w:val="000000"/>
                <w:sz w:val="24"/>
                <w:szCs w:val="24"/>
              </w:rPr>
            </w:pPr>
            <w:r w:rsidRPr="002B1AB8">
              <w:rPr>
                <w:rFonts w:ascii="Times New Roman" w:eastAsia="Times New Roman" w:hAnsi="Times New Roman" w:cs="Times New Roman"/>
                <w:b/>
                <w:bCs/>
                <w:color w:val="000000"/>
                <w:sz w:val="24"/>
                <w:szCs w:val="24"/>
              </w:rPr>
              <w:t>X</w:t>
            </w:r>
          </w:p>
        </w:tc>
        <w:tc>
          <w:tcPr>
            <w:tcW w:w="1620" w:type="dxa"/>
            <w:shd w:val="clear" w:color="auto" w:fill="auto"/>
            <w:vAlign w:val="center"/>
            <w:hideMark/>
          </w:tcPr>
          <w:p w:rsidR="007B3A92" w:rsidRPr="00277F7F" w:rsidRDefault="002B1AB8" w:rsidP="00F22C55">
            <w:pPr>
              <w:spacing w:after="0" w:line="240" w:lineRule="auto"/>
              <w:jc w:val="center"/>
              <w:rPr>
                <w:rFonts w:ascii="Times New Roman" w:eastAsia="Times New Roman" w:hAnsi="Times New Roman" w:cs="Times New Roman"/>
                <w:b/>
                <w:bCs/>
                <w:color w:val="000000"/>
                <w:sz w:val="24"/>
                <w:szCs w:val="24"/>
              </w:rPr>
            </w:pPr>
            <w:r w:rsidRPr="002B1AB8">
              <w:rPr>
                <w:rFonts w:ascii="Times New Roman" w:eastAsia="Times New Roman" w:hAnsi="Times New Roman" w:cs="Times New Roman"/>
                <w:b/>
                <w:bCs/>
                <w:color w:val="000000"/>
                <w:sz w:val="24"/>
                <w:szCs w:val="24"/>
              </w:rPr>
              <w:t>X</w:t>
            </w:r>
          </w:p>
        </w:tc>
        <w:tc>
          <w:tcPr>
            <w:tcW w:w="1276" w:type="dxa"/>
          </w:tcPr>
          <w:p w:rsidR="007B3A92" w:rsidRPr="00277F7F" w:rsidRDefault="007B3A92" w:rsidP="00F22C55">
            <w:pPr>
              <w:spacing w:after="0" w:line="240" w:lineRule="auto"/>
              <w:jc w:val="center"/>
              <w:rPr>
                <w:rFonts w:ascii="Times New Roman" w:eastAsia="Times New Roman" w:hAnsi="Times New Roman" w:cs="Times New Roman"/>
                <w:b/>
                <w:bCs/>
                <w:color w:val="000000"/>
                <w:sz w:val="24"/>
                <w:szCs w:val="24"/>
              </w:rPr>
            </w:pPr>
          </w:p>
        </w:tc>
        <w:tc>
          <w:tcPr>
            <w:tcW w:w="1514" w:type="dxa"/>
          </w:tcPr>
          <w:p w:rsidR="007B3A92" w:rsidRPr="00277F7F" w:rsidRDefault="007B3A92" w:rsidP="00F22C55">
            <w:pPr>
              <w:spacing w:after="0" w:line="240" w:lineRule="auto"/>
              <w:jc w:val="center"/>
              <w:rPr>
                <w:rFonts w:ascii="Times New Roman" w:eastAsia="Times New Roman" w:hAnsi="Times New Roman" w:cs="Times New Roman"/>
                <w:b/>
                <w:bCs/>
                <w:color w:val="000000"/>
                <w:sz w:val="24"/>
                <w:szCs w:val="24"/>
              </w:rPr>
            </w:pPr>
          </w:p>
        </w:tc>
        <w:tc>
          <w:tcPr>
            <w:tcW w:w="1260" w:type="dxa"/>
          </w:tcPr>
          <w:p w:rsidR="007B3A92" w:rsidRPr="00277F7F" w:rsidRDefault="007B3A92" w:rsidP="00696996">
            <w:pPr>
              <w:spacing w:after="0" w:line="240" w:lineRule="auto"/>
              <w:ind w:right="-288"/>
              <w:jc w:val="center"/>
              <w:rPr>
                <w:rFonts w:ascii="Times New Roman" w:eastAsia="Times New Roman" w:hAnsi="Times New Roman" w:cs="Times New Roman"/>
                <w:b/>
                <w:bCs/>
                <w:color w:val="000000"/>
                <w:sz w:val="24"/>
                <w:szCs w:val="24"/>
              </w:rPr>
            </w:pPr>
          </w:p>
        </w:tc>
      </w:tr>
      <w:tr w:rsidR="007B3A92" w:rsidRPr="00277F7F" w:rsidTr="00C00CA8">
        <w:trPr>
          <w:trHeight w:val="684"/>
        </w:trPr>
        <w:tc>
          <w:tcPr>
            <w:tcW w:w="1080" w:type="dxa"/>
            <w:shd w:val="clear" w:color="auto" w:fill="auto"/>
            <w:noWrap/>
            <w:vAlign w:val="bottom"/>
            <w:hideMark/>
          </w:tcPr>
          <w:p w:rsidR="007B3A92" w:rsidRPr="00277F7F" w:rsidRDefault="002B1AB8" w:rsidP="00EE00D2">
            <w:pPr>
              <w:spacing w:after="0" w:line="240" w:lineRule="auto"/>
              <w:jc w:val="center"/>
              <w:rPr>
                <w:rFonts w:ascii="Times New Roman" w:eastAsia="Times New Roman" w:hAnsi="Times New Roman" w:cs="Times New Roman"/>
                <w:color w:val="000000"/>
              </w:rPr>
            </w:pPr>
            <w:r w:rsidRPr="002B1AB8">
              <w:rPr>
                <w:rFonts w:ascii="Times New Roman" w:eastAsia="Times New Roman" w:hAnsi="Times New Roman" w:cs="Times New Roman"/>
                <w:color w:val="000000"/>
              </w:rPr>
              <w:t>5.Q</w:t>
            </w:r>
          </w:p>
        </w:tc>
        <w:tc>
          <w:tcPr>
            <w:tcW w:w="4410" w:type="dxa"/>
            <w:shd w:val="clear" w:color="auto" w:fill="auto"/>
            <w:hideMark/>
          </w:tcPr>
          <w:p w:rsidR="007B3A92" w:rsidRPr="00277F7F" w:rsidRDefault="002B1AB8" w:rsidP="00D7650A">
            <w:pPr>
              <w:spacing w:after="0" w:line="240" w:lineRule="auto"/>
              <w:rPr>
                <w:rFonts w:ascii="Times New Roman" w:eastAsia="Times New Roman" w:hAnsi="Times New Roman" w:cs="Times New Roman"/>
                <w:color w:val="000000"/>
                <w:sz w:val="24"/>
                <w:szCs w:val="24"/>
              </w:rPr>
            </w:pPr>
            <w:r w:rsidRPr="002B1AB8">
              <w:rPr>
                <w:rFonts w:ascii="Times New Roman" w:eastAsia="Times New Roman" w:hAnsi="Times New Roman" w:cs="Times New Roman"/>
                <w:color w:val="000000"/>
                <w:sz w:val="24"/>
                <w:szCs w:val="24"/>
              </w:rPr>
              <w:t>Develops interventions taking into consideration the skill sets of those who will be implementing the plan and the environment. (Contextual Fit)</w:t>
            </w:r>
          </w:p>
        </w:tc>
        <w:tc>
          <w:tcPr>
            <w:tcW w:w="1350" w:type="dxa"/>
            <w:shd w:val="clear" w:color="auto" w:fill="auto"/>
            <w:vAlign w:val="center"/>
            <w:hideMark/>
          </w:tcPr>
          <w:p w:rsidR="007B3A92" w:rsidRPr="00277F7F" w:rsidRDefault="007B3A92" w:rsidP="00EE00D2">
            <w:pPr>
              <w:spacing w:after="0" w:line="240" w:lineRule="auto"/>
              <w:jc w:val="center"/>
              <w:rPr>
                <w:rFonts w:ascii="Times New Roman" w:eastAsia="Times New Roman" w:hAnsi="Times New Roman" w:cs="Times New Roman"/>
                <w:b/>
                <w:bCs/>
                <w:color w:val="000000"/>
              </w:rPr>
            </w:pPr>
          </w:p>
        </w:tc>
        <w:tc>
          <w:tcPr>
            <w:tcW w:w="1440" w:type="dxa"/>
            <w:shd w:val="clear" w:color="auto" w:fill="auto"/>
            <w:vAlign w:val="center"/>
            <w:hideMark/>
          </w:tcPr>
          <w:p w:rsidR="007B3A92" w:rsidRPr="00277F7F" w:rsidRDefault="007B3A92" w:rsidP="00EE00D2">
            <w:pPr>
              <w:spacing w:after="0" w:line="240" w:lineRule="auto"/>
              <w:jc w:val="center"/>
              <w:rPr>
                <w:rFonts w:ascii="Times New Roman" w:eastAsia="Times New Roman" w:hAnsi="Times New Roman" w:cs="Times New Roman"/>
                <w:b/>
                <w:bCs/>
                <w:color w:val="000000"/>
              </w:rPr>
            </w:pPr>
          </w:p>
        </w:tc>
        <w:tc>
          <w:tcPr>
            <w:tcW w:w="1620" w:type="dxa"/>
            <w:shd w:val="clear" w:color="auto" w:fill="auto"/>
            <w:vAlign w:val="center"/>
            <w:hideMark/>
          </w:tcPr>
          <w:p w:rsidR="007B3A92" w:rsidRPr="00277F7F" w:rsidRDefault="002B1AB8" w:rsidP="00EE00D2">
            <w:pPr>
              <w:spacing w:after="0" w:line="240" w:lineRule="auto"/>
              <w:jc w:val="center"/>
              <w:rPr>
                <w:rFonts w:ascii="Times New Roman" w:eastAsia="Times New Roman" w:hAnsi="Times New Roman" w:cs="Times New Roman"/>
                <w:b/>
                <w:bCs/>
                <w:color w:val="000000"/>
                <w:sz w:val="24"/>
                <w:szCs w:val="24"/>
              </w:rPr>
            </w:pPr>
            <w:r w:rsidRPr="002B1AB8">
              <w:rPr>
                <w:rFonts w:ascii="Times New Roman" w:eastAsia="Times New Roman" w:hAnsi="Times New Roman" w:cs="Times New Roman"/>
                <w:b/>
                <w:bCs/>
                <w:color w:val="000000"/>
                <w:sz w:val="24"/>
                <w:szCs w:val="24"/>
              </w:rPr>
              <w:t>X</w:t>
            </w:r>
          </w:p>
        </w:tc>
        <w:tc>
          <w:tcPr>
            <w:tcW w:w="1276" w:type="dxa"/>
          </w:tcPr>
          <w:p w:rsidR="007B3A92" w:rsidRPr="00277F7F" w:rsidRDefault="007B3A92" w:rsidP="00EE00D2">
            <w:pPr>
              <w:spacing w:after="0" w:line="240" w:lineRule="auto"/>
              <w:jc w:val="center"/>
              <w:rPr>
                <w:rFonts w:ascii="Times New Roman" w:eastAsia="Times New Roman" w:hAnsi="Times New Roman" w:cs="Times New Roman"/>
                <w:b/>
                <w:bCs/>
                <w:color w:val="000000"/>
                <w:sz w:val="24"/>
                <w:szCs w:val="24"/>
              </w:rPr>
            </w:pPr>
          </w:p>
        </w:tc>
        <w:tc>
          <w:tcPr>
            <w:tcW w:w="1514" w:type="dxa"/>
          </w:tcPr>
          <w:p w:rsidR="007B3A92" w:rsidRPr="00277F7F" w:rsidRDefault="007B3A92" w:rsidP="00EE00D2">
            <w:pPr>
              <w:spacing w:after="0" w:line="240" w:lineRule="auto"/>
              <w:jc w:val="center"/>
              <w:rPr>
                <w:rFonts w:ascii="Times New Roman" w:eastAsia="Times New Roman" w:hAnsi="Times New Roman" w:cs="Times New Roman"/>
                <w:b/>
                <w:bCs/>
                <w:color w:val="000000"/>
                <w:sz w:val="24"/>
                <w:szCs w:val="24"/>
              </w:rPr>
            </w:pPr>
          </w:p>
        </w:tc>
        <w:tc>
          <w:tcPr>
            <w:tcW w:w="1260" w:type="dxa"/>
          </w:tcPr>
          <w:p w:rsidR="007B3A92" w:rsidRPr="00277F7F" w:rsidRDefault="007B3A92" w:rsidP="00696996">
            <w:pPr>
              <w:spacing w:after="0" w:line="240" w:lineRule="auto"/>
              <w:ind w:right="-288"/>
              <w:jc w:val="center"/>
              <w:rPr>
                <w:rFonts w:ascii="Times New Roman" w:eastAsia="Times New Roman" w:hAnsi="Times New Roman" w:cs="Times New Roman"/>
                <w:b/>
                <w:bCs/>
                <w:color w:val="000000"/>
                <w:sz w:val="24"/>
                <w:szCs w:val="24"/>
              </w:rPr>
            </w:pPr>
          </w:p>
        </w:tc>
      </w:tr>
      <w:tr w:rsidR="007B3A92" w:rsidRPr="00277F7F" w:rsidTr="00824602">
        <w:trPr>
          <w:trHeight w:val="312"/>
        </w:trPr>
        <w:tc>
          <w:tcPr>
            <w:tcW w:w="1080" w:type="dxa"/>
            <w:shd w:val="clear" w:color="auto" w:fill="BFBFBF" w:themeFill="background1" w:themeFillShade="BF"/>
            <w:noWrap/>
            <w:vAlign w:val="bottom"/>
            <w:hideMark/>
          </w:tcPr>
          <w:p w:rsidR="007B3A92" w:rsidRPr="00277F7F" w:rsidRDefault="002B1AB8" w:rsidP="00F22C55">
            <w:pPr>
              <w:spacing w:after="0" w:line="240" w:lineRule="auto"/>
              <w:jc w:val="center"/>
              <w:rPr>
                <w:rFonts w:ascii="Times New Roman" w:eastAsia="Times New Roman" w:hAnsi="Times New Roman" w:cs="Times New Roman"/>
                <w:color w:val="000000"/>
              </w:rPr>
            </w:pPr>
            <w:r w:rsidRPr="002B1AB8">
              <w:rPr>
                <w:rFonts w:ascii="Times New Roman" w:eastAsia="Times New Roman" w:hAnsi="Times New Roman" w:cs="Times New Roman"/>
                <w:color w:val="000000"/>
              </w:rPr>
              <w:t>6</w:t>
            </w:r>
          </w:p>
        </w:tc>
        <w:tc>
          <w:tcPr>
            <w:tcW w:w="4410" w:type="dxa"/>
            <w:shd w:val="clear" w:color="auto" w:fill="BFBFBF" w:themeFill="background1" w:themeFillShade="BF"/>
            <w:hideMark/>
          </w:tcPr>
          <w:p w:rsidR="007B3A92" w:rsidRPr="00277F7F" w:rsidRDefault="002B1AB8" w:rsidP="00F22C55">
            <w:pPr>
              <w:spacing w:after="0" w:line="240" w:lineRule="auto"/>
              <w:rPr>
                <w:rFonts w:ascii="Times New Roman" w:eastAsia="Times New Roman" w:hAnsi="Times New Roman" w:cs="Times New Roman"/>
                <w:b/>
                <w:bCs/>
                <w:color w:val="000000"/>
                <w:sz w:val="24"/>
                <w:szCs w:val="24"/>
              </w:rPr>
            </w:pPr>
            <w:r w:rsidRPr="002B1AB8">
              <w:rPr>
                <w:rFonts w:ascii="Times New Roman" w:eastAsia="Times New Roman" w:hAnsi="Times New Roman" w:cs="Times New Roman"/>
                <w:b/>
                <w:bCs/>
                <w:color w:val="000000"/>
                <w:sz w:val="24"/>
                <w:szCs w:val="24"/>
              </w:rPr>
              <w:t>Measurement</w:t>
            </w:r>
          </w:p>
        </w:tc>
        <w:tc>
          <w:tcPr>
            <w:tcW w:w="1350" w:type="dxa"/>
            <w:shd w:val="clear" w:color="auto" w:fill="BFBFBF" w:themeFill="background1" w:themeFillShade="BF"/>
            <w:vAlign w:val="center"/>
            <w:hideMark/>
          </w:tcPr>
          <w:p w:rsidR="007B3A92" w:rsidRPr="00277F7F" w:rsidRDefault="007B3A92" w:rsidP="00F22C55">
            <w:pPr>
              <w:spacing w:after="0" w:line="240" w:lineRule="auto"/>
              <w:rPr>
                <w:rFonts w:ascii="Times New Roman" w:eastAsia="Times New Roman" w:hAnsi="Times New Roman" w:cs="Times New Roman"/>
                <w:b/>
                <w:bCs/>
                <w:color w:val="000000"/>
                <w:sz w:val="24"/>
                <w:szCs w:val="24"/>
              </w:rPr>
            </w:pPr>
          </w:p>
        </w:tc>
        <w:tc>
          <w:tcPr>
            <w:tcW w:w="1440" w:type="dxa"/>
            <w:shd w:val="clear" w:color="auto" w:fill="BFBFBF" w:themeFill="background1" w:themeFillShade="BF"/>
            <w:vAlign w:val="center"/>
            <w:hideMark/>
          </w:tcPr>
          <w:p w:rsidR="007B3A92" w:rsidRPr="00277F7F" w:rsidRDefault="007B3A92" w:rsidP="00F22C55">
            <w:pPr>
              <w:spacing w:after="0" w:line="240" w:lineRule="auto"/>
              <w:rPr>
                <w:rFonts w:ascii="Times New Roman" w:eastAsia="Times New Roman" w:hAnsi="Times New Roman" w:cs="Times New Roman"/>
                <w:b/>
                <w:bCs/>
                <w:color w:val="000000"/>
                <w:sz w:val="24"/>
                <w:szCs w:val="24"/>
              </w:rPr>
            </w:pPr>
          </w:p>
        </w:tc>
        <w:tc>
          <w:tcPr>
            <w:tcW w:w="1620" w:type="dxa"/>
            <w:shd w:val="clear" w:color="auto" w:fill="BFBFBF" w:themeFill="background1" w:themeFillShade="BF"/>
            <w:vAlign w:val="center"/>
            <w:hideMark/>
          </w:tcPr>
          <w:p w:rsidR="007B3A92" w:rsidRPr="00277F7F" w:rsidRDefault="007B3A92" w:rsidP="00F22C55">
            <w:pPr>
              <w:spacing w:after="0" w:line="240" w:lineRule="auto"/>
              <w:rPr>
                <w:rFonts w:ascii="Times New Roman" w:eastAsia="Times New Roman" w:hAnsi="Times New Roman" w:cs="Times New Roman"/>
                <w:b/>
                <w:bCs/>
                <w:color w:val="000000"/>
                <w:sz w:val="24"/>
                <w:szCs w:val="24"/>
              </w:rPr>
            </w:pPr>
          </w:p>
        </w:tc>
        <w:tc>
          <w:tcPr>
            <w:tcW w:w="1276" w:type="dxa"/>
            <w:shd w:val="clear" w:color="auto" w:fill="BFBFBF" w:themeFill="background1" w:themeFillShade="BF"/>
          </w:tcPr>
          <w:p w:rsidR="007B3A92" w:rsidRPr="00277F7F" w:rsidRDefault="007B3A92" w:rsidP="00F22C55">
            <w:pPr>
              <w:spacing w:after="0" w:line="240" w:lineRule="auto"/>
              <w:rPr>
                <w:rFonts w:ascii="Times New Roman" w:eastAsia="Times New Roman" w:hAnsi="Times New Roman" w:cs="Times New Roman"/>
                <w:b/>
                <w:bCs/>
                <w:color w:val="000000"/>
                <w:sz w:val="24"/>
                <w:szCs w:val="24"/>
              </w:rPr>
            </w:pPr>
          </w:p>
        </w:tc>
        <w:tc>
          <w:tcPr>
            <w:tcW w:w="1514" w:type="dxa"/>
            <w:shd w:val="clear" w:color="auto" w:fill="BFBFBF" w:themeFill="background1" w:themeFillShade="BF"/>
          </w:tcPr>
          <w:p w:rsidR="007B3A92" w:rsidRPr="00277F7F" w:rsidRDefault="007B3A92" w:rsidP="00F22C55">
            <w:pPr>
              <w:spacing w:after="0" w:line="240" w:lineRule="auto"/>
              <w:rPr>
                <w:rFonts w:ascii="Times New Roman" w:eastAsia="Times New Roman" w:hAnsi="Times New Roman" w:cs="Times New Roman"/>
                <w:b/>
                <w:bCs/>
                <w:color w:val="000000"/>
                <w:sz w:val="24"/>
                <w:szCs w:val="24"/>
              </w:rPr>
            </w:pPr>
          </w:p>
        </w:tc>
        <w:tc>
          <w:tcPr>
            <w:tcW w:w="1260" w:type="dxa"/>
            <w:shd w:val="clear" w:color="auto" w:fill="BFBFBF" w:themeFill="background1" w:themeFillShade="BF"/>
          </w:tcPr>
          <w:p w:rsidR="007B3A92" w:rsidRPr="00277F7F" w:rsidRDefault="007B3A92" w:rsidP="00696996">
            <w:pPr>
              <w:spacing w:after="0" w:line="240" w:lineRule="auto"/>
              <w:ind w:right="-288"/>
              <w:rPr>
                <w:rFonts w:ascii="Times New Roman" w:eastAsia="Times New Roman" w:hAnsi="Times New Roman" w:cs="Times New Roman"/>
                <w:b/>
                <w:bCs/>
                <w:color w:val="000000"/>
                <w:sz w:val="24"/>
                <w:szCs w:val="24"/>
              </w:rPr>
            </w:pPr>
          </w:p>
        </w:tc>
      </w:tr>
      <w:tr w:rsidR="007B3A92" w:rsidRPr="00277F7F" w:rsidTr="00C00CA8">
        <w:trPr>
          <w:trHeight w:val="936"/>
        </w:trPr>
        <w:tc>
          <w:tcPr>
            <w:tcW w:w="1080" w:type="dxa"/>
            <w:shd w:val="clear" w:color="auto" w:fill="auto"/>
            <w:noWrap/>
            <w:vAlign w:val="bottom"/>
            <w:hideMark/>
          </w:tcPr>
          <w:p w:rsidR="007B3A92" w:rsidRPr="00277F7F" w:rsidRDefault="002B1AB8" w:rsidP="00F22C55">
            <w:pPr>
              <w:spacing w:after="0" w:line="240" w:lineRule="auto"/>
              <w:jc w:val="center"/>
              <w:rPr>
                <w:rFonts w:ascii="Times New Roman" w:eastAsia="Times New Roman" w:hAnsi="Times New Roman" w:cs="Times New Roman"/>
                <w:color w:val="000000"/>
              </w:rPr>
            </w:pPr>
            <w:r w:rsidRPr="002B1AB8">
              <w:rPr>
                <w:rFonts w:ascii="Times New Roman" w:eastAsia="Times New Roman" w:hAnsi="Times New Roman" w:cs="Times New Roman"/>
                <w:color w:val="000000"/>
              </w:rPr>
              <w:lastRenderedPageBreak/>
              <w:t>6.A</w:t>
            </w:r>
          </w:p>
        </w:tc>
        <w:tc>
          <w:tcPr>
            <w:tcW w:w="4410" w:type="dxa"/>
            <w:shd w:val="clear" w:color="auto" w:fill="auto"/>
            <w:hideMark/>
          </w:tcPr>
          <w:p w:rsidR="007B3A92" w:rsidRPr="00277F7F" w:rsidRDefault="002B1AB8" w:rsidP="00F22C55">
            <w:pPr>
              <w:spacing w:after="0" w:line="240" w:lineRule="auto"/>
              <w:rPr>
                <w:rFonts w:ascii="Times New Roman" w:eastAsia="Times New Roman" w:hAnsi="Times New Roman" w:cs="Times New Roman"/>
                <w:color w:val="000000"/>
                <w:sz w:val="24"/>
                <w:szCs w:val="24"/>
              </w:rPr>
            </w:pPr>
            <w:r w:rsidRPr="002B1AB8">
              <w:rPr>
                <w:rFonts w:ascii="Times New Roman" w:eastAsia="Times New Roman" w:hAnsi="Times New Roman" w:cs="Times New Roman"/>
                <w:color w:val="000000"/>
                <w:sz w:val="24"/>
                <w:szCs w:val="24"/>
              </w:rPr>
              <w:t>Accurately defines and uses descriptions of rate, frequency, intensity</w:t>
            </w:r>
            <w:r w:rsidR="008E1A53">
              <w:rPr>
                <w:rFonts w:ascii="Times New Roman" w:eastAsia="Times New Roman" w:hAnsi="Times New Roman" w:cs="Times New Roman"/>
                <w:color w:val="000000"/>
                <w:sz w:val="24"/>
                <w:szCs w:val="24"/>
              </w:rPr>
              <w:t>,</w:t>
            </w:r>
            <w:r w:rsidRPr="002B1AB8">
              <w:rPr>
                <w:rFonts w:ascii="Times New Roman" w:eastAsia="Times New Roman" w:hAnsi="Times New Roman" w:cs="Times New Roman"/>
                <w:color w:val="000000"/>
                <w:sz w:val="24"/>
                <w:szCs w:val="24"/>
              </w:rPr>
              <w:t xml:space="preserve"> and duration when recording behaviors. </w:t>
            </w:r>
          </w:p>
        </w:tc>
        <w:tc>
          <w:tcPr>
            <w:tcW w:w="1350" w:type="dxa"/>
            <w:shd w:val="clear" w:color="auto" w:fill="auto"/>
            <w:vAlign w:val="center"/>
            <w:hideMark/>
          </w:tcPr>
          <w:p w:rsidR="007B3A92" w:rsidRPr="00277F7F" w:rsidRDefault="002B1AB8" w:rsidP="00F22C55">
            <w:pPr>
              <w:spacing w:after="0" w:line="240" w:lineRule="auto"/>
              <w:jc w:val="center"/>
              <w:rPr>
                <w:rFonts w:ascii="Times New Roman" w:eastAsia="Times New Roman" w:hAnsi="Times New Roman" w:cs="Times New Roman"/>
                <w:b/>
                <w:bCs/>
                <w:color w:val="000000"/>
                <w:sz w:val="24"/>
                <w:szCs w:val="24"/>
              </w:rPr>
            </w:pPr>
            <w:r w:rsidRPr="002B1AB8">
              <w:rPr>
                <w:rFonts w:ascii="Times New Roman" w:eastAsia="Times New Roman" w:hAnsi="Times New Roman" w:cs="Times New Roman"/>
                <w:b/>
                <w:bCs/>
                <w:color w:val="000000"/>
                <w:sz w:val="24"/>
                <w:szCs w:val="24"/>
              </w:rPr>
              <w:t>X</w:t>
            </w:r>
          </w:p>
        </w:tc>
        <w:tc>
          <w:tcPr>
            <w:tcW w:w="1440" w:type="dxa"/>
            <w:shd w:val="clear" w:color="auto" w:fill="auto"/>
            <w:vAlign w:val="center"/>
            <w:hideMark/>
          </w:tcPr>
          <w:p w:rsidR="007B3A92" w:rsidRPr="00277F7F" w:rsidRDefault="002B1AB8" w:rsidP="00F22C55">
            <w:pPr>
              <w:spacing w:after="0" w:line="240" w:lineRule="auto"/>
              <w:jc w:val="center"/>
              <w:rPr>
                <w:rFonts w:ascii="Times New Roman" w:eastAsia="Times New Roman" w:hAnsi="Times New Roman" w:cs="Times New Roman"/>
                <w:b/>
                <w:bCs/>
                <w:color w:val="000000"/>
                <w:sz w:val="24"/>
                <w:szCs w:val="24"/>
              </w:rPr>
            </w:pPr>
            <w:r w:rsidRPr="002B1AB8">
              <w:rPr>
                <w:rFonts w:ascii="Times New Roman" w:eastAsia="Times New Roman" w:hAnsi="Times New Roman" w:cs="Times New Roman"/>
                <w:b/>
                <w:bCs/>
                <w:color w:val="000000"/>
                <w:sz w:val="24"/>
                <w:szCs w:val="24"/>
              </w:rPr>
              <w:t>X</w:t>
            </w:r>
          </w:p>
        </w:tc>
        <w:tc>
          <w:tcPr>
            <w:tcW w:w="1620" w:type="dxa"/>
            <w:shd w:val="clear" w:color="auto" w:fill="auto"/>
            <w:vAlign w:val="center"/>
            <w:hideMark/>
          </w:tcPr>
          <w:p w:rsidR="007B3A92" w:rsidRPr="00277F7F" w:rsidRDefault="002B1AB8" w:rsidP="00F22C55">
            <w:pPr>
              <w:spacing w:after="0" w:line="240" w:lineRule="auto"/>
              <w:jc w:val="center"/>
              <w:rPr>
                <w:rFonts w:ascii="Times New Roman" w:eastAsia="Times New Roman" w:hAnsi="Times New Roman" w:cs="Times New Roman"/>
                <w:b/>
                <w:bCs/>
                <w:color w:val="000000"/>
                <w:sz w:val="24"/>
                <w:szCs w:val="24"/>
              </w:rPr>
            </w:pPr>
            <w:r w:rsidRPr="002B1AB8">
              <w:rPr>
                <w:rFonts w:ascii="Times New Roman" w:eastAsia="Times New Roman" w:hAnsi="Times New Roman" w:cs="Times New Roman"/>
                <w:b/>
                <w:bCs/>
                <w:color w:val="000000"/>
                <w:sz w:val="24"/>
                <w:szCs w:val="24"/>
              </w:rPr>
              <w:t>X</w:t>
            </w:r>
          </w:p>
        </w:tc>
        <w:tc>
          <w:tcPr>
            <w:tcW w:w="1276" w:type="dxa"/>
          </w:tcPr>
          <w:p w:rsidR="007B3A92" w:rsidRPr="00277F7F" w:rsidRDefault="007B3A92" w:rsidP="00F22C55">
            <w:pPr>
              <w:spacing w:after="0" w:line="240" w:lineRule="auto"/>
              <w:jc w:val="center"/>
              <w:rPr>
                <w:rFonts w:ascii="Times New Roman" w:eastAsia="Times New Roman" w:hAnsi="Times New Roman" w:cs="Times New Roman"/>
                <w:b/>
                <w:bCs/>
                <w:color w:val="000000"/>
                <w:sz w:val="24"/>
                <w:szCs w:val="24"/>
              </w:rPr>
            </w:pPr>
          </w:p>
        </w:tc>
        <w:tc>
          <w:tcPr>
            <w:tcW w:w="1514" w:type="dxa"/>
          </w:tcPr>
          <w:p w:rsidR="007B3A92" w:rsidRPr="00277F7F" w:rsidRDefault="007B3A92" w:rsidP="00F22C55">
            <w:pPr>
              <w:spacing w:after="0" w:line="240" w:lineRule="auto"/>
              <w:jc w:val="center"/>
              <w:rPr>
                <w:rFonts w:ascii="Times New Roman" w:eastAsia="Times New Roman" w:hAnsi="Times New Roman" w:cs="Times New Roman"/>
                <w:b/>
                <w:bCs/>
                <w:color w:val="000000"/>
                <w:sz w:val="24"/>
                <w:szCs w:val="24"/>
              </w:rPr>
            </w:pPr>
          </w:p>
        </w:tc>
        <w:tc>
          <w:tcPr>
            <w:tcW w:w="1260" w:type="dxa"/>
          </w:tcPr>
          <w:p w:rsidR="007B3A92" w:rsidRPr="00277F7F" w:rsidRDefault="007B3A92" w:rsidP="00696996">
            <w:pPr>
              <w:spacing w:after="0" w:line="240" w:lineRule="auto"/>
              <w:ind w:right="-288"/>
              <w:jc w:val="center"/>
              <w:rPr>
                <w:rFonts w:ascii="Times New Roman" w:eastAsia="Times New Roman" w:hAnsi="Times New Roman" w:cs="Times New Roman"/>
                <w:b/>
                <w:bCs/>
                <w:color w:val="000000"/>
                <w:sz w:val="24"/>
                <w:szCs w:val="24"/>
              </w:rPr>
            </w:pPr>
          </w:p>
        </w:tc>
      </w:tr>
      <w:tr w:rsidR="007B3A92" w:rsidRPr="00277F7F" w:rsidTr="00C00CA8">
        <w:trPr>
          <w:trHeight w:val="936"/>
        </w:trPr>
        <w:tc>
          <w:tcPr>
            <w:tcW w:w="1080" w:type="dxa"/>
            <w:shd w:val="clear" w:color="auto" w:fill="auto"/>
            <w:noWrap/>
            <w:vAlign w:val="bottom"/>
            <w:hideMark/>
          </w:tcPr>
          <w:p w:rsidR="007B3A92" w:rsidRPr="00277F7F" w:rsidRDefault="002B1AB8" w:rsidP="00F22C55">
            <w:pPr>
              <w:spacing w:after="0" w:line="240" w:lineRule="auto"/>
              <w:jc w:val="center"/>
              <w:rPr>
                <w:rFonts w:ascii="Times New Roman" w:eastAsia="Times New Roman" w:hAnsi="Times New Roman" w:cs="Times New Roman"/>
                <w:color w:val="000000"/>
              </w:rPr>
            </w:pPr>
            <w:r w:rsidRPr="002B1AB8">
              <w:rPr>
                <w:rFonts w:ascii="Times New Roman" w:eastAsia="Times New Roman" w:hAnsi="Times New Roman" w:cs="Times New Roman"/>
                <w:color w:val="000000"/>
              </w:rPr>
              <w:t>6.B</w:t>
            </w:r>
          </w:p>
        </w:tc>
        <w:tc>
          <w:tcPr>
            <w:tcW w:w="4410" w:type="dxa"/>
            <w:shd w:val="clear" w:color="auto" w:fill="auto"/>
            <w:hideMark/>
          </w:tcPr>
          <w:p w:rsidR="007B3A92" w:rsidRPr="00277F7F" w:rsidRDefault="002B1AB8" w:rsidP="00F22C55">
            <w:pPr>
              <w:spacing w:after="0" w:line="240" w:lineRule="auto"/>
              <w:rPr>
                <w:rFonts w:ascii="Times New Roman" w:eastAsia="Times New Roman" w:hAnsi="Times New Roman" w:cs="Times New Roman"/>
                <w:color w:val="000000"/>
                <w:sz w:val="24"/>
                <w:szCs w:val="24"/>
              </w:rPr>
            </w:pPr>
            <w:r w:rsidRPr="002B1AB8">
              <w:rPr>
                <w:rFonts w:ascii="Times New Roman" w:eastAsia="Times New Roman" w:hAnsi="Times New Roman" w:cs="Times New Roman"/>
                <w:color w:val="000000"/>
                <w:sz w:val="24"/>
                <w:szCs w:val="24"/>
              </w:rPr>
              <w:t xml:space="preserve">Describes behavior in observable and measurable terms and describes the environment in which the behavior occurs. </w:t>
            </w:r>
          </w:p>
        </w:tc>
        <w:tc>
          <w:tcPr>
            <w:tcW w:w="1350" w:type="dxa"/>
            <w:shd w:val="clear" w:color="auto" w:fill="auto"/>
            <w:vAlign w:val="center"/>
            <w:hideMark/>
          </w:tcPr>
          <w:p w:rsidR="007B3A92" w:rsidRPr="00277F7F" w:rsidRDefault="002B1AB8" w:rsidP="00F22C55">
            <w:pPr>
              <w:spacing w:after="0" w:line="240" w:lineRule="auto"/>
              <w:jc w:val="center"/>
              <w:rPr>
                <w:rFonts w:ascii="Times New Roman" w:eastAsia="Times New Roman" w:hAnsi="Times New Roman" w:cs="Times New Roman"/>
                <w:b/>
                <w:bCs/>
                <w:color w:val="000000"/>
                <w:sz w:val="24"/>
                <w:szCs w:val="24"/>
              </w:rPr>
            </w:pPr>
            <w:r w:rsidRPr="002B1AB8">
              <w:rPr>
                <w:rFonts w:ascii="Times New Roman" w:eastAsia="Times New Roman" w:hAnsi="Times New Roman" w:cs="Times New Roman"/>
                <w:b/>
                <w:bCs/>
                <w:color w:val="000000"/>
                <w:sz w:val="24"/>
                <w:szCs w:val="24"/>
              </w:rPr>
              <w:t>X</w:t>
            </w:r>
          </w:p>
        </w:tc>
        <w:tc>
          <w:tcPr>
            <w:tcW w:w="1440" w:type="dxa"/>
            <w:shd w:val="clear" w:color="auto" w:fill="auto"/>
            <w:vAlign w:val="center"/>
            <w:hideMark/>
          </w:tcPr>
          <w:p w:rsidR="007B3A92" w:rsidRPr="00277F7F" w:rsidRDefault="002B1AB8" w:rsidP="00F22C55">
            <w:pPr>
              <w:spacing w:after="0" w:line="240" w:lineRule="auto"/>
              <w:jc w:val="center"/>
              <w:rPr>
                <w:rFonts w:ascii="Times New Roman" w:eastAsia="Times New Roman" w:hAnsi="Times New Roman" w:cs="Times New Roman"/>
                <w:b/>
                <w:bCs/>
                <w:color w:val="000000"/>
                <w:sz w:val="24"/>
                <w:szCs w:val="24"/>
              </w:rPr>
            </w:pPr>
            <w:r w:rsidRPr="002B1AB8">
              <w:rPr>
                <w:rFonts w:ascii="Times New Roman" w:eastAsia="Times New Roman" w:hAnsi="Times New Roman" w:cs="Times New Roman"/>
                <w:b/>
                <w:bCs/>
                <w:color w:val="000000"/>
                <w:sz w:val="24"/>
                <w:szCs w:val="24"/>
              </w:rPr>
              <w:t>X</w:t>
            </w:r>
          </w:p>
        </w:tc>
        <w:tc>
          <w:tcPr>
            <w:tcW w:w="1620" w:type="dxa"/>
            <w:shd w:val="clear" w:color="auto" w:fill="auto"/>
            <w:vAlign w:val="center"/>
            <w:hideMark/>
          </w:tcPr>
          <w:p w:rsidR="007B3A92" w:rsidRPr="00277F7F" w:rsidRDefault="002B1AB8" w:rsidP="00F22C55">
            <w:pPr>
              <w:spacing w:after="0" w:line="240" w:lineRule="auto"/>
              <w:jc w:val="center"/>
              <w:rPr>
                <w:rFonts w:ascii="Times New Roman" w:eastAsia="Times New Roman" w:hAnsi="Times New Roman" w:cs="Times New Roman"/>
                <w:b/>
                <w:bCs/>
                <w:color w:val="000000"/>
                <w:sz w:val="24"/>
                <w:szCs w:val="24"/>
              </w:rPr>
            </w:pPr>
            <w:r w:rsidRPr="002B1AB8">
              <w:rPr>
                <w:rFonts w:ascii="Times New Roman" w:eastAsia="Times New Roman" w:hAnsi="Times New Roman" w:cs="Times New Roman"/>
                <w:b/>
                <w:bCs/>
                <w:color w:val="000000"/>
                <w:sz w:val="24"/>
                <w:szCs w:val="24"/>
              </w:rPr>
              <w:t>X</w:t>
            </w:r>
          </w:p>
        </w:tc>
        <w:tc>
          <w:tcPr>
            <w:tcW w:w="1276" w:type="dxa"/>
          </w:tcPr>
          <w:p w:rsidR="007B3A92" w:rsidRPr="00277F7F" w:rsidRDefault="007B3A92" w:rsidP="00F22C55">
            <w:pPr>
              <w:spacing w:after="0" w:line="240" w:lineRule="auto"/>
              <w:jc w:val="center"/>
              <w:rPr>
                <w:rFonts w:ascii="Times New Roman" w:eastAsia="Times New Roman" w:hAnsi="Times New Roman" w:cs="Times New Roman"/>
                <w:b/>
                <w:bCs/>
                <w:color w:val="000000"/>
                <w:sz w:val="24"/>
                <w:szCs w:val="24"/>
              </w:rPr>
            </w:pPr>
          </w:p>
        </w:tc>
        <w:tc>
          <w:tcPr>
            <w:tcW w:w="1514" w:type="dxa"/>
          </w:tcPr>
          <w:p w:rsidR="007B3A92" w:rsidRPr="00277F7F" w:rsidRDefault="007B3A92" w:rsidP="00F22C55">
            <w:pPr>
              <w:spacing w:after="0" w:line="240" w:lineRule="auto"/>
              <w:jc w:val="center"/>
              <w:rPr>
                <w:rFonts w:ascii="Times New Roman" w:eastAsia="Times New Roman" w:hAnsi="Times New Roman" w:cs="Times New Roman"/>
                <w:b/>
                <w:bCs/>
                <w:color w:val="000000"/>
                <w:sz w:val="24"/>
                <w:szCs w:val="24"/>
              </w:rPr>
            </w:pPr>
          </w:p>
        </w:tc>
        <w:tc>
          <w:tcPr>
            <w:tcW w:w="1260" w:type="dxa"/>
          </w:tcPr>
          <w:p w:rsidR="007B3A92" w:rsidRPr="00277F7F" w:rsidRDefault="007B3A92" w:rsidP="00696996">
            <w:pPr>
              <w:spacing w:after="0" w:line="240" w:lineRule="auto"/>
              <w:ind w:right="-288"/>
              <w:jc w:val="center"/>
              <w:rPr>
                <w:rFonts w:ascii="Times New Roman" w:eastAsia="Times New Roman" w:hAnsi="Times New Roman" w:cs="Times New Roman"/>
                <w:b/>
                <w:bCs/>
                <w:color w:val="000000"/>
                <w:sz w:val="24"/>
                <w:szCs w:val="24"/>
              </w:rPr>
            </w:pPr>
          </w:p>
        </w:tc>
      </w:tr>
      <w:tr w:rsidR="007B3A92" w:rsidRPr="00277F7F" w:rsidTr="00C00CA8">
        <w:trPr>
          <w:trHeight w:val="660"/>
        </w:trPr>
        <w:tc>
          <w:tcPr>
            <w:tcW w:w="1080" w:type="dxa"/>
            <w:shd w:val="clear" w:color="auto" w:fill="auto"/>
            <w:noWrap/>
            <w:vAlign w:val="bottom"/>
            <w:hideMark/>
          </w:tcPr>
          <w:p w:rsidR="007B3A92" w:rsidRPr="00277F7F" w:rsidRDefault="002B1AB8" w:rsidP="00F22C55">
            <w:pPr>
              <w:spacing w:after="0" w:line="240" w:lineRule="auto"/>
              <w:jc w:val="center"/>
              <w:rPr>
                <w:rFonts w:ascii="Times New Roman" w:eastAsia="Times New Roman" w:hAnsi="Times New Roman" w:cs="Times New Roman"/>
                <w:color w:val="000000"/>
              </w:rPr>
            </w:pPr>
            <w:r w:rsidRPr="002B1AB8">
              <w:rPr>
                <w:rFonts w:ascii="Times New Roman" w:eastAsia="Times New Roman" w:hAnsi="Times New Roman" w:cs="Times New Roman"/>
                <w:color w:val="000000"/>
              </w:rPr>
              <w:t>6.C</w:t>
            </w:r>
          </w:p>
        </w:tc>
        <w:tc>
          <w:tcPr>
            <w:tcW w:w="4410" w:type="dxa"/>
            <w:shd w:val="clear" w:color="auto" w:fill="auto"/>
            <w:hideMark/>
          </w:tcPr>
          <w:p w:rsidR="007B3A92" w:rsidRPr="00277F7F" w:rsidRDefault="002B1AB8" w:rsidP="006815CD">
            <w:pPr>
              <w:spacing w:after="0" w:line="240" w:lineRule="auto"/>
              <w:rPr>
                <w:rFonts w:ascii="Times New Roman" w:eastAsia="Times New Roman" w:hAnsi="Times New Roman" w:cs="Times New Roman"/>
                <w:color w:val="000000"/>
                <w:sz w:val="24"/>
                <w:szCs w:val="24"/>
              </w:rPr>
            </w:pPr>
            <w:r w:rsidRPr="002B1AB8">
              <w:rPr>
                <w:rFonts w:ascii="Times New Roman" w:eastAsia="Times New Roman" w:hAnsi="Times New Roman" w:cs="Times New Roman"/>
                <w:color w:val="000000"/>
                <w:sz w:val="24"/>
                <w:szCs w:val="24"/>
              </w:rPr>
              <w:t>Generates objective notes by describing what occurred during data collection time periods. </w:t>
            </w:r>
          </w:p>
        </w:tc>
        <w:tc>
          <w:tcPr>
            <w:tcW w:w="1350" w:type="dxa"/>
            <w:shd w:val="clear" w:color="auto" w:fill="auto"/>
            <w:vAlign w:val="center"/>
            <w:hideMark/>
          </w:tcPr>
          <w:p w:rsidR="007B3A92" w:rsidRPr="00277F7F" w:rsidRDefault="002B1AB8" w:rsidP="00F22C55">
            <w:pPr>
              <w:spacing w:after="0" w:line="240" w:lineRule="auto"/>
              <w:jc w:val="center"/>
              <w:rPr>
                <w:rFonts w:ascii="Times New Roman" w:eastAsia="Times New Roman" w:hAnsi="Times New Roman" w:cs="Times New Roman"/>
                <w:b/>
                <w:bCs/>
                <w:color w:val="000000"/>
                <w:sz w:val="24"/>
                <w:szCs w:val="24"/>
              </w:rPr>
            </w:pPr>
            <w:r w:rsidRPr="002B1AB8">
              <w:rPr>
                <w:rFonts w:ascii="Times New Roman" w:eastAsia="Times New Roman" w:hAnsi="Times New Roman" w:cs="Times New Roman"/>
                <w:b/>
                <w:bCs/>
                <w:color w:val="000000"/>
                <w:sz w:val="24"/>
                <w:szCs w:val="24"/>
              </w:rPr>
              <w:t>X</w:t>
            </w:r>
          </w:p>
        </w:tc>
        <w:tc>
          <w:tcPr>
            <w:tcW w:w="1440" w:type="dxa"/>
            <w:shd w:val="clear" w:color="auto" w:fill="auto"/>
            <w:vAlign w:val="center"/>
            <w:hideMark/>
          </w:tcPr>
          <w:p w:rsidR="007B3A92" w:rsidRPr="00277F7F" w:rsidRDefault="002B1AB8" w:rsidP="00F22C55">
            <w:pPr>
              <w:spacing w:after="0" w:line="240" w:lineRule="auto"/>
              <w:jc w:val="center"/>
              <w:rPr>
                <w:rFonts w:ascii="Times New Roman" w:eastAsia="Times New Roman" w:hAnsi="Times New Roman" w:cs="Times New Roman"/>
                <w:b/>
                <w:bCs/>
                <w:color w:val="000000"/>
                <w:sz w:val="24"/>
                <w:szCs w:val="24"/>
              </w:rPr>
            </w:pPr>
            <w:r w:rsidRPr="002B1AB8">
              <w:rPr>
                <w:rFonts w:ascii="Times New Roman" w:eastAsia="Times New Roman" w:hAnsi="Times New Roman" w:cs="Times New Roman"/>
                <w:b/>
                <w:bCs/>
                <w:color w:val="000000"/>
                <w:sz w:val="24"/>
                <w:szCs w:val="24"/>
              </w:rPr>
              <w:t>X</w:t>
            </w:r>
          </w:p>
        </w:tc>
        <w:tc>
          <w:tcPr>
            <w:tcW w:w="1620" w:type="dxa"/>
            <w:shd w:val="clear" w:color="auto" w:fill="auto"/>
            <w:vAlign w:val="center"/>
            <w:hideMark/>
          </w:tcPr>
          <w:p w:rsidR="007B3A92" w:rsidRPr="00277F7F" w:rsidRDefault="002B1AB8" w:rsidP="00F22C55">
            <w:pPr>
              <w:spacing w:after="0" w:line="240" w:lineRule="auto"/>
              <w:jc w:val="center"/>
              <w:rPr>
                <w:rFonts w:ascii="Times New Roman" w:eastAsia="Times New Roman" w:hAnsi="Times New Roman" w:cs="Times New Roman"/>
                <w:b/>
                <w:bCs/>
                <w:color w:val="000000"/>
                <w:sz w:val="24"/>
                <w:szCs w:val="24"/>
              </w:rPr>
            </w:pPr>
            <w:r w:rsidRPr="002B1AB8">
              <w:rPr>
                <w:rFonts w:ascii="Times New Roman" w:eastAsia="Times New Roman" w:hAnsi="Times New Roman" w:cs="Times New Roman"/>
                <w:b/>
                <w:bCs/>
                <w:color w:val="000000"/>
                <w:sz w:val="24"/>
                <w:szCs w:val="24"/>
              </w:rPr>
              <w:t>X</w:t>
            </w:r>
          </w:p>
        </w:tc>
        <w:tc>
          <w:tcPr>
            <w:tcW w:w="1276" w:type="dxa"/>
          </w:tcPr>
          <w:p w:rsidR="007B3A92" w:rsidRPr="00277F7F" w:rsidRDefault="007B3A92" w:rsidP="00F22C55">
            <w:pPr>
              <w:spacing w:after="0" w:line="240" w:lineRule="auto"/>
              <w:jc w:val="center"/>
              <w:rPr>
                <w:rFonts w:ascii="Times New Roman" w:eastAsia="Times New Roman" w:hAnsi="Times New Roman" w:cs="Times New Roman"/>
                <w:b/>
                <w:bCs/>
                <w:color w:val="000000"/>
                <w:sz w:val="24"/>
                <w:szCs w:val="24"/>
              </w:rPr>
            </w:pPr>
          </w:p>
        </w:tc>
        <w:tc>
          <w:tcPr>
            <w:tcW w:w="1514" w:type="dxa"/>
          </w:tcPr>
          <w:p w:rsidR="007B3A92" w:rsidRPr="00277F7F" w:rsidRDefault="007B3A92" w:rsidP="00F22C55">
            <w:pPr>
              <w:spacing w:after="0" w:line="240" w:lineRule="auto"/>
              <w:jc w:val="center"/>
              <w:rPr>
                <w:rFonts w:ascii="Times New Roman" w:eastAsia="Times New Roman" w:hAnsi="Times New Roman" w:cs="Times New Roman"/>
                <w:b/>
                <w:bCs/>
                <w:color w:val="000000"/>
                <w:sz w:val="24"/>
                <w:szCs w:val="24"/>
              </w:rPr>
            </w:pPr>
          </w:p>
        </w:tc>
        <w:tc>
          <w:tcPr>
            <w:tcW w:w="1260" w:type="dxa"/>
          </w:tcPr>
          <w:p w:rsidR="007B3A92" w:rsidRPr="00277F7F" w:rsidRDefault="007B3A92" w:rsidP="00696996">
            <w:pPr>
              <w:spacing w:after="0" w:line="240" w:lineRule="auto"/>
              <w:ind w:right="-288"/>
              <w:jc w:val="center"/>
              <w:rPr>
                <w:rFonts w:ascii="Times New Roman" w:eastAsia="Times New Roman" w:hAnsi="Times New Roman" w:cs="Times New Roman"/>
                <w:b/>
                <w:bCs/>
                <w:color w:val="000000"/>
                <w:sz w:val="24"/>
                <w:szCs w:val="24"/>
              </w:rPr>
            </w:pPr>
          </w:p>
        </w:tc>
      </w:tr>
      <w:tr w:rsidR="007B3A92" w:rsidRPr="00277F7F" w:rsidTr="00C00CA8">
        <w:trPr>
          <w:trHeight w:val="1296"/>
        </w:trPr>
        <w:tc>
          <w:tcPr>
            <w:tcW w:w="1080" w:type="dxa"/>
            <w:shd w:val="clear" w:color="auto" w:fill="auto"/>
            <w:noWrap/>
            <w:vAlign w:val="bottom"/>
            <w:hideMark/>
          </w:tcPr>
          <w:p w:rsidR="007B3A92" w:rsidRPr="00277F7F" w:rsidRDefault="002B1AB8" w:rsidP="00F22C55">
            <w:pPr>
              <w:spacing w:after="0" w:line="240" w:lineRule="auto"/>
              <w:jc w:val="center"/>
              <w:rPr>
                <w:rFonts w:ascii="Times New Roman" w:eastAsia="Times New Roman" w:hAnsi="Times New Roman" w:cs="Times New Roman"/>
                <w:color w:val="000000"/>
              </w:rPr>
            </w:pPr>
            <w:r w:rsidRPr="002B1AB8">
              <w:rPr>
                <w:rFonts w:ascii="Times New Roman" w:eastAsia="Times New Roman" w:hAnsi="Times New Roman" w:cs="Times New Roman"/>
                <w:color w:val="000000"/>
              </w:rPr>
              <w:t>6.D</w:t>
            </w:r>
          </w:p>
        </w:tc>
        <w:tc>
          <w:tcPr>
            <w:tcW w:w="4410" w:type="dxa"/>
            <w:shd w:val="clear" w:color="auto" w:fill="auto"/>
            <w:hideMark/>
          </w:tcPr>
          <w:p w:rsidR="007B3A92" w:rsidRPr="00277F7F" w:rsidRDefault="002B1AB8" w:rsidP="00F22C55">
            <w:pPr>
              <w:spacing w:after="0" w:line="240" w:lineRule="auto"/>
              <w:rPr>
                <w:rFonts w:ascii="Times New Roman" w:eastAsia="Times New Roman" w:hAnsi="Times New Roman" w:cs="Times New Roman"/>
                <w:color w:val="000000"/>
                <w:sz w:val="24"/>
                <w:szCs w:val="24"/>
              </w:rPr>
            </w:pPr>
            <w:r w:rsidRPr="002B1AB8">
              <w:rPr>
                <w:rFonts w:ascii="Times New Roman" w:eastAsia="Times New Roman" w:hAnsi="Times New Roman" w:cs="Times New Roman"/>
                <w:color w:val="000000"/>
                <w:sz w:val="24"/>
                <w:szCs w:val="24"/>
              </w:rPr>
              <w:t>Collects data as prescribed by the behavior interventionist via continuous measurement procedures, discontinuous measurement procedures, permanent product recording, etc.</w:t>
            </w:r>
          </w:p>
        </w:tc>
        <w:tc>
          <w:tcPr>
            <w:tcW w:w="1350" w:type="dxa"/>
            <w:shd w:val="clear" w:color="auto" w:fill="auto"/>
            <w:vAlign w:val="center"/>
            <w:hideMark/>
          </w:tcPr>
          <w:p w:rsidR="007B3A92" w:rsidRPr="00277F7F" w:rsidRDefault="002B1AB8" w:rsidP="00F22C55">
            <w:pPr>
              <w:spacing w:after="0" w:line="240" w:lineRule="auto"/>
              <w:jc w:val="center"/>
              <w:rPr>
                <w:rFonts w:ascii="Times New Roman" w:eastAsia="Times New Roman" w:hAnsi="Times New Roman" w:cs="Times New Roman"/>
                <w:b/>
                <w:bCs/>
                <w:color w:val="000000"/>
                <w:sz w:val="24"/>
                <w:szCs w:val="24"/>
              </w:rPr>
            </w:pPr>
            <w:r w:rsidRPr="002B1AB8">
              <w:rPr>
                <w:rFonts w:ascii="Times New Roman" w:eastAsia="Times New Roman" w:hAnsi="Times New Roman" w:cs="Times New Roman"/>
                <w:b/>
                <w:bCs/>
                <w:color w:val="000000"/>
                <w:sz w:val="24"/>
                <w:szCs w:val="24"/>
              </w:rPr>
              <w:t>X</w:t>
            </w:r>
          </w:p>
        </w:tc>
        <w:tc>
          <w:tcPr>
            <w:tcW w:w="1440" w:type="dxa"/>
            <w:shd w:val="clear" w:color="auto" w:fill="auto"/>
            <w:vAlign w:val="center"/>
            <w:hideMark/>
          </w:tcPr>
          <w:p w:rsidR="007B3A92" w:rsidRPr="00277F7F" w:rsidRDefault="002B1AB8" w:rsidP="00F22C55">
            <w:pPr>
              <w:spacing w:after="0" w:line="240" w:lineRule="auto"/>
              <w:jc w:val="center"/>
              <w:rPr>
                <w:rFonts w:ascii="Times New Roman" w:eastAsia="Times New Roman" w:hAnsi="Times New Roman" w:cs="Times New Roman"/>
                <w:b/>
                <w:bCs/>
                <w:color w:val="000000"/>
                <w:sz w:val="24"/>
                <w:szCs w:val="24"/>
              </w:rPr>
            </w:pPr>
            <w:r w:rsidRPr="002B1AB8">
              <w:rPr>
                <w:rFonts w:ascii="Times New Roman" w:eastAsia="Times New Roman" w:hAnsi="Times New Roman" w:cs="Times New Roman"/>
                <w:b/>
                <w:bCs/>
                <w:color w:val="000000"/>
                <w:sz w:val="24"/>
                <w:szCs w:val="24"/>
              </w:rPr>
              <w:t>X</w:t>
            </w:r>
          </w:p>
        </w:tc>
        <w:tc>
          <w:tcPr>
            <w:tcW w:w="1620" w:type="dxa"/>
            <w:shd w:val="clear" w:color="auto" w:fill="auto"/>
            <w:vAlign w:val="center"/>
            <w:hideMark/>
          </w:tcPr>
          <w:p w:rsidR="007B3A92" w:rsidRPr="00277F7F" w:rsidRDefault="002B1AB8" w:rsidP="00F22C55">
            <w:pPr>
              <w:spacing w:after="0" w:line="240" w:lineRule="auto"/>
              <w:jc w:val="center"/>
              <w:rPr>
                <w:rFonts w:ascii="Times New Roman" w:eastAsia="Times New Roman" w:hAnsi="Times New Roman" w:cs="Times New Roman"/>
                <w:b/>
                <w:bCs/>
                <w:color w:val="000000"/>
                <w:sz w:val="24"/>
                <w:szCs w:val="24"/>
              </w:rPr>
            </w:pPr>
            <w:r w:rsidRPr="002B1AB8">
              <w:rPr>
                <w:rFonts w:ascii="Times New Roman" w:eastAsia="Times New Roman" w:hAnsi="Times New Roman" w:cs="Times New Roman"/>
                <w:b/>
                <w:bCs/>
                <w:color w:val="000000"/>
                <w:sz w:val="24"/>
                <w:szCs w:val="24"/>
              </w:rPr>
              <w:t>X</w:t>
            </w:r>
          </w:p>
        </w:tc>
        <w:tc>
          <w:tcPr>
            <w:tcW w:w="1276" w:type="dxa"/>
          </w:tcPr>
          <w:p w:rsidR="007B3A92" w:rsidRPr="00277F7F" w:rsidRDefault="007B3A92" w:rsidP="00F22C55">
            <w:pPr>
              <w:spacing w:after="0" w:line="240" w:lineRule="auto"/>
              <w:jc w:val="center"/>
              <w:rPr>
                <w:rFonts w:ascii="Times New Roman" w:eastAsia="Times New Roman" w:hAnsi="Times New Roman" w:cs="Times New Roman"/>
                <w:b/>
                <w:bCs/>
                <w:color w:val="000000"/>
                <w:sz w:val="24"/>
                <w:szCs w:val="24"/>
              </w:rPr>
            </w:pPr>
          </w:p>
        </w:tc>
        <w:tc>
          <w:tcPr>
            <w:tcW w:w="1514" w:type="dxa"/>
          </w:tcPr>
          <w:p w:rsidR="007B3A92" w:rsidRPr="00277F7F" w:rsidRDefault="007B3A92" w:rsidP="00F22C55">
            <w:pPr>
              <w:spacing w:after="0" w:line="240" w:lineRule="auto"/>
              <w:jc w:val="center"/>
              <w:rPr>
                <w:rFonts w:ascii="Times New Roman" w:eastAsia="Times New Roman" w:hAnsi="Times New Roman" w:cs="Times New Roman"/>
                <w:b/>
                <w:bCs/>
                <w:color w:val="000000"/>
                <w:sz w:val="24"/>
                <w:szCs w:val="24"/>
              </w:rPr>
            </w:pPr>
          </w:p>
        </w:tc>
        <w:tc>
          <w:tcPr>
            <w:tcW w:w="1260" w:type="dxa"/>
          </w:tcPr>
          <w:p w:rsidR="007B3A92" w:rsidRPr="00277F7F" w:rsidRDefault="007B3A92" w:rsidP="00696996">
            <w:pPr>
              <w:spacing w:after="0" w:line="240" w:lineRule="auto"/>
              <w:ind w:right="-288"/>
              <w:jc w:val="center"/>
              <w:rPr>
                <w:rFonts w:ascii="Times New Roman" w:eastAsia="Times New Roman" w:hAnsi="Times New Roman" w:cs="Times New Roman"/>
                <w:b/>
                <w:bCs/>
                <w:color w:val="000000"/>
                <w:sz w:val="24"/>
                <w:szCs w:val="24"/>
              </w:rPr>
            </w:pPr>
          </w:p>
        </w:tc>
      </w:tr>
      <w:tr w:rsidR="007B3A92" w:rsidRPr="00277F7F" w:rsidTr="00C103E5">
        <w:trPr>
          <w:trHeight w:val="908"/>
        </w:trPr>
        <w:tc>
          <w:tcPr>
            <w:tcW w:w="1080" w:type="dxa"/>
            <w:shd w:val="clear" w:color="auto" w:fill="auto"/>
            <w:noWrap/>
            <w:vAlign w:val="bottom"/>
            <w:hideMark/>
          </w:tcPr>
          <w:p w:rsidR="007B3A92" w:rsidRPr="00277F7F" w:rsidRDefault="002B1AB8" w:rsidP="00F22C55">
            <w:pPr>
              <w:spacing w:after="0" w:line="240" w:lineRule="auto"/>
              <w:jc w:val="center"/>
              <w:rPr>
                <w:rFonts w:ascii="Times New Roman" w:eastAsia="Times New Roman" w:hAnsi="Times New Roman" w:cs="Times New Roman"/>
                <w:color w:val="000000"/>
              </w:rPr>
            </w:pPr>
            <w:r w:rsidRPr="002B1AB8">
              <w:rPr>
                <w:rFonts w:ascii="Times New Roman" w:eastAsia="Times New Roman" w:hAnsi="Times New Roman" w:cs="Times New Roman"/>
                <w:color w:val="000000"/>
              </w:rPr>
              <w:t>6.E</w:t>
            </w:r>
          </w:p>
        </w:tc>
        <w:tc>
          <w:tcPr>
            <w:tcW w:w="4410" w:type="dxa"/>
            <w:shd w:val="clear" w:color="auto" w:fill="auto"/>
            <w:hideMark/>
          </w:tcPr>
          <w:p w:rsidR="007B3A92" w:rsidRPr="00277F7F" w:rsidRDefault="002B1AB8" w:rsidP="00C103E5">
            <w:pPr>
              <w:spacing w:after="0" w:line="240" w:lineRule="auto"/>
              <w:rPr>
                <w:rFonts w:ascii="Times New Roman" w:eastAsia="Times New Roman" w:hAnsi="Times New Roman" w:cs="Times New Roman"/>
                <w:color w:val="000000"/>
                <w:sz w:val="24"/>
                <w:szCs w:val="24"/>
              </w:rPr>
            </w:pPr>
            <w:r w:rsidRPr="002B1AB8">
              <w:rPr>
                <w:rFonts w:ascii="Times New Roman" w:eastAsia="Times New Roman" w:hAnsi="Times New Roman" w:cs="Times New Roman"/>
                <w:color w:val="000000"/>
                <w:sz w:val="24"/>
                <w:szCs w:val="24"/>
              </w:rPr>
              <w:t xml:space="preserve">Collects data </w:t>
            </w:r>
            <w:r w:rsidR="00C103E5">
              <w:rPr>
                <w:rFonts w:ascii="Times New Roman" w:eastAsia="Times New Roman" w:hAnsi="Times New Roman" w:cs="Times New Roman"/>
                <w:color w:val="000000"/>
                <w:sz w:val="24"/>
                <w:szCs w:val="24"/>
              </w:rPr>
              <w:t>as specified in the behavior support plan so that the interventionist may evaluate the behavior plans effectiveness.</w:t>
            </w:r>
          </w:p>
        </w:tc>
        <w:tc>
          <w:tcPr>
            <w:tcW w:w="1350" w:type="dxa"/>
            <w:shd w:val="clear" w:color="auto" w:fill="auto"/>
            <w:vAlign w:val="center"/>
            <w:hideMark/>
          </w:tcPr>
          <w:p w:rsidR="007B3A92" w:rsidRPr="00277F7F" w:rsidRDefault="002B1AB8" w:rsidP="00F22C55">
            <w:pPr>
              <w:spacing w:after="0" w:line="240" w:lineRule="auto"/>
              <w:jc w:val="center"/>
              <w:rPr>
                <w:rFonts w:ascii="Times New Roman" w:eastAsia="Times New Roman" w:hAnsi="Times New Roman" w:cs="Times New Roman"/>
                <w:b/>
                <w:bCs/>
                <w:color w:val="000000"/>
                <w:sz w:val="24"/>
                <w:szCs w:val="24"/>
              </w:rPr>
            </w:pPr>
            <w:r w:rsidRPr="002B1AB8">
              <w:rPr>
                <w:rFonts w:ascii="Times New Roman" w:eastAsia="Times New Roman" w:hAnsi="Times New Roman" w:cs="Times New Roman"/>
                <w:b/>
                <w:bCs/>
                <w:color w:val="000000"/>
                <w:sz w:val="24"/>
                <w:szCs w:val="24"/>
              </w:rPr>
              <w:t>X</w:t>
            </w:r>
          </w:p>
        </w:tc>
        <w:tc>
          <w:tcPr>
            <w:tcW w:w="1440" w:type="dxa"/>
            <w:shd w:val="clear" w:color="auto" w:fill="auto"/>
            <w:vAlign w:val="center"/>
            <w:hideMark/>
          </w:tcPr>
          <w:p w:rsidR="007B3A92" w:rsidRPr="00277F7F" w:rsidRDefault="002B1AB8" w:rsidP="00F22C55">
            <w:pPr>
              <w:spacing w:after="0" w:line="240" w:lineRule="auto"/>
              <w:jc w:val="center"/>
              <w:rPr>
                <w:rFonts w:ascii="Times New Roman" w:eastAsia="Times New Roman" w:hAnsi="Times New Roman" w:cs="Times New Roman"/>
                <w:b/>
                <w:bCs/>
                <w:color w:val="000000"/>
                <w:sz w:val="24"/>
                <w:szCs w:val="24"/>
              </w:rPr>
            </w:pPr>
            <w:r w:rsidRPr="002B1AB8">
              <w:rPr>
                <w:rFonts w:ascii="Times New Roman" w:eastAsia="Times New Roman" w:hAnsi="Times New Roman" w:cs="Times New Roman"/>
                <w:b/>
                <w:bCs/>
                <w:color w:val="000000"/>
                <w:sz w:val="24"/>
                <w:szCs w:val="24"/>
              </w:rPr>
              <w:t>X</w:t>
            </w:r>
          </w:p>
        </w:tc>
        <w:tc>
          <w:tcPr>
            <w:tcW w:w="1620" w:type="dxa"/>
            <w:shd w:val="clear" w:color="auto" w:fill="auto"/>
            <w:vAlign w:val="center"/>
            <w:hideMark/>
          </w:tcPr>
          <w:p w:rsidR="007B3A92" w:rsidRPr="00277F7F" w:rsidRDefault="007B3A92" w:rsidP="00F22C55">
            <w:pPr>
              <w:spacing w:after="0" w:line="240" w:lineRule="auto"/>
              <w:jc w:val="center"/>
              <w:rPr>
                <w:rFonts w:ascii="Times New Roman" w:eastAsia="Times New Roman" w:hAnsi="Times New Roman" w:cs="Times New Roman"/>
                <w:b/>
                <w:bCs/>
                <w:color w:val="000000"/>
              </w:rPr>
            </w:pPr>
          </w:p>
        </w:tc>
        <w:tc>
          <w:tcPr>
            <w:tcW w:w="1276" w:type="dxa"/>
          </w:tcPr>
          <w:p w:rsidR="007B3A92" w:rsidRPr="00277F7F" w:rsidRDefault="007B3A92" w:rsidP="00F22C55">
            <w:pPr>
              <w:spacing w:after="0" w:line="240" w:lineRule="auto"/>
              <w:jc w:val="center"/>
              <w:rPr>
                <w:rFonts w:ascii="Times New Roman" w:eastAsia="Times New Roman" w:hAnsi="Times New Roman" w:cs="Times New Roman"/>
                <w:b/>
                <w:bCs/>
                <w:color w:val="000000"/>
              </w:rPr>
            </w:pPr>
          </w:p>
        </w:tc>
        <w:tc>
          <w:tcPr>
            <w:tcW w:w="1514" w:type="dxa"/>
          </w:tcPr>
          <w:p w:rsidR="007B3A92" w:rsidRPr="00277F7F" w:rsidRDefault="007B3A92" w:rsidP="00F22C55">
            <w:pPr>
              <w:spacing w:after="0" w:line="240" w:lineRule="auto"/>
              <w:jc w:val="center"/>
              <w:rPr>
                <w:rFonts w:ascii="Times New Roman" w:eastAsia="Times New Roman" w:hAnsi="Times New Roman" w:cs="Times New Roman"/>
                <w:b/>
                <w:bCs/>
                <w:color w:val="000000"/>
              </w:rPr>
            </w:pPr>
          </w:p>
        </w:tc>
        <w:tc>
          <w:tcPr>
            <w:tcW w:w="1260" w:type="dxa"/>
          </w:tcPr>
          <w:p w:rsidR="007B3A92" w:rsidRPr="00277F7F" w:rsidRDefault="007B3A92" w:rsidP="00696996">
            <w:pPr>
              <w:spacing w:after="0" w:line="240" w:lineRule="auto"/>
              <w:ind w:right="-288"/>
              <w:jc w:val="center"/>
              <w:rPr>
                <w:rFonts w:ascii="Times New Roman" w:eastAsia="Times New Roman" w:hAnsi="Times New Roman" w:cs="Times New Roman"/>
                <w:b/>
                <w:bCs/>
                <w:color w:val="000000"/>
              </w:rPr>
            </w:pPr>
          </w:p>
        </w:tc>
      </w:tr>
      <w:tr w:rsidR="007B3A92" w:rsidRPr="00277F7F" w:rsidTr="00C00CA8">
        <w:trPr>
          <w:trHeight w:val="660"/>
        </w:trPr>
        <w:tc>
          <w:tcPr>
            <w:tcW w:w="1080" w:type="dxa"/>
            <w:shd w:val="clear" w:color="auto" w:fill="auto"/>
            <w:noWrap/>
            <w:vAlign w:val="bottom"/>
            <w:hideMark/>
          </w:tcPr>
          <w:p w:rsidR="007B3A92" w:rsidRPr="00277F7F" w:rsidRDefault="002B1AB8" w:rsidP="00F22C55">
            <w:pPr>
              <w:spacing w:after="0" w:line="240" w:lineRule="auto"/>
              <w:jc w:val="center"/>
              <w:rPr>
                <w:rFonts w:ascii="Times New Roman" w:eastAsia="Times New Roman" w:hAnsi="Times New Roman" w:cs="Times New Roman"/>
                <w:color w:val="000000"/>
              </w:rPr>
            </w:pPr>
            <w:r w:rsidRPr="002B1AB8">
              <w:rPr>
                <w:rFonts w:ascii="Times New Roman" w:eastAsia="Times New Roman" w:hAnsi="Times New Roman" w:cs="Times New Roman"/>
                <w:color w:val="000000"/>
              </w:rPr>
              <w:t>6.F</w:t>
            </w:r>
          </w:p>
        </w:tc>
        <w:tc>
          <w:tcPr>
            <w:tcW w:w="4410" w:type="dxa"/>
            <w:shd w:val="clear" w:color="auto" w:fill="auto"/>
            <w:hideMark/>
          </w:tcPr>
          <w:p w:rsidR="007B3A92" w:rsidRPr="00277F7F" w:rsidRDefault="002B1AB8" w:rsidP="008E1A53">
            <w:pPr>
              <w:spacing w:after="0" w:line="240" w:lineRule="auto"/>
              <w:rPr>
                <w:rFonts w:ascii="Times New Roman" w:eastAsia="Times New Roman" w:hAnsi="Times New Roman" w:cs="Times New Roman"/>
                <w:color w:val="000000"/>
                <w:sz w:val="24"/>
                <w:szCs w:val="24"/>
              </w:rPr>
            </w:pPr>
            <w:r w:rsidRPr="002B1AB8">
              <w:rPr>
                <w:rFonts w:ascii="Times New Roman" w:eastAsia="Times New Roman" w:hAnsi="Times New Roman" w:cs="Times New Roman"/>
                <w:color w:val="000000"/>
                <w:sz w:val="24"/>
                <w:szCs w:val="24"/>
              </w:rPr>
              <w:t>Selects data collection tools that provide meaningful information re</w:t>
            </w:r>
            <w:r w:rsidR="008E1A53">
              <w:rPr>
                <w:rFonts w:ascii="Times New Roman" w:eastAsia="Times New Roman" w:hAnsi="Times New Roman" w:cs="Times New Roman"/>
                <w:color w:val="000000"/>
                <w:sz w:val="24"/>
                <w:szCs w:val="24"/>
              </w:rPr>
              <w:t>garding</w:t>
            </w:r>
            <w:r w:rsidRPr="002B1AB8">
              <w:rPr>
                <w:rFonts w:ascii="Times New Roman" w:eastAsia="Times New Roman" w:hAnsi="Times New Roman" w:cs="Times New Roman"/>
                <w:color w:val="000000"/>
                <w:sz w:val="24"/>
                <w:szCs w:val="24"/>
              </w:rPr>
              <w:t xml:space="preserve"> behavior(s).  </w:t>
            </w:r>
          </w:p>
        </w:tc>
        <w:tc>
          <w:tcPr>
            <w:tcW w:w="1350" w:type="dxa"/>
            <w:shd w:val="clear" w:color="auto" w:fill="auto"/>
            <w:vAlign w:val="center"/>
            <w:hideMark/>
          </w:tcPr>
          <w:p w:rsidR="007B3A92" w:rsidRPr="00277F7F" w:rsidRDefault="007B3A92" w:rsidP="00F22C55">
            <w:pPr>
              <w:spacing w:after="0" w:line="240" w:lineRule="auto"/>
              <w:jc w:val="center"/>
              <w:rPr>
                <w:rFonts w:ascii="Times New Roman" w:eastAsia="Times New Roman" w:hAnsi="Times New Roman" w:cs="Times New Roman"/>
                <w:b/>
                <w:bCs/>
                <w:color w:val="000000"/>
              </w:rPr>
            </w:pPr>
          </w:p>
        </w:tc>
        <w:tc>
          <w:tcPr>
            <w:tcW w:w="1440" w:type="dxa"/>
            <w:shd w:val="clear" w:color="auto" w:fill="auto"/>
            <w:vAlign w:val="center"/>
            <w:hideMark/>
          </w:tcPr>
          <w:p w:rsidR="007B3A92" w:rsidRPr="00277F7F" w:rsidRDefault="007B3A92" w:rsidP="00F22C55">
            <w:pPr>
              <w:spacing w:after="0" w:line="240" w:lineRule="auto"/>
              <w:jc w:val="center"/>
              <w:rPr>
                <w:rFonts w:ascii="Times New Roman" w:eastAsia="Times New Roman" w:hAnsi="Times New Roman" w:cs="Times New Roman"/>
                <w:b/>
                <w:bCs/>
                <w:color w:val="000000"/>
              </w:rPr>
            </w:pPr>
          </w:p>
        </w:tc>
        <w:tc>
          <w:tcPr>
            <w:tcW w:w="1620" w:type="dxa"/>
            <w:shd w:val="clear" w:color="auto" w:fill="auto"/>
            <w:vAlign w:val="center"/>
            <w:hideMark/>
          </w:tcPr>
          <w:p w:rsidR="007B3A92" w:rsidRPr="00277F7F" w:rsidRDefault="002B1AB8" w:rsidP="00F22C55">
            <w:pPr>
              <w:spacing w:after="0" w:line="240" w:lineRule="auto"/>
              <w:jc w:val="center"/>
              <w:rPr>
                <w:rFonts w:ascii="Times New Roman" w:eastAsia="Times New Roman" w:hAnsi="Times New Roman" w:cs="Times New Roman"/>
                <w:b/>
                <w:bCs/>
                <w:color w:val="000000"/>
              </w:rPr>
            </w:pPr>
            <w:r w:rsidRPr="002B1AB8">
              <w:rPr>
                <w:rFonts w:ascii="Times New Roman" w:eastAsia="Times New Roman" w:hAnsi="Times New Roman" w:cs="Times New Roman"/>
                <w:b/>
                <w:bCs/>
                <w:color w:val="000000"/>
              </w:rPr>
              <w:t>X</w:t>
            </w:r>
          </w:p>
        </w:tc>
        <w:tc>
          <w:tcPr>
            <w:tcW w:w="1276" w:type="dxa"/>
          </w:tcPr>
          <w:p w:rsidR="007B3A92" w:rsidRPr="00277F7F" w:rsidRDefault="007B3A92" w:rsidP="00F22C55">
            <w:pPr>
              <w:spacing w:after="0" w:line="240" w:lineRule="auto"/>
              <w:jc w:val="center"/>
              <w:rPr>
                <w:rFonts w:ascii="Times New Roman" w:eastAsia="Times New Roman" w:hAnsi="Times New Roman" w:cs="Times New Roman"/>
                <w:b/>
                <w:bCs/>
                <w:color w:val="000000"/>
              </w:rPr>
            </w:pPr>
          </w:p>
        </w:tc>
        <w:tc>
          <w:tcPr>
            <w:tcW w:w="1514" w:type="dxa"/>
          </w:tcPr>
          <w:p w:rsidR="007B3A92" w:rsidRPr="00277F7F" w:rsidRDefault="007B3A92" w:rsidP="00F22C55">
            <w:pPr>
              <w:spacing w:after="0" w:line="240" w:lineRule="auto"/>
              <w:jc w:val="center"/>
              <w:rPr>
                <w:rFonts w:ascii="Times New Roman" w:eastAsia="Times New Roman" w:hAnsi="Times New Roman" w:cs="Times New Roman"/>
                <w:b/>
                <w:bCs/>
                <w:color w:val="000000"/>
              </w:rPr>
            </w:pPr>
          </w:p>
        </w:tc>
        <w:tc>
          <w:tcPr>
            <w:tcW w:w="1260" w:type="dxa"/>
          </w:tcPr>
          <w:p w:rsidR="007B3A92" w:rsidRPr="00277F7F" w:rsidRDefault="007B3A92" w:rsidP="00696996">
            <w:pPr>
              <w:spacing w:after="0" w:line="240" w:lineRule="auto"/>
              <w:ind w:right="-288"/>
              <w:jc w:val="center"/>
              <w:rPr>
                <w:rFonts w:ascii="Times New Roman" w:eastAsia="Times New Roman" w:hAnsi="Times New Roman" w:cs="Times New Roman"/>
                <w:b/>
                <w:bCs/>
                <w:color w:val="000000"/>
              </w:rPr>
            </w:pPr>
          </w:p>
        </w:tc>
      </w:tr>
      <w:tr w:rsidR="007B3A92" w:rsidRPr="00277F7F" w:rsidTr="00C00CA8">
        <w:trPr>
          <w:trHeight w:val="660"/>
        </w:trPr>
        <w:tc>
          <w:tcPr>
            <w:tcW w:w="1080" w:type="dxa"/>
            <w:shd w:val="clear" w:color="auto" w:fill="auto"/>
            <w:noWrap/>
            <w:vAlign w:val="bottom"/>
            <w:hideMark/>
          </w:tcPr>
          <w:p w:rsidR="007B3A92" w:rsidRPr="00277F7F" w:rsidRDefault="002B1AB8" w:rsidP="00F22C55">
            <w:pPr>
              <w:spacing w:after="0" w:line="240" w:lineRule="auto"/>
              <w:jc w:val="center"/>
              <w:rPr>
                <w:rFonts w:ascii="Times New Roman" w:eastAsia="Times New Roman" w:hAnsi="Times New Roman" w:cs="Times New Roman"/>
                <w:color w:val="000000"/>
              </w:rPr>
            </w:pPr>
            <w:r w:rsidRPr="002B1AB8">
              <w:rPr>
                <w:rFonts w:ascii="Times New Roman" w:eastAsia="Times New Roman" w:hAnsi="Times New Roman" w:cs="Times New Roman"/>
                <w:color w:val="000000"/>
              </w:rPr>
              <w:t>6.G</w:t>
            </w:r>
          </w:p>
        </w:tc>
        <w:tc>
          <w:tcPr>
            <w:tcW w:w="4410" w:type="dxa"/>
            <w:shd w:val="clear" w:color="auto" w:fill="auto"/>
            <w:hideMark/>
          </w:tcPr>
          <w:p w:rsidR="007B3A92" w:rsidRPr="00277F7F" w:rsidRDefault="002B1AB8" w:rsidP="00D7650A">
            <w:pPr>
              <w:spacing w:after="0" w:line="240" w:lineRule="auto"/>
              <w:rPr>
                <w:rFonts w:ascii="Times New Roman" w:eastAsia="Times New Roman" w:hAnsi="Times New Roman" w:cs="Times New Roman"/>
                <w:color w:val="000000"/>
                <w:sz w:val="24"/>
                <w:szCs w:val="24"/>
              </w:rPr>
            </w:pPr>
            <w:r w:rsidRPr="002B1AB8">
              <w:rPr>
                <w:rFonts w:ascii="Times New Roman" w:eastAsia="Times New Roman" w:hAnsi="Times New Roman" w:cs="Times New Roman"/>
                <w:color w:val="000000"/>
                <w:sz w:val="24"/>
                <w:szCs w:val="24"/>
              </w:rPr>
              <w:t xml:space="preserve">Displays data in a visual manner that is </w:t>
            </w:r>
            <w:r w:rsidR="00C103E5" w:rsidRPr="002B1AB8">
              <w:rPr>
                <w:rFonts w:ascii="Times New Roman" w:eastAsia="Times New Roman" w:hAnsi="Times New Roman" w:cs="Times New Roman"/>
                <w:color w:val="000000"/>
                <w:sz w:val="24"/>
                <w:szCs w:val="24"/>
              </w:rPr>
              <w:t>understandable to</w:t>
            </w:r>
            <w:r w:rsidRPr="002B1AB8">
              <w:rPr>
                <w:rFonts w:ascii="Times New Roman" w:eastAsia="Times New Roman" w:hAnsi="Times New Roman" w:cs="Times New Roman"/>
                <w:color w:val="000000"/>
                <w:sz w:val="24"/>
                <w:szCs w:val="24"/>
              </w:rPr>
              <w:t xml:space="preserve"> the treatment team.</w:t>
            </w:r>
          </w:p>
        </w:tc>
        <w:tc>
          <w:tcPr>
            <w:tcW w:w="1350" w:type="dxa"/>
            <w:shd w:val="clear" w:color="auto" w:fill="auto"/>
            <w:vAlign w:val="center"/>
            <w:hideMark/>
          </w:tcPr>
          <w:p w:rsidR="007B3A92" w:rsidRPr="00277F7F" w:rsidRDefault="007B3A92" w:rsidP="00F22C55">
            <w:pPr>
              <w:spacing w:after="0" w:line="240" w:lineRule="auto"/>
              <w:jc w:val="center"/>
              <w:rPr>
                <w:rFonts w:ascii="Times New Roman" w:eastAsia="Times New Roman" w:hAnsi="Times New Roman" w:cs="Times New Roman"/>
                <w:b/>
                <w:bCs/>
                <w:color w:val="000000"/>
              </w:rPr>
            </w:pPr>
          </w:p>
        </w:tc>
        <w:tc>
          <w:tcPr>
            <w:tcW w:w="1440" w:type="dxa"/>
            <w:shd w:val="clear" w:color="auto" w:fill="auto"/>
            <w:vAlign w:val="center"/>
            <w:hideMark/>
          </w:tcPr>
          <w:p w:rsidR="007B3A92" w:rsidRPr="00277F7F" w:rsidRDefault="007B3A92" w:rsidP="00F22C55">
            <w:pPr>
              <w:spacing w:after="0" w:line="240" w:lineRule="auto"/>
              <w:jc w:val="center"/>
              <w:rPr>
                <w:rFonts w:ascii="Times New Roman" w:eastAsia="Times New Roman" w:hAnsi="Times New Roman" w:cs="Times New Roman"/>
                <w:b/>
                <w:bCs/>
                <w:color w:val="000000"/>
              </w:rPr>
            </w:pPr>
          </w:p>
        </w:tc>
        <w:tc>
          <w:tcPr>
            <w:tcW w:w="1620" w:type="dxa"/>
            <w:shd w:val="clear" w:color="auto" w:fill="auto"/>
            <w:vAlign w:val="center"/>
            <w:hideMark/>
          </w:tcPr>
          <w:p w:rsidR="007B3A92" w:rsidRPr="00277F7F" w:rsidRDefault="002B1AB8" w:rsidP="00F22C55">
            <w:pPr>
              <w:spacing w:after="0" w:line="240" w:lineRule="auto"/>
              <w:jc w:val="center"/>
              <w:rPr>
                <w:rFonts w:ascii="Times New Roman" w:eastAsia="Times New Roman" w:hAnsi="Times New Roman" w:cs="Times New Roman"/>
                <w:b/>
                <w:bCs/>
                <w:color w:val="000000"/>
              </w:rPr>
            </w:pPr>
            <w:r w:rsidRPr="002B1AB8">
              <w:rPr>
                <w:rFonts w:ascii="Times New Roman" w:eastAsia="Times New Roman" w:hAnsi="Times New Roman" w:cs="Times New Roman"/>
                <w:b/>
                <w:bCs/>
                <w:color w:val="000000"/>
              </w:rPr>
              <w:t>X</w:t>
            </w:r>
          </w:p>
        </w:tc>
        <w:tc>
          <w:tcPr>
            <w:tcW w:w="1276" w:type="dxa"/>
          </w:tcPr>
          <w:p w:rsidR="007B3A92" w:rsidRPr="00277F7F" w:rsidRDefault="007B3A92" w:rsidP="00F22C55">
            <w:pPr>
              <w:spacing w:after="0" w:line="240" w:lineRule="auto"/>
              <w:jc w:val="center"/>
              <w:rPr>
                <w:rFonts w:ascii="Times New Roman" w:eastAsia="Times New Roman" w:hAnsi="Times New Roman" w:cs="Times New Roman"/>
                <w:b/>
                <w:bCs/>
                <w:color w:val="000000"/>
              </w:rPr>
            </w:pPr>
          </w:p>
        </w:tc>
        <w:tc>
          <w:tcPr>
            <w:tcW w:w="1514" w:type="dxa"/>
          </w:tcPr>
          <w:p w:rsidR="007B3A92" w:rsidRPr="00277F7F" w:rsidRDefault="007B3A92" w:rsidP="00F22C55">
            <w:pPr>
              <w:spacing w:after="0" w:line="240" w:lineRule="auto"/>
              <w:jc w:val="center"/>
              <w:rPr>
                <w:rFonts w:ascii="Times New Roman" w:eastAsia="Times New Roman" w:hAnsi="Times New Roman" w:cs="Times New Roman"/>
                <w:b/>
                <w:bCs/>
                <w:color w:val="000000"/>
              </w:rPr>
            </w:pPr>
          </w:p>
        </w:tc>
        <w:tc>
          <w:tcPr>
            <w:tcW w:w="1260" w:type="dxa"/>
          </w:tcPr>
          <w:p w:rsidR="007B3A92" w:rsidRPr="00277F7F" w:rsidRDefault="007B3A92" w:rsidP="00696996">
            <w:pPr>
              <w:spacing w:after="0" w:line="240" w:lineRule="auto"/>
              <w:ind w:right="-288"/>
              <w:jc w:val="center"/>
              <w:rPr>
                <w:rFonts w:ascii="Times New Roman" w:eastAsia="Times New Roman" w:hAnsi="Times New Roman" w:cs="Times New Roman"/>
                <w:b/>
                <w:bCs/>
                <w:color w:val="000000"/>
              </w:rPr>
            </w:pPr>
          </w:p>
        </w:tc>
      </w:tr>
      <w:tr w:rsidR="007B3A92" w:rsidRPr="00277F7F" w:rsidTr="00C00CA8">
        <w:trPr>
          <w:trHeight w:val="648"/>
        </w:trPr>
        <w:tc>
          <w:tcPr>
            <w:tcW w:w="1080" w:type="dxa"/>
            <w:shd w:val="clear" w:color="auto" w:fill="auto"/>
            <w:noWrap/>
            <w:vAlign w:val="bottom"/>
            <w:hideMark/>
          </w:tcPr>
          <w:p w:rsidR="007B3A92" w:rsidRPr="00277F7F" w:rsidRDefault="002B1AB8" w:rsidP="00F22C55">
            <w:pPr>
              <w:spacing w:after="0" w:line="240" w:lineRule="auto"/>
              <w:jc w:val="center"/>
              <w:rPr>
                <w:rFonts w:ascii="Times New Roman" w:eastAsia="Times New Roman" w:hAnsi="Times New Roman" w:cs="Times New Roman"/>
                <w:color w:val="000000"/>
              </w:rPr>
            </w:pPr>
            <w:r w:rsidRPr="002B1AB8">
              <w:rPr>
                <w:rFonts w:ascii="Times New Roman" w:eastAsia="Times New Roman" w:hAnsi="Times New Roman" w:cs="Times New Roman"/>
                <w:color w:val="000000"/>
              </w:rPr>
              <w:t>6.H</w:t>
            </w:r>
          </w:p>
        </w:tc>
        <w:tc>
          <w:tcPr>
            <w:tcW w:w="4410" w:type="dxa"/>
            <w:shd w:val="clear" w:color="auto" w:fill="auto"/>
            <w:hideMark/>
          </w:tcPr>
          <w:p w:rsidR="007B3A92" w:rsidRPr="00277F7F" w:rsidRDefault="002B1AB8" w:rsidP="008E1A53">
            <w:pPr>
              <w:spacing w:after="0" w:line="240" w:lineRule="auto"/>
              <w:rPr>
                <w:rFonts w:ascii="Times New Roman" w:eastAsia="Times New Roman" w:hAnsi="Times New Roman" w:cs="Times New Roman"/>
                <w:color w:val="000000"/>
                <w:sz w:val="24"/>
                <w:szCs w:val="24"/>
              </w:rPr>
            </w:pPr>
            <w:r w:rsidRPr="002B1AB8">
              <w:rPr>
                <w:rFonts w:ascii="Times New Roman" w:eastAsia="Times New Roman" w:hAnsi="Times New Roman" w:cs="Times New Roman"/>
                <w:color w:val="000000"/>
                <w:sz w:val="24"/>
                <w:szCs w:val="24"/>
              </w:rPr>
              <w:t>According to a schedule determined in consultation with the person</w:t>
            </w:r>
            <w:r w:rsidR="008E1A53">
              <w:rPr>
                <w:rFonts w:ascii="Times New Roman" w:eastAsia="Times New Roman" w:hAnsi="Times New Roman" w:cs="Times New Roman"/>
                <w:color w:val="000000"/>
                <w:sz w:val="24"/>
                <w:szCs w:val="24"/>
              </w:rPr>
              <w:t xml:space="preserve"> being supported</w:t>
            </w:r>
            <w:r w:rsidRPr="002B1AB8">
              <w:rPr>
                <w:rFonts w:ascii="Times New Roman" w:eastAsia="Times New Roman" w:hAnsi="Times New Roman" w:cs="Times New Roman"/>
                <w:color w:val="000000"/>
                <w:sz w:val="24"/>
                <w:szCs w:val="24"/>
              </w:rPr>
              <w:t xml:space="preserve"> (and if applicable </w:t>
            </w:r>
            <w:r w:rsidR="008E1A53">
              <w:rPr>
                <w:rFonts w:ascii="Times New Roman" w:eastAsia="Times New Roman" w:hAnsi="Times New Roman" w:cs="Times New Roman"/>
                <w:color w:val="000000"/>
                <w:sz w:val="24"/>
                <w:szCs w:val="24"/>
              </w:rPr>
              <w:t>his/her</w:t>
            </w:r>
            <w:r w:rsidRPr="002B1AB8">
              <w:rPr>
                <w:rFonts w:ascii="Times New Roman" w:eastAsia="Times New Roman" w:hAnsi="Times New Roman" w:cs="Times New Roman"/>
                <w:color w:val="000000"/>
                <w:sz w:val="24"/>
                <w:szCs w:val="24"/>
              </w:rPr>
              <w:t xml:space="preserve"> support system), regularly observes, records, summarizes</w:t>
            </w:r>
            <w:r w:rsidR="008E1A53">
              <w:rPr>
                <w:rFonts w:ascii="Times New Roman" w:eastAsia="Times New Roman" w:hAnsi="Times New Roman" w:cs="Times New Roman"/>
                <w:color w:val="000000"/>
                <w:sz w:val="24"/>
                <w:szCs w:val="24"/>
              </w:rPr>
              <w:t>,</w:t>
            </w:r>
            <w:r w:rsidRPr="002B1AB8">
              <w:rPr>
                <w:rFonts w:ascii="Times New Roman" w:eastAsia="Times New Roman" w:hAnsi="Times New Roman" w:cs="Times New Roman"/>
                <w:color w:val="000000"/>
                <w:sz w:val="24"/>
                <w:szCs w:val="24"/>
              </w:rPr>
              <w:t xml:space="preserve"> and analyzes the results of behavioral observations and other behavioral data.  </w:t>
            </w:r>
          </w:p>
        </w:tc>
        <w:tc>
          <w:tcPr>
            <w:tcW w:w="1350" w:type="dxa"/>
            <w:shd w:val="clear" w:color="auto" w:fill="auto"/>
            <w:vAlign w:val="center"/>
            <w:hideMark/>
          </w:tcPr>
          <w:p w:rsidR="007B3A92" w:rsidRPr="00277F7F" w:rsidRDefault="007B3A92" w:rsidP="00F22C55">
            <w:pPr>
              <w:spacing w:after="0" w:line="240" w:lineRule="auto"/>
              <w:jc w:val="center"/>
              <w:rPr>
                <w:rFonts w:ascii="Times New Roman" w:eastAsia="Times New Roman" w:hAnsi="Times New Roman" w:cs="Times New Roman"/>
                <w:b/>
                <w:bCs/>
                <w:color w:val="000000"/>
                <w:sz w:val="24"/>
                <w:szCs w:val="24"/>
              </w:rPr>
            </w:pPr>
          </w:p>
        </w:tc>
        <w:tc>
          <w:tcPr>
            <w:tcW w:w="1440" w:type="dxa"/>
            <w:shd w:val="clear" w:color="auto" w:fill="auto"/>
            <w:vAlign w:val="center"/>
            <w:hideMark/>
          </w:tcPr>
          <w:p w:rsidR="007B3A92" w:rsidRPr="00277F7F" w:rsidRDefault="007B3A92" w:rsidP="00F22C55">
            <w:pPr>
              <w:spacing w:after="0" w:line="240" w:lineRule="auto"/>
              <w:jc w:val="center"/>
              <w:rPr>
                <w:rFonts w:ascii="Times New Roman" w:eastAsia="Times New Roman" w:hAnsi="Times New Roman" w:cs="Times New Roman"/>
                <w:b/>
                <w:bCs/>
                <w:color w:val="000000"/>
                <w:sz w:val="24"/>
                <w:szCs w:val="24"/>
              </w:rPr>
            </w:pPr>
          </w:p>
        </w:tc>
        <w:tc>
          <w:tcPr>
            <w:tcW w:w="1620" w:type="dxa"/>
            <w:shd w:val="clear" w:color="auto" w:fill="auto"/>
            <w:vAlign w:val="center"/>
            <w:hideMark/>
          </w:tcPr>
          <w:p w:rsidR="007B3A92" w:rsidRPr="00277F7F" w:rsidRDefault="002B1AB8" w:rsidP="00F22C55">
            <w:pPr>
              <w:spacing w:after="0" w:line="240" w:lineRule="auto"/>
              <w:jc w:val="center"/>
              <w:rPr>
                <w:rFonts w:ascii="Times New Roman" w:eastAsia="Times New Roman" w:hAnsi="Times New Roman" w:cs="Times New Roman"/>
                <w:b/>
                <w:bCs/>
                <w:color w:val="000000"/>
                <w:sz w:val="24"/>
                <w:szCs w:val="24"/>
              </w:rPr>
            </w:pPr>
            <w:r w:rsidRPr="002B1AB8">
              <w:rPr>
                <w:rFonts w:ascii="Times New Roman" w:eastAsia="Times New Roman" w:hAnsi="Times New Roman" w:cs="Times New Roman"/>
                <w:b/>
                <w:bCs/>
                <w:color w:val="000000"/>
                <w:sz w:val="24"/>
                <w:szCs w:val="24"/>
              </w:rPr>
              <w:t>X</w:t>
            </w:r>
          </w:p>
        </w:tc>
        <w:tc>
          <w:tcPr>
            <w:tcW w:w="1276" w:type="dxa"/>
          </w:tcPr>
          <w:p w:rsidR="007B3A92" w:rsidRPr="00277F7F" w:rsidRDefault="007B3A92" w:rsidP="00F22C55">
            <w:pPr>
              <w:spacing w:after="0" w:line="240" w:lineRule="auto"/>
              <w:jc w:val="center"/>
              <w:rPr>
                <w:rFonts w:ascii="Times New Roman" w:eastAsia="Times New Roman" w:hAnsi="Times New Roman" w:cs="Times New Roman"/>
                <w:b/>
                <w:bCs/>
                <w:color w:val="000000"/>
                <w:sz w:val="24"/>
                <w:szCs w:val="24"/>
              </w:rPr>
            </w:pPr>
          </w:p>
        </w:tc>
        <w:tc>
          <w:tcPr>
            <w:tcW w:w="1514" w:type="dxa"/>
          </w:tcPr>
          <w:p w:rsidR="007B3A92" w:rsidRPr="00277F7F" w:rsidRDefault="007B3A92" w:rsidP="00F22C55">
            <w:pPr>
              <w:spacing w:after="0" w:line="240" w:lineRule="auto"/>
              <w:jc w:val="center"/>
              <w:rPr>
                <w:rFonts w:ascii="Times New Roman" w:eastAsia="Times New Roman" w:hAnsi="Times New Roman" w:cs="Times New Roman"/>
                <w:b/>
                <w:bCs/>
                <w:color w:val="000000"/>
                <w:sz w:val="24"/>
                <w:szCs w:val="24"/>
              </w:rPr>
            </w:pPr>
          </w:p>
        </w:tc>
        <w:tc>
          <w:tcPr>
            <w:tcW w:w="1260" w:type="dxa"/>
          </w:tcPr>
          <w:p w:rsidR="007B3A92" w:rsidRPr="00277F7F" w:rsidRDefault="007B3A92" w:rsidP="00696996">
            <w:pPr>
              <w:spacing w:after="0" w:line="240" w:lineRule="auto"/>
              <w:ind w:right="-288"/>
              <w:jc w:val="center"/>
              <w:rPr>
                <w:rFonts w:ascii="Times New Roman" w:eastAsia="Times New Roman" w:hAnsi="Times New Roman" w:cs="Times New Roman"/>
                <w:b/>
                <w:bCs/>
                <w:color w:val="000000"/>
                <w:sz w:val="24"/>
                <w:szCs w:val="24"/>
              </w:rPr>
            </w:pPr>
          </w:p>
        </w:tc>
      </w:tr>
      <w:tr w:rsidR="007B3A92" w:rsidRPr="00277F7F" w:rsidTr="00C00CA8">
        <w:trPr>
          <w:trHeight w:val="636"/>
        </w:trPr>
        <w:tc>
          <w:tcPr>
            <w:tcW w:w="1080" w:type="dxa"/>
            <w:shd w:val="clear" w:color="auto" w:fill="auto"/>
            <w:noWrap/>
            <w:vAlign w:val="bottom"/>
            <w:hideMark/>
          </w:tcPr>
          <w:p w:rsidR="007B3A92" w:rsidRPr="00277F7F" w:rsidRDefault="002B1AB8" w:rsidP="00F22C55">
            <w:pPr>
              <w:spacing w:after="0" w:line="240" w:lineRule="auto"/>
              <w:jc w:val="center"/>
              <w:rPr>
                <w:rFonts w:ascii="Times New Roman" w:eastAsia="Times New Roman" w:hAnsi="Times New Roman" w:cs="Times New Roman"/>
                <w:color w:val="000000"/>
              </w:rPr>
            </w:pPr>
            <w:r w:rsidRPr="002B1AB8">
              <w:rPr>
                <w:rFonts w:ascii="Times New Roman" w:eastAsia="Times New Roman" w:hAnsi="Times New Roman" w:cs="Times New Roman"/>
                <w:color w:val="000000"/>
              </w:rPr>
              <w:lastRenderedPageBreak/>
              <w:t>6.I</w:t>
            </w:r>
          </w:p>
        </w:tc>
        <w:tc>
          <w:tcPr>
            <w:tcW w:w="4410" w:type="dxa"/>
            <w:shd w:val="clear" w:color="auto" w:fill="auto"/>
            <w:hideMark/>
          </w:tcPr>
          <w:p w:rsidR="007B3A92" w:rsidRPr="00277F7F" w:rsidRDefault="002B1AB8" w:rsidP="00F22C55">
            <w:pPr>
              <w:spacing w:after="0" w:line="240" w:lineRule="auto"/>
              <w:rPr>
                <w:rFonts w:ascii="Times New Roman" w:eastAsia="Times New Roman" w:hAnsi="Times New Roman" w:cs="Times New Roman"/>
                <w:color w:val="000000"/>
                <w:sz w:val="24"/>
                <w:szCs w:val="24"/>
              </w:rPr>
            </w:pPr>
            <w:r w:rsidRPr="002B1AB8">
              <w:rPr>
                <w:rFonts w:ascii="Times New Roman" w:eastAsia="Times New Roman" w:hAnsi="Times New Roman" w:cs="Times New Roman"/>
                <w:color w:val="000000"/>
                <w:sz w:val="24"/>
                <w:szCs w:val="24"/>
              </w:rPr>
              <w:t>Analyzes data and makes modifications to behavior plan as needed.</w:t>
            </w:r>
          </w:p>
        </w:tc>
        <w:tc>
          <w:tcPr>
            <w:tcW w:w="1350" w:type="dxa"/>
            <w:shd w:val="clear" w:color="auto" w:fill="auto"/>
            <w:vAlign w:val="center"/>
            <w:hideMark/>
          </w:tcPr>
          <w:p w:rsidR="007B3A92" w:rsidRPr="00277F7F" w:rsidRDefault="007B3A92" w:rsidP="00F22C55">
            <w:pPr>
              <w:spacing w:after="0" w:line="240" w:lineRule="auto"/>
              <w:jc w:val="center"/>
              <w:rPr>
                <w:rFonts w:ascii="Times New Roman" w:eastAsia="Times New Roman" w:hAnsi="Times New Roman" w:cs="Times New Roman"/>
                <w:b/>
                <w:bCs/>
                <w:color w:val="000000"/>
              </w:rPr>
            </w:pPr>
          </w:p>
        </w:tc>
        <w:tc>
          <w:tcPr>
            <w:tcW w:w="1440" w:type="dxa"/>
            <w:shd w:val="clear" w:color="auto" w:fill="auto"/>
            <w:vAlign w:val="center"/>
            <w:hideMark/>
          </w:tcPr>
          <w:p w:rsidR="007B3A92" w:rsidRPr="00277F7F" w:rsidRDefault="007B3A92" w:rsidP="00F22C55">
            <w:pPr>
              <w:spacing w:after="0" w:line="240" w:lineRule="auto"/>
              <w:jc w:val="center"/>
              <w:rPr>
                <w:rFonts w:ascii="Times New Roman" w:eastAsia="Times New Roman" w:hAnsi="Times New Roman" w:cs="Times New Roman"/>
                <w:b/>
                <w:bCs/>
                <w:color w:val="000000"/>
              </w:rPr>
            </w:pPr>
          </w:p>
        </w:tc>
        <w:tc>
          <w:tcPr>
            <w:tcW w:w="1620" w:type="dxa"/>
            <w:shd w:val="clear" w:color="auto" w:fill="auto"/>
            <w:vAlign w:val="center"/>
            <w:hideMark/>
          </w:tcPr>
          <w:p w:rsidR="007B3A92" w:rsidRPr="00277F7F" w:rsidRDefault="002B1AB8" w:rsidP="00F22C55">
            <w:pPr>
              <w:spacing w:after="0" w:line="240" w:lineRule="auto"/>
              <w:jc w:val="center"/>
              <w:rPr>
                <w:rFonts w:ascii="Times New Roman" w:eastAsia="Times New Roman" w:hAnsi="Times New Roman" w:cs="Times New Roman"/>
                <w:b/>
                <w:bCs/>
                <w:color w:val="000000"/>
              </w:rPr>
            </w:pPr>
            <w:r w:rsidRPr="002B1AB8">
              <w:rPr>
                <w:rFonts w:ascii="Times New Roman" w:eastAsia="Times New Roman" w:hAnsi="Times New Roman" w:cs="Times New Roman"/>
                <w:b/>
                <w:bCs/>
                <w:color w:val="000000"/>
              </w:rPr>
              <w:t>X</w:t>
            </w:r>
          </w:p>
        </w:tc>
        <w:tc>
          <w:tcPr>
            <w:tcW w:w="1276" w:type="dxa"/>
          </w:tcPr>
          <w:p w:rsidR="007B3A92" w:rsidRPr="00277F7F" w:rsidRDefault="007B3A92" w:rsidP="00F22C55">
            <w:pPr>
              <w:spacing w:after="0" w:line="240" w:lineRule="auto"/>
              <w:jc w:val="center"/>
              <w:rPr>
                <w:rFonts w:ascii="Times New Roman" w:eastAsia="Times New Roman" w:hAnsi="Times New Roman" w:cs="Times New Roman"/>
                <w:b/>
                <w:bCs/>
                <w:color w:val="000000"/>
              </w:rPr>
            </w:pPr>
          </w:p>
        </w:tc>
        <w:tc>
          <w:tcPr>
            <w:tcW w:w="1514" w:type="dxa"/>
          </w:tcPr>
          <w:p w:rsidR="007B3A92" w:rsidRPr="00277F7F" w:rsidRDefault="007B3A92" w:rsidP="00F22C55">
            <w:pPr>
              <w:spacing w:after="0" w:line="240" w:lineRule="auto"/>
              <w:jc w:val="center"/>
              <w:rPr>
                <w:rFonts w:ascii="Times New Roman" w:eastAsia="Times New Roman" w:hAnsi="Times New Roman" w:cs="Times New Roman"/>
                <w:b/>
                <w:bCs/>
                <w:color w:val="000000"/>
              </w:rPr>
            </w:pPr>
          </w:p>
        </w:tc>
        <w:tc>
          <w:tcPr>
            <w:tcW w:w="1260" w:type="dxa"/>
          </w:tcPr>
          <w:p w:rsidR="007B3A92" w:rsidRPr="00277F7F" w:rsidRDefault="007B3A92" w:rsidP="00696996">
            <w:pPr>
              <w:spacing w:after="0" w:line="240" w:lineRule="auto"/>
              <w:ind w:right="-288"/>
              <w:jc w:val="center"/>
              <w:rPr>
                <w:rFonts w:ascii="Times New Roman" w:eastAsia="Times New Roman" w:hAnsi="Times New Roman" w:cs="Times New Roman"/>
                <w:b/>
                <w:bCs/>
                <w:color w:val="000000"/>
              </w:rPr>
            </w:pPr>
          </w:p>
        </w:tc>
      </w:tr>
      <w:tr w:rsidR="007B3A92" w:rsidRPr="00277F7F" w:rsidTr="00D82CDE">
        <w:trPr>
          <w:trHeight w:val="624"/>
        </w:trPr>
        <w:tc>
          <w:tcPr>
            <w:tcW w:w="1080" w:type="dxa"/>
            <w:shd w:val="clear" w:color="auto" w:fill="BFBFBF" w:themeFill="background1" w:themeFillShade="BF"/>
            <w:noWrap/>
            <w:vAlign w:val="bottom"/>
            <w:hideMark/>
          </w:tcPr>
          <w:p w:rsidR="007B3A92" w:rsidRPr="00277F7F" w:rsidRDefault="002B1AB8" w:rsidP="00F22C55">
            <w:pPr>
              <w:spacing w:after="0" w:line="240" w:lineRule="auto"/>
              <w:jc w:val="center"/>
              <w:rPr>
                <w:rFonts w:ascii="Times New Roman" w:eastAsia="Times New Roman" w:hAnsi="Times New Roman" w:cs="Times New Roman"/>
                <w:color w:val="000000"/>
              </w:rPr>
            </w:pPr>
            <w:r w:rsidRPr="002B1AB8">
              <w:rPr>
                <w:rFonts w:ascii="Times New Roman" w:eastAsia="Times New Roman" w:hAnsi="Times New Roman" w:cs="Times New Roman"/>
                <w:color w:val="000000"/>
              </w:rPr>
              <w:t>7</w:t>
            </w:r>
          </w:p>
        </w:tc>
        <w:tc>
          <w:tcPr>
            <w:tcW w:w="4410" w:type="dxa"/>
            <w:shd w:val="clear" w:color="auto" w:fill="BFBFBF" w:themeFill="background1" w:themeFillShade="BF"/>
            <w:hideMark/>
          </w:tcPr>
          <w:p w:rsidR="007B3A92" w:rsidRPr="00277F7F" w:rsidRDefault="002B1AB8" w:rsidP="00F22C55">
            <w:pPr>
              <w:spacing w:after="0" w:line="240" w:lineRule="auto"/>
              <w:rPr>
                <w:rFonts w:ascii="Times New Roman" w:eastAsia="Times New Roman" w:hAnsi="Times New Roman" w:cs="Times New Roman"/>
                <w:b/>
                <w:bCs/>
                <w:color w:val="000000"/>
                <w:sz w:val="24"/>
                <w:szCs w:val="24"/>
              </w:rPr>
            </w:pPr>
            <w:r w:rsidRPr="002B1AB8">
              <w:rPr>
                <w:rFonts w:ascii="Times New Roman" w:eastAsia="Times New Roman" w:hAnsi="Times New Roman" w:cs="Times New Roman"/>
                <w:b/>
                <w:bCs/>
                <w:color w:val="000000"/>
                <w:sz w:val="24"/>
                <w:szCs w:val="24"/>
              </w:rPr>
              <w:t>Intervention/ Support Plan Implementation</w:t>
            </w:r>
          </w:p>
        </w:tc>
        <w:tc>
          <w:tcPr>
            <w:tcW w:w="1350" w:type="dxa"/>
            <w:shd w:val="clear" w:color="auto" w:fill="BFBFBF" w:themeFill="background1" w:themeFillShade="BF"/>
            <w:vAlign w:val="center"/>
            <w:hideMark/>
          </w:tcPr>
          <w:p w:rsidR="007B3A92" w:rsidRPr="00277F7F" w:rsidRDefault="007B3A92" w:rsidP="00F22C55">
            <w:pPr>
              <w:spacing w:after="0" w:line="240" w:lineRule="auto"/>
              <w:rPr>
                <w:rFonts w:ascii="Times New Roman" w:eastAsia="Times New Roman" w:hAnsi="Times New Roman" w:cs="Times New Roman"/>
                <w:b/>
                <w:bCs/>
                <w:color w:val="000000"/>
                <w:sz w:val="24"/>
                <w:szCs w:val="24"/>
              </w:rPr>
            </w:pPr>
          </w:p>
        </w:tc>
        <w:tc>
          <w:tcPr>
            <w:tcW w:w="1440" w:type="dxa"/>
            <w:shd w:val="clear" w:color="auto" w:fill="BFBFBF" w:themeFill="background1" w:themeFillShade="BF"/>
            <w:vAlign w:val="center"/>
            <w:hideMark/>
          </w:tcPr>
          <w:p w:rsidR="007B3A92" w:rsidRPr="00277F7F" w:rsidRDefault="007B3A92" w:rsidP="00F22C55">
            <w:pPr>
              <w:spacing w:after="0" w:line="240" w:lineRule="auto"/>
              <w:rPr>
                <w:rFonts w:ascii="Times New Roman" w:eastAsia="Times New Roman" w:hAnsi="Times New Roman" w:cs="Times New Roman"/>
                <w:b/>
                <w:bCs/>
                <w:color w:val="000000"/>
                <w:sz w:val="24"/>
                <w:szCs w:val="24"/>
              </w:rPr>
            </w:pPr>
          </w:p>
        </w:tc>
        <w:tc>
          <w:tcPr>
            <w:tcW w:w="1620" w:type="dxa"/>
            <w:shd w:val="clear" w:color="auto" w:fill="BFBFBF" w:themeFill="background1" w:themeFillShade="BF"/>
            <w:vAlign w:val="center"/>
            <w:hideMark/>
          </w:tcPr>
          <w:p w:rsidR="007B3A92" w:rsidRPr="00277F7F" w:rsidRDefault="007B3A92" w:rsidP="00F22C55">
            <w:pPr>
              <w:spacing w:after="0" w:line="240" w:lineRule="auto"/>
              <w:rPr>
                <w:rFonts w:ascii="Times New Roman" w:eastAsia="Times New Roman" w:hAnsi="Times New Roman" w:cs="Times New Roman"/>
                <w:b/>
                <w:bCs/>
                <w:color w:val="000000"/>
                <w:sz w:val="24"/>
                <w:szCs w:val="24"/>
              </w:rPr>
            </w:pPr>
          </w:p>
        </w:tc>
        <w:tc>
          <w:tcPr>
            <w:tcW w:w="1276" w:type="dxa"/>
            <w:shd w:val="clear" w:color="auto" w:fill="BFBFBF" w:themeFill="background1" w:themeFillShade="BF"/>
          </w:tcPr>
          <w:p w:rsidR="007B3A92" w:rsidRPr="00277F7F" w:rsidRDefault="007B3A92" w:rsidP="00F22C55">
            <w:pPr>
              <w:spacing w:after="0" w:line="240" w:lineRule="auto"/>
              <w:rPr>
                <w:rFonts w:ascii="Times New Roman" w:eastAsia="Times New Roman" w:hAnsi="Times New Roman" w:cs="Times New Roman"/>
                <w:b/>
                <w:bCs/>
                <w:color w:val="000000"/>
                <w:sz w:val="24"/>
                <w:szCs w:val="24"/>
              </w:rPr>
            </w:pPr>
          </w:p>
        </w:tc>
        <w:tc>
          <w:tcPr>
            <w:tcW w:w="1514" w:type="dxa"/>
            <w:shd w:val="clear" w:color="auto" w:fill="BFBFBF" w:themeFill="background1" w:themeFillShade="BF"/>
          </w:tcPr>
          <w:p w:rsidR="007B3A92" w:rsidRPr="00277F7F" w:rsidRDefault="007B3A92" w:rsidP="00F22C55">
            <w:pPr>
              <w:spacing w:after="0" w:line="240" w:lineRule="auto"/>
              <w:rPr>
                <w:rFonts w:ascii="Times New Roman" w:eastAsia="Times New Roman" w:hAnsi="Times New Roman" w:cs="Times New Roman"/>
                <w:b/>
                <w:bCs/>
                <w:color w:val="000000"/>
                <w:sz w:val="24"/>
                <w:szCs w:val="24"/>
              </w:rPr>
            </w:pPr>
          </w:p>
        </w:tc>
        <w:tc>
          <w:tcPr>
            <w:tcW w:w="1260" w:type="dxa"/>
            <w:shd w:val="clear" w:color="auto" w:fill="BFBFBF" w:themeFill="background1" w:themeFillShade="BF"/>
          </w:tcPr>
          <w:p w:rsidR="007B3A92" w:rsidRPr="00277F7F" w:rsidRDefault="007B3A92" w:rsidP="00696996">
            <w:pPr>
              <w:spacing w:after="0" w:line="240" w:lineRule="auto"/>
              <w:ind w:right="-288"/>
              <w:rPr>
                <w:rFonts w:ascii="Times New Roman" w:eastAsia="Times New Roman" w:hAnsi="Times New Roman" w:cs="Times New Roman"/>
                <w:b/>
                <w:bCs/>
                <w:color w:val="000000"/>
                <w:sz w:val="24"/>
                <w:szCs w:val="24"/>
              </w:rPr>
            </w:pPr>
          </w:p>
        </w:tc>
      </w:tr>
      <w:tr w:rsidR="007B3A92" w:rsidRPr="00277F7F" w:rsidTr="00C00CA8">
        <w:trPr>
          <w:trHeight w:val="684"/>
        </w:trPr>
        <w:tc>
          <w:tcPr>
            <w:tcW w:w="1080" w:type="dxa"/>
            <w:shd w:val="clear" w:color="auto" w:fill="auto"/>
            <w:noWrap/>
            <w:vAlign w:val="bottom"/>
            <w:hideMark/>
          </w:tcPr>
          <w:p w:rsidR="007B3A92" w:rsidRPr="00277F7F" w:rsidRDefault="002B1AB8" w:rsidP="00F22C55">
            <w:pPr>
              <w:spacing w:after="0" w:line="240" w:lineRule="auto"/>
              <w:jc w:val="center"/>
              <w:rPr>
                <w:rFonts w:ascii="Times New Roman" w:eastAsia="Times New Roman" w:hAnsi="Times New Roman" w:cs="Times New Roman"/>
                <w:color w:val="000000"/>
              </w:rPr>
            </w:pPr>
            <w:r w:rsidRPr="002B1AB8">
              <w:rPr>
                <w:rFonts w:ascii="Times New Roman" w:eastAsia="Times New Roman" w:hAnsi="Times New Roman" w:cs="Times New Roman"/>
                <w:color w:val="000000"/>
              </w:rPr>
              <w:t>7.A</w:t>
            </w:r>
          </w:p>
        </w:tc>
        <w:tc>
          <w:tcPr>
            <w:tcW w:w="4410" w:type="dxa"/>
            <w:shd w:val="clear" w:color="auto" w:fill="auto"/>
            <w:hideMark/>
          </w:tcPr>
          <w:p w:rsidR="007B3A92" w:rsidRPr="00277F7F" w:rsidRDefault="002B1AB8" w:rsidP="00F22C55">
            <w:pPr>
              <w:spacing w:after="0" w:line="240" w:lineRule="auto"/>
              <w:rPr>
                <w:rFonts w:ascii="Times New Roman" w:eastAsia="Times New Roman" w:hAnsi="Times New Roman" w:cs="Times New Roman"/>
                <w:color w:val="000000"/>
                <w:sz w:val="24"/>
                <w:szCs w:val="24"/>
              </w:rPr>
            </w:pPr>
            <w:r w:rsidRPr="002B1AB8">
              <w:rPr>
                <w:rFonts w:ascii="Times New Roman" w:eastAsia="Times New Roman" w:hAnsi="Times New Roman" w:cs="Times New Roman"/>
                <w:color w:val="000000"/>
                <w:sz w:val="24"/>
                <w:szCs w:val="24"/>
              </w:rPr>
              <w:t xml:space="preserve">Demonstrates </w:t>
            </w:r>
            <w:r w:rsidR="008E1A53">
              <w:rPr>
                <w:rFonts w:ascii="Times New Roman" w:eastAsia="Times New Roman" w:hAnsi="Times New Roman" w:cs="Times New Roman"/>
                <w:color w:val="000000"/>
                <w:sz w:val="24"/>
                <w:szCs w:val="24"/>
              </w:rPr>
              <w:t xml:space="preserve">proper delivery of </w:t>
            </w:r>
            <w:r w:rsidRPr="002B1AB8">
              <w:rPr>
                <w:rFonts w:ascii="Times New Roman" w:eastAsia="Times New Roman" w:hAnsi="Times New Roman" w:cs="Times New Roman"/>
                <w:color w:val="000000"/>
                <w:sz w:val="24"/>
                <w:szCs w:val="24"/>
              </w:rPr>
              <w:t>the different components of the behavior/support plan.</w:t>
            </w:r>
          </w:p>
        </w:tc>
        <w:tc>
          <w:tcPr>
            <w:tcW w:w="1350" w:type="dxa"/>
            <w:shd w:val="clear" w:color="auto" w:fill="auto"/>
            <w:vAlign w:val="center"/>
            <w:hideMark/>
          </w:tcPr>
          <w:p w:rsidR="007B3A92" w:rsidRPr="00277F7F" w:rsidRDefault="002B1AB8" w:rsidP="00F22C55">
            <w:pPr>
              <w:spacing w:after="0" w:line="240" w:lineRule="auto"/>
              <w:jc w:val="center"/>
              <w:rPr>
                <w:rFonts w:ascii="Times New Roman" w:eastAsia="Times New Roman" w:hAnsi="Times New Roman" w:cs="Times New Roman"/>
                <w:b/>
                <w:bCs/>
                <w:color w:val="000000"/>
                <w:sz w:val="24"/>
                <w:szCs w:val="24"/>
              </w:rPr>
            </w:pPr>
            <w:r w:rsidRPr="002B1AB8">
              <w:rPr>
                <w:rFonts w:ascii="Times New Roman" w:eastAsia="Times New Roman" w:hAnsi="Times New Roman" w:cs="Times New Roman"/>
                <w:b/>
                <w:bCs/>
                <w:color w:val="000000"/>
                <w:sz w:val="24"/>
                <w:szCs w:val="24"/>
              </w:rPr>
              <w:t>X</w:t>
            </w:r>
          </w:p>
        </w:tc>
        <w:tc>
          <w:tcPr>
            <w:tcW w:w="1440" w:type="dxa"/>
            <w:shd w:val="clear" w:color="auto" w:fill="auto"/>
            <w:vAlign w:val="center"/>
            <w:hideMark/>
          </w:tcPr>
          <w:p w:rsidR="007B3A92" w:rsidRPr="00277F7F" w:rsidRDefault="002B1AB8" w:rsidP="00F22C55">
            <w:pPr>
              <w:spacing w:after="0" w:line="240" w:lineRule="auto"/>
              <w:jc w:val="center"/>
              <w:rPr>
                <w:rFonts w:ascii="Times New Roman" w:eastAsia="Times New Roman" w:hAnsi="Times New Roman" w:cs="Times New Roman"/>
                <w:b/>
                <w:bCs/>
                <w:color w:val="000000"/>
                <w:sz w:val="24"/>
                <w:szCs w:val="24"/>
              </w:rPr>
            </w:pPr>
            <w:r w:rsidRPr="002B1AB8">
              <w:rPr>
                <w:rFonts w:ascii="Times New Roman" w:eastAsia="Times New Roman" w:hAnsi="Times New Roman" w:cs="Times New Roman"/>
                <w:b/>
                <w:bCs/>
                <w:color w:val="000000"/>
                <w:sz w:val="24"/>
                <w:szCs w:val="24"/>
              </w:rPr>
              <w:t>X</w:t>
            </w:r>
          </w:p>
        </w:tc>
        <w:tc>
          <w:tcPr>
            <w:tcW w:w="1620" w:type="dxa"/>
            <w:shd w:val="clear" w:color="auto" w:fill="auto"/>
            <w:vAlign w:val="center"/>
            <w:hideMark/>
          </w:tcPr>
          <w:p w:rsidR="007B3A92" w:rsidRPr="00277F7F" w:rsidRDefault="002B1AB8" w:rsidP="00F22C55">
            <w:pPr>
              <w:spacing w:after="0" w:line="240" w:lineRule="auto"/>
              <w:jc w:val="center"/>
              <w:rPr>
                <w:rFonts w:ascii="Times New Roman" w:eastAsia="Times New Roman" w:hAnsi="Times New Roman" w:cs="Times New Roman"/>
                <w:b/>
                <w:bCs/>
                <w:color w:val="000000"/>
                <w:sz w:val="24"/>
                <w:szCs w:val="24"/>
              </w:rPr>
            </w:pPr>
            <w:r w:rsidRPr="002B1AB8">
              <w:rPr>
                <w:rFonts w:ascii="Times New Roman" w:eastAsia="Times New Roman" w:hAnsi="Times New Roman" w:cs="Times New Roman"/>
                <w:b/>
                <w:bCs/>
                <w:color w:val="000000"/>
                <w:sz w:val="24"/>
                <w:szCs w:val="24"/>
              </w:rPr>
              <w:t>X</w:t>
            </w:r>
          </w:p>
        </w:tc>
        <w:tc>
          <w:tcPr>
            <w:tcW w:w="1276" w:type="dxa"/>
          </w:tcPr>
          <w:p w:rsidR="007B3A92" w:rsidRPr="00277F7F" w:rsidRDefault="007B3A92" w:rsidP="00F22C55">
            <w:pPr>
              <w:spacing w:after="0" w:line="240" w:lineRule="auto"/>
              <w:jc w:val="center"/>
              <w:rPr>
                <w:rFonts w:ascii="Times New Roman" w:eastAsia="Times New Roman" w:hAnsi="Times New Roman" w:cs="Times New Roman"/>
                <w:b/>
                <w:bCs/>
                <w:color w:val="000000"/>
                <w:sz w:val="24"/>
                <w:szCs w:val="24"/>
              </w:rPr>
            </w:pPr>
          </w:p>
        </w:tc>
        <w:tc>
          <w:tcPr>
            <w:tcW w:w="1514" w:type="dxa"/>
          </w:tcPr>
          <w:p w:rsidR="007B3A92" w:rsidRPr="00277F7F" w:rsidRDefault="007B3A92" w:rsidP="00F22C55">
            <w:pPr>
              <w:spacing w:after="0" w:line="240" w:lineRule="auto"/>
              <w:jc w:val="center"/>
              <w:rPr>
                <w:rFonts w:ascii="Times New Roman" w:eastAsia="Times New Roman" w:hAnsi="Times New Roman" w:cs="Times New Roman"/>
                <w:b/>
                <w:bCs/>
                <w:color w:val="000000"/>
                <w:sz w:val="24"/>
                <w:szCs w:val="24"/>
              </w:rPr>
            </w:pPr>
          </w:p>
        </w:tc>
        <w:tc>
          <w:tcPr>
            <w:tcW w:w="1260" w:type="dxa"/>
          </w:tcPr>
          <w:p w:rsidR="007B3A92" w:rsidRPr="00277F7F" w:rsidRDefault="007B3A92" w:rsidP="00696996">
            <w:pPr>
              <w:spacing w:after="0" w:line="240" w:lineRule="auto"/>
              <w:ind w:right="-288"/>
              <w:jc w:val="center"/>
              <w:rPr>
                <w:rFonts w:ascii="Times New Roman" w:eastAsia="Times New Roman" w:hAnsi="Times New Roman" w:cs="Times New Roman"/>
                <w:b/>
                <w:bCs/>
                <w:color w:val="000000"/>
                <w:sz w:val="24"/>
                <w:szCs w:val="24"/>
              </w:rPr>
            </w:pPr>
          </w:p>
        </w:tc>
      </w:tr>
      <w:tr w:rsidR="007B3A92" w:rsidRPr="00277F7F" w:rsidTr="00C00CA8">
        <w:trPr>
          <w:trHeight w:val="972"/>
        </w:trPr>
        <w:tc>
          <w:tcPr>
            <w:tcW w:w="1080" w:type="dxa"/>
            <w:shd w:val="clear" w:color="auto" w:fill="auto"/>
            <w:noWrap/>
            <w:vAlign w:val="bottom"/>
            <w:hideMark/>
          </w:tcPr>
          <w:p w:rsidR="007B3A92" w:rsidRPr="00277F7F" w:rsidRDefault="002B1AB8" w:rsidP="00F22C55">
            <w:pPr>
              <w:spacing w:after="0" w:line="240" w:lineRule="auto"/>
              <w:jc w:val="center"/>
              <w:rPr>
                <w:rFonts w:ascii="Times New Roman" w:eastAsia="Times New Roman" w:hAnsi="Times New Roman" w:cs="Times New Roman"/>
                <w:color w:val="000000"/>
              </w:rPr>
            </w:pPr>
            <w:r w:rsidRPr="002B1AB8">
              <w:rPr>
                <w:rFonts w:ascii="Times New Roman" w:eastAsia="Times New Roman" w:hAnsi="Times New Roman" w:cs="Times New Roman"/>
                <w:color w:val="000000"/>
              </w:rPr>
              <w:t>7.B</w:t>
            </w:r>
          </w:p>
        </w:tc>
        <w:tc>
          <w:tcPr>
            <w:tcW w:w="4410" w:type="dxa"/>
            <w:shd w:val="clear" w:color="auto" w:fill="auto"/>
            <w:hideMark/>
          </w:tcPr>
          <w:p w:rsidR="007B3A92" w:rsidRPr="00277F7F" w:rsidRDefault="002B1AB8" w:rsidP="006815CD">
            <w:pPr>
              <w:spacing w:after="0" w:line="240" w:lineRule="auto"/>
              <w:rPr>
                <w:rFonts w:ascii="Times New Roman" w:eastAsia="Times New Roman" w:hAnsi="Times New Roman" w:cs="Times New Roman"/>
                <w:color w:val="000000"/>
                <w:sz w:val="24"/>
                <w:szCs w:val="24"/>
              </w:rPr>
            </w:pPr>
            <w:r w:rsidRPr="002B1AB8">
              <w:rPr>
                <w:rFonts w:ascii="Times New Roman" w:eastAsia="Times New Roman" w:hAnsi="Times New Roman" w:cs="Times New Roman"/>
                <w:color w:val="000000"/>
                <w:sz w:val="24"/>
                <w:szCs w:val="24"/>
              </w:rPr>
              <w:t xml:space="preserve">Responds to challenging behavior in such a way that minimizes reinforcement of the unwanted behavior and reinforces the use of preferred behavior. </w:t>
            </w:r>
          </w:p>
        </w:tc>
        <w:tc>
          <w:tcPr>
            <w:tcW w:w="1350" w:type="dxa"/>
            <w:shd w:val="clear" w:color="auto" w:fill="auto"/>
            <w:vAlign w:val="center"/>
            <w:hideMark/>
          </w:tcPr>
          <w:p w:rsidR="007B3A92" w:rsidRPr="00277F7F" w:rsidRDefault="002B1AB8" w:rsidP="00F22C55">
            <w:pPr>
              <w:spacing w:after="0" w:line="240" w:lineRule="auto"/>
              <w:jc w:val="center"/>
              <w:rPr>
                <w:rFonts w:ascii="Times New Roman" w:eastAsia="Times New Roman" w:hAnsi="Times New Roman" w:cs="Times New Roman"/>
                <w:b/>
                <w:bCs/>
                <w:color w:val="000000"/>
                <w:sz w:val="24"/>
                <w:szCs w:val="24"/>
              </w:rPr>
            </w:pPr>
            <w:r w:rsidRPr="002B1AB8">
              <w:rPr>
                <w:rFonts w:ascii="Times New Roman" w:eastAsia="Times New Roman" w:hAnsi="Times New Roman" w:cs="Times New Roman"/>
                <w:b/>
                <w:bCs/>
                <w:color w:val="000000"/>
                <w:sz w:val="24"/>
                <w:szCs w:val="24"/>
              </w:rPr>
              <w:t>X</w:t>
            </w:r>
          </w:p>
        </w:tc>
        <w:tc>
          <w:tcPr>
            <w:tcW w:w="1440" w:type="dxa"/>
            <w:shd w:val="clear" w:color="auto" w:fill="auto"/>
            <w:vAlign w:val="center"/>
            <w:hideMark/>
          </w:tcPr>
          <w:p w:rsidR="007B3A92" w:rsidRPr="00277F7F" w:rsidRDefault="002B1AB8" w:rsidP="00F22C55">
            <w:pPr>
              <w:spacing w:after="0" w:line="240" w:lineRule="auto"/>
              <w:jc w:val="center"/>
              <w:rPr>
                <w:rFonts w:ascii="Times New Roman" w:eastAsia="Times New Roman" w:hAnsi="Times New Roman" w:cs="Times New Roman"/>
                <w:b/>
                <w:bCs/>
                <w:color w:val="000000"/>
                <w:sz w:val="24"/>
                <w:szCs w:val="24"/>
              </w:rPr>
            </w:pPr>
            <w:r w:rsidRPr="002B1AB8">
              <w:rPr>
                <w:rFonts w:ascii="Times New Roman" w:eastAsia="Times New Roman" w:hAnsi="Times New Roman" w:cs="Times New Roman"/>
                <w:b/>
                <w:bCs/>
                <w:color w:val="000000"/>
                <w:sz w:val="24"/>
                <w:szCs w:val="24"/>
              </w:rPr>
              <w:t>X</w:t>
            </w:r>
          </w:p>
        </w:tc>
        <w:tc>
          <w:tcPr>
            <w:tcW w:w="1620" w:type="dxa"/>
            <w:shd w:val="clear" w:color="auto" w:fill="auto"/>
            <w:vAlign w:val="center"/>
            <w:hideMark/>
          </w:tcPr>
          <w:p w:rsidR="007B3A92" w:rsidRPr="00277F7F" w:rsidRDefault="002B1AB8" w:rsidP="00F22C55">
            <w:pPr>
              <w:spacing w:after="0" w:line="240" w:lineRule="auto"/>
              <w:jc w:val="center"/>
              <w:rPr>
                <w:rFonts w:ascii="Times New Roman" w:eastAsia="Times New Roman" w:hAnsi="Times New Roman" w:cs="Times New Roman"/>
                <w:b/>
                <w:bCs/>
                <w:color w:val="000000"/>
                <w:sz w:val="24"/>
                <w:szCs w:val="24"/>
              </w:rPr>
            </w:pPr>
            <w:r w:rsidRPr="002B1AB8">
              <w:rPr>
                <w:rFonts w:ascii="Times New Roman" w:eastAsia="Times New Roman" w:hAnsi="Times New Roman" w:cs="Times New Roman"/>
                <w:b/>
                <w:bCs/>
                <w:color w:val="000000"/>
                <w:sz w:val="24"/>
                <w:szCs w:val="24"/>
              </w:rPr>
              <w:t>X</w:t>
            </w:r>
          </w:p>
        </w:tc>
        <w:tc>
          <w:tcPr>
            <w:tcW w:w="1276" w:type="dxa"/>
          </w:tcPr>
          <w:p w:rsidR="007B3A92" w:rsidRPr="00277F7F" w:rsidRDefault="007B3A92" w:rsidP="00F22C55">
            <w:pPr>
              <w:spacing w:after="0" w:line="240" w:lineRule="auto"/>
              <w:jc w:val="center"/>
              <w:rPr>
                <w:rFonts w:ascii="Times New Roman" w:eastAsia="Times New Roman" w:hAnsi="Times New Roman" w:cs="Times New Roman"/>
                <w:b/>
                <w:bCs/>
                <w:color w:val="000000"/>
                <w:sz w:val="24"/>
                <w:szCs w:val="24"/>
              </w:rPr>
            </w:pPr>
          </w:p>
        </w:tc>
        <w:tc>
          <w:tcPr>
            <w:tcW w:w="1514" w:type="dxa"/>
          </w:tcPr>
          <w:p w:rsidR="007B3A92" w:rsidRPr="00277F7F" w:rsidRDefault="007B3A92" w:rsidP="00F22C55">
            <w:pPr>
              <w:spacing w:after="0" w:line="240" w:lineRule="auto"/>
              <w:jc w:val="center"/>
              <w:rPr>
                <w:rFonts w:ascii="Times New Roman" w:eastAsia="Times New Roman" w:hAnsi="Times New Roman" w:cs="Times New Roman"/>
                <w:b/>
                <w:bCs/>
                <w:color w:val="000000"/>
                <w:sz w:val="24"/>
                <w:szCs w:val="24"/>
              </w:rPr>
            </w:pPr>
          </w:p>
        </w:tc>
        <w:tc>
          <w:tcPr>
            <w:tcW w:w="1260" w:type="dxa"/>
          </w:tcPr>
          <w:p w:rsidR="007B3A92" w:rsidRPr="00277F7F" w:rsidRDefault="007B3A92" w:rsidP="00696996">
            <w:pPr>
              <w:spacing w:after="0" w:line="240" w:lineRule="auto"/>
              <w:ind w:right="-288"/>
              <w:jc w:val="center"/>
              <w:rPr>
                <w:rFonts w:ascii="Times New Roman" w:eastAsia="Times New Roman" w:hAnsi="Times New Roman" w:cs="Times New Roman"/>
                <w:b/>
                <w:bCs/>
                <w:color w:val="000000"/>
                <w:sz w:val="24"/>
                <w:szCs w:val="24"/>
              </w:rPr>
            </w:pPr>
          </w:p>
        </w:tc>
      </w:tr>
      <w:tr w:rsidR="007B3A92" w:rsidRPr="00277F7F" w:rsidTr="00C00CA8">
        <w:trPr>
          <w:trHeight w:val="660"/>
        </w:trPr>
        <w:tc>
          <w:tcPr>
            <w:tcW w:w="1080" w:type="dxa"/>
            <w:shd w:val="clear" w:color="auto" w:fill="auto"/>
            <w:noWrap/>
            <w:vAlign w:val="bottom"/>
            <w:hideMark/>
          </w:tcPr>
          <w:p w:rsidR="007B3A92" w:rsidRPr="00277F7F" w:rsidRDefault="002B1AB8" w:rsidP="00824602">
            <w:pPr>
              <w:spacing w:after="0" w:line="240" w:lineRule="auto"/>
              <w:jc w:val="center"/>
              <w:rPr>
                <w:rFonts w:ascii="Times New Roman" w:eastAsia="Times New Roman" w:hAnsi="Times New Roman" w:cs="Times New Roman"/>
                <w:color w:val="000000"/>
              </w:rPr>
            </w:pPr>
            <w:r w:rsidRPr="002B1AB8">
              <w:rPr>
                <w:rFonts w:ascii="Times New Roman" w:eastAsia="Times New Roman" w:hAnsi="Times New Roman" w:cs="Times New Roman"/>
                <w:color w:val="000000"/>
              </w:rPr>
              <w:t>7.C</w:t>
            </w:r>
          </w:p>
        </w:tc>
        <w:tc>
          <w:tcPr>
            <w:tcW w:w="4410" w:type="dxa"/>
            <w:shd w:val="clear" w:color="auto" w:fill="auto"/>
            <w:hideMark/>
          </w:tcPr>
          <w:p w:rsidR="007B3A92" w:rsidRPr="00277F7F" w:rsidRDefault="008E1A53" w:rsidP="00C103E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Implements all procedures in the </w:t>
            </w:r>
            <w:r w:rsidR="002B1AB8" w:rsidRPr="002B1AB8">
              <w:rPr>
                <w:rFonts w:ascii="Times New Roman" w:eastAsia="Times New Roman" w:hAnsi="Times New Roman" w:cs="Times New Roman"/>
                <w:color w:val="000000"/>
                <w:sz w:val="24"/>
                <w:szCs w:val="24"/>
              </w:rPr>
              <w:t>behavioral plan</w:t>
            </w:r>
            <w:r w:rsidR="00C103E5">
              <w:rPr>
                <w:rFonts w:ascii="Times New Roman" w:eastAsia="Times New Roman" w:hAnsi="Times New Roman" w:cs="Times New Roman"/>
                <w:color w:val="000000"/>
                <w:sz w:val="24"/>
                <w:szCs w:val="24"/>
              </w:rPr>
              <w:t xml:space="preserve"> as outlines in the plan.</w:t>
            </w:r>
          </w:p>
        </w:tc>
        <w:tc>
          <w:tcPr>
            <w:tcW w:w="1350" w:type="dxa"/>
            <w:shd w:val="clear" w:color="auto" w:fill="auto"/>
            <w:vAlign w:val="center"/>
            <w:hideMark/>
          </w:tcPr>
          <w:p w:rsidR="007B3A92" w:rsidRPr="00277F7F" w:rsidRDefault="002B1AB8" w:rsidP="00F22C55">
            <w:pPr>
              <w:spacing w:after="0" w:line="240" w:lineRule="auto"/>
              <w:jc w:val="center"/>
              <w:rPr>
                <w:rFonts w:ascii="Times New Roman" w:eastAsia="Times New Roman" w:hAnsi="Times New Roman" w:cs="Times New Roman"/>
                <w:b/>
                <w:bCs/>
                <w:color w:val="000000"/>
                <w:sz w:val="24"/>
                <w:szCs w:val="24"/>
              </w:rPr>
            </w:pPr>
            <w:r w:rsidRPr="002B1AB8">
              <w:rPr>
                <w:rFonts w:ascii="Times New Roman" w:eastAsia="Times New Roman" w:hAnsi="Times New Roman" w:cs="Times New Roman"/>
                <w:b/>
                <w:bCs/>
                <w:color w:val="000000"/>
                <w:sz w:val="24"/>
                <w:szCs w:val="24"/>
              </w:rPr>
              <w:t>X</w:t>
            </w:r>
          </w:p>
        </w:tc>
        <w:tc>
          <w:tcPr>
            <w:tcW w:w="1440" w:type="dxa"/>
            <w:shd w:val="clear" w:color="auto" w:fill="auto"/>
            <w:vAlign w:val="center"/>
            <w:hideMark/>
          </w:tcPr>
          <w:p w:rsidR="007B3A92" w:rsidRPr="00277F7F" w:rsidRDefault="002B1AB8" w:rsidP="00F22C55">
            <w:pPr>
              <w:spacing w:after="0" w:line="240" w:lineRule="auto"/>
              <w:jc w:val="center"/>
              <w:rPr>
                <w:rFonts w:ascii="Times New Roman" w:eastAsia="Times New Roman" w:hAnsi="Times New Roman" w:cs="Times New Roman"/>
                <w:b/>
                <w:bCs/>
                <w:color w:val="000000"/>
                <w:sz w:val="24"/>
                <w:szCs w:val="24"/>
              </w:rPr>
            </w:pPr>
            <w:r w:rsidRPr="002B1AB8">
              <w:rPr>
                <w:rFonts w:ascii="Times New Roman" w:eastAsia="Times New Roman" w:hAnsi="Times New Roman" w:cs="Times New Roman"/>
                <w:b/>
                <w:bCs/>
                <w:color w:val="000000"/>
                <w:sz w:val="24"/>
                <w:szCs w:val="24"/>
              </w:rPr>
              <w:t>X</w:t>
            </w:r>
          </w:p>
        </w:tc>
        <w:tc>
          <w:tcPr>
            <w:tcW w:w="1620" w:type="dxa"/>
            <w:shd w:val="clear" w:color="auto" w:fill="auto"/>
            <w:vAlign w:val="center"/>
            <w:hideMark/>
          </w:tcPr>
          <w:p w:rsidR="007B3A92" w:rsidRPr="00277F7F" w:rsidRDefault="002B1AB8" w:rsidP="00F22C55">
            <w:pPr>
              <w:spacing w:after="0" w:line="240" w:lineRule="auto"/>
              <w:jc w:val="center"/>
              <w:rPr>
                <w:rFonts w:ascii="Times New Roman" w:eastAsia="Times New Roman" w:hAnsi="Times New Roman" w:cs="Times New Roman"/>
                <w:b/>
                <w:bCs/>
                <w:color w:val="000000"/>
                <w:sz w:val="24"/>
                <w:szCs w:val="24"/>
              </w:rPr>
            </w:pPr>
            <w:r w:rsidRPr="002B1AB8">
              <w:rPr>
                <w:rFonts w:ascii="Times New Roman" w:eastAsia="Times New Roman" w:hAnsi="Times New Roman" w:cs="Times New Roman"/>
                <w:b/>
                <w:bCs/>
                <w:color w:val="000000"/>
                <w:sz w:val="24"/>
                <w:szCs w:val="24"/>
              </w:rPr>
              <w:t>X</w:t>
            </w:r>
          </w:p>
        </w:tc>
        <w:tc>
          <w:tcPr>
            <w:tcW w:w="1276" w:type="dxa"/>
          </w:tcPr>
          <w:p w:rsidR="007B3A92" w:rsidRPr="00277F7F" w:rsidRDefault="007B3A92" w:rsidP="00F22C55">
            <w:pPr>
              <w:spacing w:after="0" w:line="240" w:lineRule="auto"/>
              <w:jc w:val="center"/>
              <w:rPr>
                <w:rFonts w:ascii="Times New Roman" w:eastAsia="Times New Roman" w:hAnsi="Times New Roman" w:cs="Times New Roman"/>
                <w:b/>
                <w:bCs/>
                <w:color w:val="000000"/>
                <w:sz w:val="24"/>
                <w:szCs w:val="24"/>
              </w:rPr>
            </w:pPr>
          </w:p>
        </w:tc>
        <w:tc>
          <w:tcPr>
            <w:tcW w:w="1514" w:type="dxa"/>
          </w:tcPr>
          <w:p w:rsidR="007B3A92" w:rsidRPr="00277F7F" w:rsidRDefault="007B3A92" w:rsidP="00F22C55">
            <w:pPr>
              <w:spacing w:after="0" w:line="240" w:lineRule="auto"/>
              <w:jc w:val="center"/>
              <w:rPr>
                <w:rFonts w:ascii="Times New Roman" w:eastAsia="Times New Roman" w:hAnsi="Times New Roman" w:cs="Times New Roman"/>
                <w:b/>
                <w:bCs/>
                <w:color w:val="000000"/>
                <w:sz w:val="24"/>
                <w:szCs w:val="24"/>
              </w:rPr>
            </w:pPr>
          </w:p>
        </w:tc>
        <w:tc>
          <w:tcPr>
            <w:tcW w:w="1260" w:type="dxa"/>
          </w:tcPr>
          <w:p w:rsidR="007B3A92" w:rsidRPr="00277F7F" w:rsidRDefault="007B3A92" w:rsidP="00696996">
            <w:pPr>
              <w:spacing w:after="0" w:line="240" w:lineRule="auto"/>
              <w:ind w:right="-288"/>
              <w:jc w:val="center"/>
              <w:rPr>
                <w:rFonts w:ascii="Times New Roman" w:eastAsia="Times New Roman" w:hAnsi="Times New Roman" w:cs="Times New Roman"/>
                <w:b/>
                <w:bCs/>
                <w:color w:val="000000"/>
                <w:sz w:val="24"/>
                <w:szCs w:val="24"/>
              </w:rPr>
            </w:pPr>
          </w:p>
        </w:tc>
      </w:tr>
      <w:tr w:rsidR="007B3A92" w:rsidRPr="00277F7F" w:rsidTr="00C00CA8">
        <w:trPr>
          <w:trHeight w:val="660"/>
        </w:trPr>
        <w:tc>
          <w:tcPr>
            <w:tcW w:w="1080" w:type="dxa"/>
            <w:shd w:val="clear" w:color="auto" w:fill="auto"/>
            <w:noWrap/>
            <w:vAlign w:val="bottom"/>
            <w:hideMark/>
          </w:tcPr>
          <w:p w:rsidR="007B3A92" w:rsidRPr="00277F7F" w:rsidRDefault="002B1AB8" w:rsidP="00824602">
            <w:pPr>
              <w:spacing w:after="0" w:line="240" w:lineRule="auto"/>
              <w:jc w:val="center"/>
              <w:rPr>
                <w:rFonts w:ascii="Times New Roman" w:eastAsia="Times New Roman" w:hAnsi="Times New Roman" w:cs="Times New Roman"/>
                <w:color w:val="000000"/>
              </w:rPr>
            </w:pPr>
            <w:r w:rsidRPr="002B1AB8">
              <w:rPr>
                <w:rFonts w:ascii="Times New Roman" w:eastAsia="Times New Roman" w:hAnsi="Times New Roman" w:cs="Times New Roman"/>
                <w:color w:val="000000"/>
              </w:rPr>
              <w:t>7.D</w:t>
            </w:r>
          </w:p>
        </w:tc>
        <w:tc>
          <w:tcPr>
            <w:tcW w:w="4410" w:type="dxa"/>
            <w:shd w:val="clear" w:color="auto" w:fill="auto"/>
            <w:hideMark/>
          </w:tcPr>
          <w:p w:rsidR="007B3A92" w:rsidRPr="00277F7F" w:rsidRDefault="002B1AB8" w:rsidP="006815CD">
            <w:pPr>
              <w:spacing w:after="0" w:line="240" w:lineRule="auto"/>
              <w:rPr>
                <w:rFonts w:ascii="Times New Roman" w:eastAsia="Times New Roman" w:hAnsi="Times New Roman" w:cs="Times New Roman"/>
                <w:color w:val="000000"/>
                <w:sz w:val="24"/>
                <w:szCs w:val="24"/>
              </w:rPr>
            </w:pPr>
            <w:r w:rsidRPr="002B1AB8">
              <w:rPr>
                <w:rFonts w:ascii="Times New Roman" w:eastAsia="Times New Roman" w:hAnsi="Times New Roman" w:cs="Times New Roman"/>
                <w:color w:val="000000"/>
                <w:sz w:val="24"/>
                <w:szCs w:val="24"/>
              </w:rPr>
              <w:t xml:space="preserve">Arranges the environment to ensure success of the behavior plan. </w:t>
            </w:r>
          </w:p>
        </w:tc>
        <w:tc>
          <w:tcPr>
            <w:tcW w:w="1350" w:type="dxa"/>
            <w:shd w:val="clear" w:color="auto" w:fill="auto"/>
            <w:vAlign w:val="center"/>
            <w:hideMark/>
          </w:tcPr>
          <w:p w:rsidR="007B3A92" w:rsidRPr="00277F7F" w:rsidRDefault="002B1AB8" w:rsidP="00F22C55">
            <w:pPr>
              <w:spacing w:after="0" w:line="240" w:lineRule="auto"/>
              <w:jc w:val="center"/>
              <w:rPr>
                <w:rFonts w:ascii="Times New Roman" w:eastAsia="Times New Roman" w:hAnsi="Times New Roman" w:cs="Times New Roman"/>
                <w:b/>
                <w:bCs/>
                <w:color w:val="000000"/>
                <w:sz w:val="24"/>
                <w:szCs w:val="24"/>
              </w:rPr>
            </w:pPr>
            <w:r w:rsidRPr="002B1AB8">
              <w:rPr>
                <w:rFonts w:ascii="Times New Roman" w:eastAsia="Times New Roman" w:hAnsi="Times New Roman" w:cs="Times New Roman"/>
                <w:b/>
                <w:bCs/>
                <w:color w:val="000000"/>
                <w:sz w:val="24"/>
                <w:szCs w:val="24"/>
              </w:rPr>
              <w:t>X</w:t>
            </w:r>
          </w:p>
        </w:tc>
        <w:tc>
          <w:tcPr>
            <w:tcW w:w="1440" w:type="dxa"/>
            <w:shd w:val="clear" w:color="auto" w:fill="auto"/>
            <w:vAlign w:val="center"/>
            <w:hideMark/>
          </w:tcPr>
          <w:p w:rsidR="007B3A92" w:rsidRPr="00277F7F" w:rsidRDefault="002B1AB8" w:rsidP="00F22C55">
            <w:pPr>
              <w:spacing w:after="0" w:line="240" w:lineRule="auto"/>
              <w:jc w:val="center"/>
              <w:rPr>
                <w:rFonts w:ascii="Times New Roman" w:eastAsia="Times New Roman" w:hAnsi="Times New Roman" w:cs="Times New Roman"/>
                <w:b/>
                <w:bCs/>
                <w:color w:val="000000"/>
                <w:sz w:val="24"/>
                <w:szCs w:val="24"/>
              </w:rPr>
            </w:pPr>
            <w:r w:rsidRPr="002B1AB8">
              <w:rPr>
                <w:rFonts w:ascii="Times New Roman" w:eastAsia="Times New Roman" w:hAnsi="Times New Roman" w:cs="Times New Roman"/>
                <w:b/>
                <w:bCs/>
                <w:color w:val="000000"/>
                <w:sz w:val="24"/>
                <w:szCs w:val="24"/>
              </w:rPr>
              <w:t>X</w:t>
            </w:r>
          </w:p>
        </w:tc>
        <w:tc>
          <w:tcPr>
            <w:tcW w:w="1620" w:type="dxa"/>
            <w:shd w:val="clear" w:color="auto" w:fill="auto"/>
            <w:vAlign w:val="center"/>
            <w:hideMark/>
          </w:tcPr>
          <w:p w:rsidR="007B3A92" w:rsidRPr="00277F7F" w:rsidRDefault="002B1AB8" w:rsidP="00F22C55">
            <w:pPr>
              <w:spacing w:after="0" w:line="240" w:lineRule="auto"/>
              <w:jc w:val="center"/>
              <w:rPr>
                <w:rFonts w:ascii="Times New Roman" w:eastAsia="Times New Roman" w:hAnsi="Times New Roman" w:cs="Times New Roman"/>
                <w:b/>
                <w:bCs/>
                <w:color w:val="000000"/>
                <w:sz w:val="24"/>
                <w:szCs w:val="24"/>
              </w:rPr>
            </w:pPr>
            <w:r w:rsidRPr="002B1AB8">
              <w:rPr>
                <w:rFonts w:ascii="Times New Roman" w:eastAsia="Times New Roman" w:hAnsi="Times New Roman" w:cs="Times New Roman"/>
                <w:b/>
                <w:bCs/>
                <w:color w:val="000000"/>
                <w:sz w:val="24"/>
                <w:szCs w:val="24"/>
              </w:rPr>
              <w:t>X</w:t>
            </w:r>
          </w:p>
        </w:tc>
        <w:tc>
          <w:tcPr>
            <w:tcW w:w="1276" w:type="dxa"/>
          </w:tcPr>
          <w:p w:rsidR="007B3A92" w:rsidRPr="00277F7F" w:rsidRDefault="007B3A92" w:rsidP="00F22C55">
            <w:pPr>
              <w:spacing w:after="0" w:line="240" w:lineRule="auto"/>
              <w:jc w:val="center"/>
              <w:rPr>
                <w:rFonts w:ascii="Times New Roman" w:eastAsia="Times New Roman" w:hAnsi="Times New Roman" w:cs="Times New Roman"/>
                <w:b/>
                <w:bCs/>
                <w:color w:val="000000"/>
                <w:sz w:val="24"/>
                <w:szCs w:val="24"/>
              </w:rPr>
            </w:pPr>
          </w:p>
        </w:tc>
        <w:tc>
          <w:tcPr>
            <w:tcW w:w="1514" w:type="dxa"/>
          </w:tcPr>
          <w:p w:rsidR="007B3A92" w:rsidRPr="00277F7F" w:rsidRDefault="007B3A92" w:rsidP="00F22C55">
            <w:pPr>
              <w:spacing w:after="0" w:line="240" w:lineRule="auto"/>
              <w:jc w:val="center"/>
              <w:rPr>
                <w:rFonts w:ascii="Times New Roman" w:eastAsia="Times New Roman" w:hAnsi="Times New Roman" w:cs="Times New Roman"/>
                <w:b/>
                <w:bCs/>
                <w:color w:val="000000"/>
                <w:sz w:val="24"/>
                <w:szCs w:val="24"/>
              </w:rPr>
            </w:pPr>
          </w:p>
        </w:tc>
        <w:tc>
          <w:tcPr>
            <w:tcW w:w="1260" w:type="dxa"/>
          </w:tcPr>
          <w:p w:rsidR="007B3A92" w:rsidRPr="00277F7F" w:rsidRDefault="007B3A92" w:rsidP="00696996">
            <w:pPr>
              <w:spacing w:after="0" w:line="240" w:lineRule="auto"/>
              <w:ind w:right="-288"/>
              <w:jc w:val="center"/>
              <w:rPr>
                <w:rFonts w:ascii="Times New Roman" w:eastAsia="Times New Roman" w:hAnsi="Times New Roman" w:cs="Times New Roman"/>
                <w:b/>
                <w:bCs/>
                <w:color w:val="000000"/>
                <w:sz w:val="24"/>
                <w:szCs w:val="24"/>
              </w:rPr>
            </w:pPr>
          </w:p>
        </w:tc>
      </w:tr>
      <w:tr w:rsidR="007B3A92" w:rsidRPr="00277F7F" w:rsidTr="00C00CA8">
        <w:trPr>
          <w:trHeight w:val="672"/>
        </w:trPr>
        <w:tc>
          <w:tcPr>
            <w:tcW w:w="1080" w:type="dxa"/>
            <w:shd w:val="clear" w:color="auto" w:fill="auto"/>
            <w:noWrap/>
            <w:vAlign w:val="bottom"/>
            <w:hideMark/>
          </w:tcPr>
          <w:p w:rsidR="007B3A92" w:rsidRPr="00277F7F" w:rsidRDefault="002B1AB8" w:rsidP="00F22C55">
            <w:pPr>
              <w:spacing w:after="0" w:line="240" w:lineRule="auto"/>
              <w:jc w:val="center"/>
              <w:rPr>
                <w:rFonts w:ascii="Times New Roman" w:eastAsia="Times New Roman" w:hAnsi="Times New Roman" w:cs="Times New Roman"/>
                <w:color w:val="000000"/>
              </w:rPr>
            </w:pPr>
            <w:r w:rsidRPr="002B1AB8">
              <w:rPr>
                <w:rFonts w:ascii="Times New Roman" w:eastAsia="Times New Roman" w:hAnsi="Times New Roman" w:cs="Times New Roman"/>
                <w:color w:val="000000"/>
              </w:rPr>
              <w:t>7.E</w:t>
            </w:r>
          </w:p>
        </w:tc>
        <w:tc>
          <w:tcPr>
            <w:tcW w:w="4410" w:type="dxa"/>
            <w:shd w:val="clear" w:color="auto" w:fill="auto"/>
            <w:hideMark/>
          </w:tcPr>
          <w:p w:rsidR="007B3A92" w:rsidRPr="00277F7F" w:rsidRDefault="002B1AB8" w:rsidP="00D7650A">
            <w:pPr>
              <w:spacing w:after="0" w:line="240" w:lineRule="auto"/>
              <w:rPr>
                <w:rFonts w:ascii="Times New Roman" w:eastAsia="Times New Roman" w:hAnsi="Times New Roman" w:cs="Times New Roman"/>
                <w:color w:val="000000"/>
                <w:sz w:val="24"/>
                <w:szCs w:val="24"/>
              </w:rPr>
            </w:pPr>
            <w:r w:rsidRPr="002B1AB8">
              <w:rPr>
                <w:rFonts w:ascii="Times New Roman" w:eastAsia="Times New Roman" w:hAnsi="Times New Roman" w:cs="Times New Roman"/>
                <w:color w:val="000000"/>
                <w:sz w:val="24"/>
                <w:szCs w:val="24"/>
              </w:rPr>
              <w:t>Adjusts communication styles to meet the needs of the person</w:t>
            </w:r>
            <w:r w:rsidR="008E1A53">
              <w:rPr>
                <w:rFonts w:ascii="Times New Roman" w:eastAsia="Times New Roman" w:hAnsi="Times New Roman" w:cs="Times New Roman"/>
                <w:color w:val="000000"/>
                <w:sz w:val="24"/>
                <w:szCs w:val="24"/>
              </w:rPr>
              <w:t xml:space="preserve"> being supported</w:t>
            </w:r>
            <w:r w:rsidRPr="002B1AB8">
              <w:rPr>
                <w:rFonts w:ascii="Times New Roman" w:eastAsia="Times New Roman" w:hAnsi="Times New Roman" w:cs="Times New Roman"/>
                <w:color w:val="000000"/>
                <w:sz w:val="24"/>
                <w:szCs w:val="24"/>
              </w:rPr>
              <w:t xml:space="preserve">, family members, and professionals. </w:t>
            </w:r>
          </w:p>
        </w:tc>
        <w:tc>
          <w:tcPr>
            <w:tcW w:w="1350" w:type="dxa"/>
            <w:shd w:val="clear" w:color="auto" w:fill="auto"/>
            <w:vAlign w:val="center"/>
            <w:hideMark/>
          </w:tcPr>
          <w:p w:rsidR="007B3A92" w:rsidRPr="00277F7F" w:rsidRDefault="002B1AB8" w:rsidP="00F22C55">
            <w:pPr>
              <w:spacing w:after="0" w:line="240" w:lineRule="auto"/>
              <w:jc w:val="center"/>
              <w:rPr>
                <w:rFonts w:ascii="Times New Roman" w:eastAsia="Times New Roman" w:hAnsi="Times New Roman" w:cs="Times New Roman"/>
                <w:b/>
                <w:bCs/>
                <w:color w:val="000000"/>
                <w:sz w:val="24"/>
                <w:szCs w:val="24"/>
              </w:rPr>
            </w:pPr>
            <w:r w:rsidRPr="002B1AB8">
              <w:rPr>
                <w:rFonts w:ascii="Times New Roman" w:eastAsia="Times New Roman" w:hAnsi="Times New Roman" w:cs="Times New Roman"/>
                <w:b/>
                <w:bCs/>
                <w:color w:val="000000"/>
                <w:sz w:val="24"/>
                <w:szCs w:val="24"/>
              </w:rPr>
              <w:t>X</w:t>
            </w:r>
          </w:p>
        </w:tc>
        <w:tc>
          <w:tcPr>
            <w:tcW w:w="1440" w:type="dxa"/>
            <w:shd w:val="clear" w:color="auto" w:fill="auto"/>
            <w:vAlign w:val="center"/>
            <w:hideMark/>
          </w:tcPr>
          <w:p w:rsidR="007B3A92" w:rsidRPr="00277F7F" w:rsidRDefault="002B1AB8" w:rsidP="00F22C55">
            <w:pPr>
              <w:spacing w:after="0" w:line="240" w:lineRule="auto"/>
              <w:jc w:val="center"/>
              <w:rPr>
                <w:rFonts w:ascii="Times New Roman" w:eastAsia="Times New Roman" w:hAnsi="Times New Roman" w:cs="Times New Roman"/>
                <w:b/>
                <w:bCs/>
                <w:color w:val="000000"/>
                <w:sz w:val="24"/>
                <w:szCs w:val="24"/>
              </w:rPr>
            </w:pPr>
            <w:r w:rsidRPr="002B1AB8">
              <w:rPr>
                <w:rFonts w:ascii="Times New Roman" w:eastAsia="Times New Roman" w:hAnsi="Times New Roman" w:cs="Times New Roman"/>
                <w:b/>
                <w:bCs/>
                <w:color w:val="000000"/>
                <w:sz w:val="24"/>
                <w:szCs w:val="24"/>
              </w:rPr>
              <w:t>X</w:t>
            </w:r>
          </w:p>
        </w:tc>
        <w:tc>
          <w:tcPr>
            <w:tcW w:w="1620" w:type="dxa"/>
            <w:shd w:val="clear" w:color="auto" w:fill="auto"/>
            <w:vAlign w:val="center"/>
            <w:hideMark/>
          </w:tcPr>
          <w:p w:rsidR="007B3A92" w:rsidRPr="00277F7F" w:rsidRDefault="002B1AB8" w:rsidP="00F22C55">
            <w:pPr>
              <w:spacing w:after="0" w:line="240" w:lineRule="auto"/>
              <w:jc w:val="center"/>
              <w:rPr>
                <w:rFonts w:ascii="Times New Roman" w:eastAsia="Times New Roman" w:hAnsi="Times New Roman" w:cs="Times New Roman"/>
                <w:b/>
                <w:bCs/>
                <w:color w:val="000000"/>
                <w:sz w:val="24"/>
                <w:szCs w:val="24"/>
              </w:rPr>
            </w:pPr>
            <w:r w:rsidRPr="002B1AB8">
              <w:rPr>
                <w:rFonts w:ascii="Times New Roman" w:eastAsia="Times New Roman" w:hAnsi="Times New Roman" w:cs="Times New Roman"/>
                <w:b/>
                <w:bCs/>
                <w:color w:val="000000"/>
                <w:sz w:val="24"/>
                <w:szCs w:val="24"/>
              </w:rPr>
              <w:t>X</w:t>
            </w:r>
          </w:p>
        </w:tc>
        <w:tc>
          <w:tcPr>
            <w:tcW w:w="1276" w:type="dxa"/>
          </w:tcPr>
          <w:p w:rsidR="007B3A92" w:rsidRPr="00277F7F" w:rsidRDefault="007B3A92" w:rsidP="00F22C55">
            <w:pPr>
              <w:spacing w:after="0" w:line="240" w:lineRule="auto"/>
              <w:jc w:val="center"/>
              <w:rPr>
                <w:rFonts w:ascii="Times New Roman" w:eastAsia="Times New Roman" w:hAnsi="Times New Roman" w:cs="Times New Roman"/>
                <w:b/>
                <w:bCs/>
                <w:color w:val="000000"/>
                <w:sz w:val="24"/>
                <w:szCs w:val="24"/>
              </w:rPr>
            </w:pPr>
          </w:p>
        </w:tc>
        <w:tc>
          <w:tcPr>
            <w:tcW w:w="1514" w:type="dxa"/>
          </w:tcPr>
          <w:p w:rsidR="007B3A92" w:rsidRPr="00277F7F" w:rsidRDefault="007B3A92" w:rsidP="00F22C55">
            <w:pPr>
              <w:spacing w:after="0" w:line="240" w:lineRule="auto"/>
              <w:jc w:val="center"/>
              <w:rPr>
                <w:rFonts w:ascii="Times New Roman" w:eastAsia="Times New Roman" w:hAnsi="Times New Roman" w:cs="Times New Roman"/>
                <w:b/>
                <w:bCs/>
                <w:color w:val="000000"/>
                <w:sz w:val="24"/>
                <w:szCs w:val="24"/>
              </w:rPr>
            </w:pPr>
          </w:p>
        </w:tc>
        <w:tc>
          <w:tcPr>
            <w:tcW w:w="1260" w:type="dxa"/>
          </w:tcPr>
          <w:p w:rsidR="007B3A92" w:rsidRPr="00277F7F" w:rsidRDefault="007B3A92" w:rsidP="00696996">
            <w:pPr>
              <w:spacing w:after="0" w:line="240" w:lineRule="auto"/>
              <w:ind w:right="-288"/>
              <w:jc w:val="center"/>
              <w:rPr>
                <w:rFonts w:ascii="Times New Roman" w:eastAsia="Times New Roman" w:hAnsi="Times New Roman" w:cs="Times New Roman"/>
                <w:b/>
                <w:bCs/>
                <w:color w:val="000000"/>
                <w:sz w:val="24"/>
                <w:szCs w:val="24"/>
              </w:rPr>
            </w:pPr>
          </w:p>
        </w:tc>
      </w:tr>
      <w:tr w:rsidR="007B3A92" w:rsidRPr="00277F7F" w:rsidTr="00C00CA8">
        <w:trPr>
          <w:trHeight w:val="708"/>
        </w:trPr>
        <w:tc>
          <w:tcPr>
            <w:tcW w:w="1080" w:type="dxa"/>
            <w:shd w:val="clear" w:color="auto" w:fill="auto"/>
            <w:noWrap/>
            <w:vAlign w:val="bottom"/>
            <w:hideMark/>
          </w:tcPr>
          <w:p w:rsidR="007B3A92" w:rsidRPr="00277F7F" w:rsidRDefault="002B1AB8" w:rsidP="00F22C55">
            <w:pPr>
              <w:spacing w:after="0" w:line="240" w:lineRule="auto"/>
              <w:jc w:val="center"/>
              <w:rPr>
                <w:rFonts w:ascii="Times New Roman" w:eastAsia="Times New Roman" w:hAnsi="Times New Roman" w:cs="Times New Roman"/>
                <w:color w:val="000000"/>
              </w:rPr>
            </w:pPr>
            <w:r w:rsidRPr="002B1AB8">
              <w:rPr>
                <w:rFonts w:ascii="Times New Roman" w:eastAsia="Times New Roman" w:hAnsi="Times New Roman" w:cs="Times New Roman"/>
                <w:color w:val="000000"/>
              </w:rPr>
              <w:t>7.F</w:t>
            </w:r>
          </w:p>
        </w:tc>
        <w:tc>
          <w:tcPr>
            <w:tcW w:w="4410" w:type="dxa"/>
            <w:shd w:val="clear" w:color="auto" w:fill="auto"/>
            <w:hideMark/>
          </w:tcPr>
          <w:p w:rsidR="007B3A92" w:rsidRPr="00277F7F" w:rsidRDefault="002B1AB8" w:rsidP="00F22C55">
            <w:pPr>
              <w:spacing w:after="0" w:line="240" w:lineRule="auto"/>
              <w:rPr>
                <w:rFonts w:ascii="Times New Roman" w:eastAsia="Times New Roman" w:hAnsi="Times New Roman" w:cs="Times New Roman"/>
                <w:color w:val="000000"/>
                <w:sz w:val="24"/>
                <w:szCs w:val="24"/>
              </w:rPr>
            </w:pPr>
            <w:r w:rsidRPr="002B1AB8">
              <w:rPr>
                <w:rFonts w:ascii="Times New Roman" w:eastAsia="Times New Roman" w:hAnsi="Times New Roman" w:cs="Times New Roman"/>
                <w:color w:val="000000"/>
                <w:sz w:val="24"/>
                <w:szCs w:val="24"/>
              </w:rPr>
              <w:t>Utilizes reactive strategies and crisis procedures when a challenging behavior occurs.</w:t>
            </w:r>
          </w:p>
        </w:tc>
        <w:tc>
          <w:tcPr>
            <w:tcW w:w="1350" w:type="dxa"/>
            <w:shd w:val="clear" w:color="auto" w:fill="auto"/>
            <w:vAlign w:val="center"/>
            <w:hideMark/>
          </w:tcPr>
          <w:p w:rsidR="007B3A92" w:rsidRPr="00277F7F" w:rsidRDefault="002B1AB8" w:rsidP="00F22C55">
            <w:pPr>
              <w:spacing w:after="0" w:line="240" w:lineRule="auto"/>
              <w:jc w:val="center"/>
              <w:rPr>
                <w:rFonts w:ascii="Times New Roman" w:eastAsia="Times New Roman" w:hAnsi="Times New Roman" w:cs="Times New Roman"/>
                <w:b/>
                <w:bCs/>
                <w:color w:val="000000"/>
                <w:sz w:val="24"/>
                <w:szCs w:val="24"/>
              </w:rPr>
            </w:pPr>
            <w:r w:rsidRPr="002B1AB8">
              <w:rPr>
                <w:rFonts w:ascii="Times New Roman" w:eastAsia="Times New Roman" w:hAnsi="Times New Roman" w:cs="Times New Roman"/>
                <w:b/>
                <w:bCs/>
                <w:color w:val="000000"/>
                <w:sz w:val="24"/>
                <w:szCs w:val="24"/>
              </w:rPr>
              <w:t>X</w:t>
            </w:r>
          </w:p>
        </w:tc>
        <w:tc>
          <w:tcPr>
            <w:tcW w:w="1440" w:type="dxa"/>
            <w:shd w:val="clear" w:color="auto" w:fill="auto"/>
            <w:vAlign w:val="center"/>
            <w:hideMark/>
          </w:tcPr>
          <w:p w:rsidR="007B3A92" w:rsidRPr="00277F7F" w:rsidRDefault="002B1AB8" w:rsidP="00F22C55">
            <w:pPr>
              <w:spacing w:after="0" w:line="240" w:lineRule="auto"/>
              <w:jc w:val="center"/>
              <w:rPr>
                <w:rFonts w:ascii="Times New Roman" w:eastAsia="Times New Roman" w:hAnsi="Times New Roman" w:cs="Times New Roman"/>
                <w:b/>
                <w:bCs/>
                <w:color w:val="000000"/>
                <w:sz w:val="24"/>
                <w:szCs w:val="24"/>
              </w:rPr>
            </w:pPr>
            <w:r w:rsidRPr="002B1AB8">
              <w:rPr>
                <w:rFonts w:ascii="Times New Roman" w:eastAsia="Times New Roman" w:hAnsi="Times New Roman" w:cs="Times New Roman"/>
                <w:b/>
                <w:bCs/>
                <w:color w:val="000000"/>
                <w:sz w:val="24"/>
                <w:szCs w:val="24"/>
              </w:rPr>
              <w:t>X</w:t>
            </w:r>
          </w:p>
        </w:tc>
        <w:tc>
          <w:tcPr>
            <w:tcW w:w="1620" w:type="dxa"/>
            <w:shd w:val="clear" w:color="auto" w:fill="auto"/>
            <w:vAlign w:val="center"/>
            <w:hideMark/>
          </w:tcPr>
          <w:p w:rsidR="007B3A92" w:rsidRPr="00277F7F" w:rsidRDefault="002B1AB8" w:rsidP="00F22C55">
            <w:pPr>
              <w:spacing w:after="0" w:line="240" w:lineRule="auto"/>
              <w:jc w:val="center"/>
              <w:rPr>
                <w:rFonts w:ascii="Times New Roman" w:eastAsia="Times New Roman" w:hAnsi="Times New Roman" w:cs="Times New Roman"/>
                <w:b/>
                <w:bCs/>
                <w:color w:val="000000"/>
                <w:sz w:val="24"/>
                <w:szCs w:val="24"/>
              </w:rPr>
            </w:pPr>
            <w:r w:rsidRPr="002B1AB8">
              <w:rPr>
                <w:rFonts w:ascii="Times New Roman" w:eastAsia="Times New Roman" w:hAnsi="Times New Roman" w:cs="Times New Roman"/>
                <w:b/>
                <w:bCs/>
                <w:color w:val="000000"/>
                <w:sz w:val="24"/>
                <w:szCs w:val="24"/>
              </w:rPr>
              <w:t>X</w:t>
            </w:r>
          </w:p>
        </w:tc>
        <w:tc>
          <w:tcPr>
            <w:tcW w:w="1276" w:type="dxa"/>
          </w:tcPr>
          <w:p w:rsidR="007B3A92" w:rsidRPr="00277F7F" w:rsidRDefault="007B3A92" w:rsidP="00F22C55">
            <w:pPr>
              <w:spacing w:after="0" w:line="240" w:lineRule="auto"/>
              <w:jc w:val="center"/>
              <w:rPr>
                <w:rFonts w:ascii="Times New Roman" w:eastAsia="Times New Roman" w:hAnsi="Times New Roman" w:cs="Times New Roman"/>
                <w:b/>
                <w:bCs/>
                <w:color w:val="000000"/>
                <w:sz w:val="24"/>
                <w:szCs w:val="24"/>
              </w:rPr>
            </w:pPr>
          </w:p>
        </w:tc>
        <w:tc>
          <w:tcPr>
            <w:tcW w:w="1514" w:type="dxa"/>
          </w:tcPr>
          <w:p w:rsidR="007B3A92" w:rsidRPr="00277F7F" w:rsidRDefault="007B3A92" w:rsidP="00F22C55">
            <w:pPr>
              <w:spacing w:after="0" w:line="240" w:lineRule="auto"/>
              <w:jc w:val="center"/>
              <w:rPr>
                <w:rFonts w:ascii="Times New Roman" w:eastAsia="Times New Roman" w:hAnsi="Times New Roman" w:cs="Times New Roman"/>
                <w:b/>
                <w:bCs/>
                <w:color w:val="000000"/>
                <w:sz w:val="24"/>
                <w:szCs w:val="24"/>
              </w:rPr>
            </w:pPr>
          </w:p>
        </w:tc>
        <w:tc>
          <w:tcPr>
            <w:tcW w:w="1260" w:type="dxa"/>
          </w:tcPr>
          <w:p w:rsidR="007B3A92" w:rsidRPr="00277F7F" w:rsidRDefault="007B3A92" w:rsidP="00696996">
            <w:pPr>
              <w:spacing w:after="0" w:line="240" w:lineRule="auto"/>
              <w:ind w:right="-288"/>
              <w:jc w:val="center"/>
              <w:rPr>
                <w:rFonts w:ascii="Times New Roman" w:eastAsia="Times New Roman" w:hAnsi="Times New Roman" w:cs="Times New Roman"/>
                <w:b/>
                <w:bCs/>
                <w:color w:val="000000"/>
                <w:sz w:val="24"/>
                <w:szCs w:val="24"/>
              </w:rPr>
            </w:pPr>
          </w:p>
        </w:tc>
      </w:tr>
      <w:tr w:rsidR="007B3A92" w:rsidRPr="00277F7F" w:rsidTr="00C00CA8">
        <w:trPr>
          <w:trHeight w:val="1296"/>
        </w:trPr>
        <w:tc>
          <w:tcPr>
            <w:tcW w:w="1080" w:type="dxa"/>
            <w:shd w:val="clear" w:color="auto" w:fill="auto"/>
            <w:noWrap/>
            <w:vAlign w:val="bottom"/>
            <w:hideMark/>
          </w:tcPr>
          <w:p w:rsidR="007B3A92" w:rsidRPr="00277F7F" w:rsidRDefault="002B1AB8" w:rsidP="00F22C55">
            <w:pPr>
              <w:spacing w:after="0" w:line="240" w:lineRule="auto"/>
              <w:jc w:val="center"/>
              <w:rPr>
                <w:rFonts w:ascii="Times New Roman" w:eastAsia="Times New Roman" w:hAnsi="Times New Roman" w:cs="Times New Roman"/>
                <w:color w:val="000000"/>
              </w:rPr>
            </w:pPr>
            <w:r w:rsidRPr="002B1AB8">
              <w:rPr>
                <w:rFonts w:ascii="Times New Roman" w:eastAsia="Times New Roman" w:hAnsi="Times New Roman" w:cs="Times New Roman"/>
                <w:color w:val="000000"/>
              </w:rPr>
              <w:t>7.G</w:t>
            </w:r>
          </w:p>
        </w:tc>
        <w:tc>
          <w:tcPr>
            <w:tcW w:w="4410" w:type="dxa"/>
            <w:shd w:val="clear" w:color="auto" w:fill="auto"/>
            <w:hideMark/>
          </w:tcPr>
          <w:p w:rsidR="007B3A92" w:rsidRPr="00277F7F" w:rsidRDefault="002B1AB8" w:rsidP="00C103E5">
            <w:pPr>
              <w:spacing w:after="0" w:line="240" w:lineRule="auto"/>
              <w:rPr>
                <w:rFonts w:ascii="Times New Roman" w:eastAsia="Times New Roman" w:hAnsi="Times New Roman" w:cs="Times New Roman"/>
                <w:color w:val="000000"/>
                <w:sz w:val="24"/>
                <w:szCs w:val="24"/>
              </w:rPr>
            </w:pPr>
            <w:r w:rsidRPr="002B1AB8">
              <w:rPr>
                <w:rFonts w:ascii="Times New Roman" w:eastAsia="Times New Roman" w:hAnsi="Times New Roman" w:cs="Times New Roman"/>
                <w:color w:val="000000"/>
                <w:sz w:val="24"/>
                <w:szCs w:val="24"/>
              </w:rPr>
              <w:t>As defined in emergency procedures, takes steps to protect people from severe consequences of behavior that may harm the person or others even if these are “natural consequences</w:t>
            </w:r>
            <w:r w:rsidR="00C103E5">
              <w:rPr>
                <w:rFonts w:ascii="Times New Roman" w:eastAsia="Times New Roman" w:hAnsi="Times New Roman" w:cs="Times New Roman"/>
                <w:color w:val="000000"/>
                <w:sz w:val="24"/>
                <w:szCs w:val="24"/>
              </w:rPr>
              <w:t>.”</w:t>
            </w:r>
          </w:p>
        </w:tc>
        <w:tc>
          <w:tcPr>
            <w:tcW w:w="1350" w:type="dxa"/>
            <w:shd w:val="clear" w:color="auto" w:fill="auto"/>
            <w:vAlign w:val="center"/>
            <w:hideMark/>
          </w:tcPr>
          <w:p w:rsidR="007B3A92" w:rsidRPr="00277F7F" w:rsidRDefault="002B1AB8" w:rsidP="00F22C55">
            <w:pPr>
              <w:spacing w:after="0" w:line="240" w:lineRule="auto"/>
              <w:jc w:val="center"/>
              <w:rPr>
                <w:rFonts w:ascii="Times New Roman" w:eastAsia="Times New Roman" w:hAnsi="Times New Roman" w:cs="Times New Roman"/>
                <w:b/>
                <w:bCs/>
                <w:color w:val="000000"/>
                <w:sz w:val="24"/>
                <w:szCs w:val="24"/>
              </w:rPr>
            </w:pPr>
            <w:r w:rsidRPr="002B1AB8">
              <w:rPr>
                <w:rFonts w:ascii="Times New Roman" w:eastAsia="Times New Roman" w:hAnsi="Times New Roman" w:cs="Times New Roman"/>
                <w:b/>
                <w:bCs/>
                <w:color w:val="000000"/>
                <w:sz w:val="24"/>
                <w:szCs w:val="24"/>
              </w:rPr>
              <w:t>X</w:t>
            </w:r>
          </w:p>
        </w:tc>
        <w:tc>
          <w:tcPr>
            <w:tcW w:w="1440" w:type="dxa"/>
            <w:shd w:val="clear" w:color="auto" w:fill="auto"/>
            <w:vAlign w:val="center"/>
            <w:hideMark/>
          </w:tcPr>
          <w:p w:rsidR="007B3A92" w:rsidRPr="00277F7F" w:rsidRDefault="002B1AB8" w:rsidP="00F22C55">
            <w:pPr>
              <w:spacing w:after="0" w:line="240" w:lineRule="auto"/>
              <w:jc w:val="center"/>
              <w:rPr>
                <w:rFonts w:ascii="Times New Roman" w:eastAsia="Times New Roman" w:hAnsi="Times New Roman" w:cs="Times New Roman"/>
                <w:b/>
                <w:bCs/>
                <w:color w:val="000000"/>
                <w:sz w:val="24"/>
                <w:szCs w:val="24"/>
              </w:rPr>
            </w:pPr>
            <w:r w:rsidRPr="002B1AB8">
              <w:rPr>
                <w:rFonts w:ascii="Times New Roman" w:eastAsia="Times New Roman" w:hAnsi="Times New Roman" w:cs="Times New Roman"/>
                <w:b/>
                <w:bCs/>
                <w:color w:val="000000"/>
                <w:sz w:val="24"/>
                <w:szCs w:val="24"/>
              </w:rPr>
              <w:t>X</w:t>
            </w:r>
          </w:p>
        </w:tc>
        <w:tc>
          <w:tcPr>
            <w:tcW w:w="1620" w:type="dxa"/>
            <w:shd w:val="clear" w:color="auto" w:fill="auto"/>
            <w:vAlign w:val="center"/>
            <w:hideMark/>
          </w:tcPr>
          <w:p w:rsidR="007B3A92" w:rsidRPr="00277F7F" w:rsidRDefault="002B1AB8" w:rsidP="00F22C55">
            <w:pPr>
              <w:spacing w:after="0" w:line="240" w:lineRule="auto"/>
              <w:jc w:val="center"/>
              <w:rPr>
                <w:rFonts w:ascii="Times New Roman" w:eastAsia="Times New Roman" w:hAnsi="Times New Roman" w:cs="Times New Roman"/>
                <w:b/>
                <w:bCs/>
                <w:color w:val="000000"/>
                <w:sz w:val="24"/>
                <w:szCs w:val="24"/>
              </w:rPr>
            </w:pPr>
            <w:r w:rsidRPr="002B1AB8">
              <w:rPr>
                <w:rFonts w:ascii="Times New Roman" w:eastAsia="Times New Roman" w:hAnsi="Times New Roman" w:cs="Times New Roman"/>
                <w:b/>
                <w:bCs/>
                <w:color w:val="000000"/>
                <w:sz w:val="24"/>
                <w:szCs w:val="24"/>
              </w:rPr>
              <w:t>X</w:t>
            </w:r>
          </w:p>
        </w:tc>
        <w:tc>
          <w:tcPr>
            <w:tcW w:w="1276" w:type="dxa"/>
          </w:tcPr>
          <w:p w:rsidR="007B3A92" w:rsidRPr="00277F7F" w:rsidRDefault="007B3A92" w:rsidP="00F22C55">
            <w:pPr>
              <w:spacing w:after="0" w:line="240" w:lineRule="auto"/>
              <w:jc w:val="center"/>
              <w:rPr>
                <w:rFonts w:ascii="Times New Roman" w:eastAsia="Times New Roman" w:hAnsi="Times New Roman" w:cs="Times New Roman"/>
                <w:b/>
                <w:bCs/>
                <w:color w:val="000000"/>
                <w:sz w:val="24"/>
                <w:szCs w:val="24"/>
              </w:rPr>
            </w:pPr>
          </w:p>
        </w:tc>
        <w:tc>
          <w:tcPr>
            <w:tcW w:w="1514" w:type="dxa"/>
          </w:tcPr>
          <w:p w:rsidR="007B3A92" w:rsidRPr="00277F7F" w:rsidRDefault="007B3A92" w:rsidP="00F22C55">
            <w:pPr>
              <w:spacing w:after="0" w:line="240" w:lineRule="auto"/>
              <w:jc w:val="center"/>
              <w:rPr>
                <w:rFonts w:ascii="Times New Roman" w:eastAsia="Times New Roman" w:hAnsi="Times New Roman" w:cs="Times New Roman"/>
                <w:b/>
                <w:bCs/>
                <w:color w:val="000000"/>
                <w:sz w:val="24"/>
                <w:szCs w:val="24"/>
              </w:rPr>
            </w:pPr>
          </w:p>
        </w:tc>
        <w:tc>
          <w:tcPr>
            <w:tcW w:w="1260" w:type="dxa"/>
          </w:tcPr>
          <w:p w:rsidR="007B3A92" w:rsidRPr="00277F7F" w:rsidRDefault="007B3A92" w:rsidP="00696996">
            <w:pPr>
              <w:spacing w:after="0" w:line="240" w:lineRule="auto"/>
              <w:ind w:right="-288"/>
              <w:jc w:val="center"/>
              <w:rPr>
                <w:rFonts w:ascii="Times New Roman" w:eastAsia="Times New Roman" w:hAnsi="Times New Roman" w:cs="Times New Roman"/>
                <w:b/>
                <w:bCs/>
                <w:color w:val="000000"/>
                <w:sz w:val="24"/>
                <w:szCs w:val="24"/>
              </w:rPr>
            </w:pPr>
          </w:p>
        </w:tc>
      </w:tr>
      <w:tr w:rsidR="007B3A92" w:rsidRPr="00277F7F" w:rsidTr="00C00CA8">
        <w:trPr>
          <w:trHeight w:val="960"/>
        </w:trPr>
        <w:tc>
          <w:tcPr>
            <w:tcW w:w="1080" w:type="dxa"/>
            <w:shd w:val="clear" w:color="auto" w:fill="auto"/>
            <w:noWrap/>
            <w:vAlign w:val="bottom"/>
            <w:hideMark/>
          </w:tcPr>
          <w:p w:rsidR="007B3A92" w:rsidRPr="00277F7F" w:rsidRDefault="002B1AB8" w:rsidP="00824602">
            <w:pPr>
              <w:spacing w:after="0" w:line="240" w:lineRule="auto"/>
              <w:jc w:val="center"/>
              <w:rPr>
                <w:rFonts w:ascii="Times New Roman" w:eastAsia="Times New Roman" w:hAnsi="Times New Roman" w:cs="Times New Roman"/>
                <w:color w:val="000000"/>
              </w:rPr>
            </w:pPr>
            <w:r w:rsidRPr="002B1AB8">
              <w:rPr>
                <w:rFonts w:ascii="Times New Roman" w:eastAsia="Times New Roman" w:hAnsi="Times New Roman" w:cs="Times New Roman"/>
                <w:color w:val="000000"/>
              </w:rPr>
              <w:t>7.H</w:t>
            </w:r>
          </w:p>
        </w:tc>
        <w:tc>
          <w:tcPr>
            <w:tcW w:w="4410" w:type="dxa"/>
            <w:shd w:val="clear" w:color="auto" w:fill="auto"/>
            <w:hideMark/>
          </w:tcPr>
          <w:p w:rsidR="007B3A92" w:rsidRPr="00277F7F" w:rsidRDefault="002B1AB8" w:rsidP="00824602">
            <w:pPr>
              <w:spacing w:after="0" w:line="240" w:lineRule="auto"/>
              <w:rPr>
                <w:rFonts w:ascii="Times New Roman" w:eastAsia="Times New Roman" w:hAnsi="Times New Roman" w:cs="Times New Roman"/>
                <w:color w:val="000000"/>
                <w:sz w:val="24"/>
                <w:szCs w:val="24"/>
              </w:rPr>
            </w:pPr>
            <w:r w:rsidRPr="002B1AB8">
              <w:rPr>
                <w:rFonts w:ascii="Times New Roman" w:eastAsia="Times New Roman" w:hAnsi="Times New Roman" w:cs="Times New Roman"/>
                <w:color w:val="000000"/>
                <w:sz w:val="24"/>
                <w:szCs w:val="24"/>
              </w:rPr>
              <w:t>Uses non-physical interventions to control and/or protect individuals and others in a crisis situation when possible.</w:t>
            </w:r>
          </w:p>
        </w:tc>
        <w:tc>
          <w:tcPr>
            <w:tcW w:w="1350" w:type="dxa"/>
            <w:shd w:val="clear" w:color="auto" w:fill="auto"/>
            <w:vAlign w:val="center"/>
            <w:hideMark/>
          </w:tcPr>
          <w:p w:rsidR="007B3A92" w:rsidRPr="00277F7F" w:rsidRDefault="002B1AB8" w:rsidP="00F22C55">
            <w:pPr>
              <w:spacing w:after="0" w:line="240" w:lineRule="auto"/>
              <w:jc w:val="center"/>
              <w:rPr>
                <w:rFonts w:ascii="Times New Roman" w:eastAsia="Times New Roman" w:hAnsi="Times New Roman" w:cs="Times New Roman"/>
                <w:b/>
                <w:bCs/>
                <w:color w:val="000000"/>
                <w:sz w:val="24"/>
                <w:szCs w:val="24"/>
              </w:rPr>
            </w:pPr>
            <w:r w:rsidRPr="002B1AB8">
              <w:rPr>
                <w:rFonts w:ascii="Times New Roman" w:eastAsia="Times New Roman" w:hAnsi="Times New Roman" w:cs="Times New Roman"/>
                <w:b/>
                <w:bCs/>
                <w:color w:val="000000"/>
                <w:sz w:val="24"/>
                <w:szCs w:val="24"/>
              </w:rPr>
              <w:t>X</w:t>
            </w:r>
          </w:p>
        </w:tc>
        <w:tc>
          <w:tcPr>
            <w:tcW w:w="1440" w:type="dxa"/>
            <w:shd w:val="clear" w:color="auto" w:fill="auto"/>
            <w:vAlign w:val="center"/>
            <w:hideMark/>
          </w:tcPr>
          <w:p w:rsidR="007B3A92" w:rsidRPr="00277F7F" w:rsidRDefault="002B1AB8" w:rsidP="00F22C55">
            <w:pPr>
              <w:spacing w:after="0" w:line="240" w:lineRule="auto"/>
              <w:jc w:val="center"/>
              <w:rPr>
                <w:rFonts w:ascii="Times New Roman" w:eastAsia="Times New Roman" w:hAnsi="Times New Roman" w:cs="Times New Roman"/>
                <w:b/>
                <w:bCs/>
                <w:color w:val="000000"/>
                <w:sz w:val="24"/>
                <w:szCs w:val="24"/>
              </w:rPr>
            </w:pPr>
            <w:r w:rsidRPr="002B1AB8">
              <w:rPr>
                <w:rFonts w:ascii="Times New Roman" w:eastAsia="Times New Roman" w:hAnsi="Times New Roman" w:cs="Times New Roman"/>
                <w:b/>
                <w:bCs/>
                <w:color w:val="000000"/>
                <w:sz w:val="24"/>
                <w:szCs w:val="24"/>
              </w:rPr>
              <w:t>X</w:t>
            </w:r>
          </w:p>
        </w:tc>
        <w:tc>
          <w:tcPr>
            <w:tcW w:w="1620" w:type="dxa"/>
            <w:shd w:val="clear" w:color="auto" w:fill="auto"/>
            <w:vAlign w:val="center"/>
            <w:hideMark/>
          </w:tcPr>
          <w:p w:rsidR="007B3A92" w:rsidRPr="00277F7F" w:rsidRDefault="002B1AB8" w:rsidP="00F22C55">
            <w:pPr>
              <w:spacing w:after="0" w:line="240" w:lineRule="auto"/>
              <w:jc w:val="center"/>
              <w:rPr>
                <w:rFonts w:ascii="Times New Roman" w:eastAsia="Times New Roman" w:hAnsi="Times New Roman" w:cs="Times New Roman"/>
                <w:b/>
                <w:bCs/>
                <w:color w:val="000000"/>
                <w:sz w:val="24"/>
                <w:szCs w:val="24"/>
              </w:rPr>
            </w:pPr>
            <w:r w:rsidRPr="002B1AB8">
              <w:rPr>
                <w:rFonts w:ascii="Times New Roman" w:eastAsia="Times New Roman" w:hAnsi="Times New Roman" w:cs="Times New Roman"/>
                <w:b/>
                <w:bCs/>
                <w:color w:val="000000"/>
                <w:sz w:val="24"/>
                <w:szCs w:val="24"/>
              </w:rPr>
              <w:t>X</w:t>
            </w:r>
          </w:p>
        </w:tc>
        <w:tc>
          <w:tcPr>
            <w:tcW w:w="1276" w:type="dxa"/>
          </w:tcPr>
          <w:p w:rsidR="007B3A92" w:rsidRPr="00277F7F" w:rsidRDefault="007B3A92" w:rsidP="00F22C55">
            <w:pPr>
              <w:spacing w:after="0" w:line="240" w:lineRule="auto"/>
              <w:jc w:val="center"/>
              <w:rPr>
                <w:rFonts w:ascii="Times New Roman" w:eastAsia="Times New Roman" w:hAnsi="Times New Roman" w:cs="Times New Roman"/>
                <w:b/>
                <w:bCs/>
                <w:color w:val="000000"/>
                <w:sz w:val="24"/>
                <w:szCs w:val="24"/>
              </w:rPr>
            </w:pPr>
          </w:p>
        </w:tc>
        <w:tc>
          <w:tcPr>
            <w:tcW w:w="1514" w:type="dxa"/>
          </w:tcPr>
          <w:p w:rsidR="007B3A92" w:rsidRPr="00277F7F" w:rsidRDefault="007B3A92" w:rsidP="00F22C55">
            <w:pPr>
              <w:spacing w:after="0" w:line="240" w:lineRule="auto"/>
              <w:jc w:val="center"/>
              <w:rPr>
                <w:rFonts w:ascii="Times New Roman" w:eastAsia="Times New Roman" w:hAnsi="Times New Roman" w:cs="Times New Roman"/>
                <w:b/>
                <w:bCs/>
                <w:color w:val="000000"/>
                <w:sz w:val="24"/>
                <w:szCs w:val="24"/>
              </w:rPr>
            </w:pPr>
          </w:p>
        </w:tc>
        <w:tc>
          <w:tcPr>
            <w:tcW w:w="1260" w:type="dxa"/>
          </w:tcPr>
          <w:p w:rsidR="007B3A92" w:rsidRPr="00277F7F" w:rsidRDefault="007B3A92" w:rsidP="00696996">
            <w:pPr>
              <w:spacing w:after="0" w:line="240" w:lineRule="auto"/>
              <w:ind w:right="-288"/>
              <w:jc w:val="center"/>
              <w:rPr>
                <w:rFonts w:ascii="Times New Roman" w:eastAsia="Times New Roman" w:hAnsi="Times New Roman" w:cs="Times New Roman"/>
                <w:b/>
                <w:bCs/>
                <w:color w:val="000000"/>
                <w:sz w:val="24"/>
                <w:szCs w:val="24"/>
              </w:rPr>
            </w:pPr>
          </w:p>
        </w:tc>
      </w:tr>
      <w:tr w:rsidR="007B3A92" w:rsidRPr="00277F7F" w:rsidTr="00C103E5">
        <w:trPr>
          <w:trHeight w:val="1160"/>
        </w:trPr>
        <w:tc>
          <w:tcPr>
            <w:tcW w:w="1080" w:type="dxa"/>
            <w:shd w:val="clear" w:color="auto" w:fill="auto"/>
            <w:noWrap/>
            <w:vAlign w:val="bottom"/>
            <w:hideMark/>
          </w:tcPr>
          <w:p w:rsidR="007B3A92" w:rsidRPr="00277F7F" w:rsidRDefault="002B1AB8" w:rsidP="00F22C55">
            <w:pPr>
              <w:spacing w:after="0" w:line="240" w:lineRule="auto"/>
              <w:jc w:val="center"/>
              <w:rPr>
                <w:rFonts w:ascii="Times New Roman" w:eastAsia="Times New Roman" w:hAnsi="Times New Roman" w:cs="Times New Roman"/>
                <w:color w:val="000000"/>
              </w:rPr>
            </w:pPr>
            <w:r w:rsidRPr="002B1AB8">
              <w:rPr>
                <w:rFonts w:ascii="Times New Roman" w:eastAsia="Times New Roman" w:hAnsi="Times New Roman" w:cs="Times New Roman"/>
                <w:color w:val="000000"/>
              </w:rPr>
              <w:lastRenderedPageBreak/>
              <w:t>7.I</w:t>
            </w:r>
          </w:p>
        </w:tc>
        <w:tc>
          <w:tcPr>
            <w:tcW w:w="4410" w:type="dxa"/>
            <w:shd w:val="clear" w:color="auto" w:fill="auto"/>
            <w:hideMark/>
          </w:tcPr>
          <w:p w:rsidR="007B3A92" w:rsidRPr="00277F7F" w:rsidRDefault="002B1AB8" w:rsidP="00A55317">
            <w:pPr>
              <w:spacing w:after="0" w:line="240" w:lineRule="auto"/>
              <w:rPr>
                <w:rFonts w:ascii="Times New Roman" w:eastAsia="Times New Roman" w:hAnsi="Times New Roman" w:cs="Times New Roman"/>
                <w:color w:val="000000"/>
                <w:sz w:val="24"/>
                <w:szCs w:val="24"/>
              </w:rPr>
            </w:pPr>
            <w:r w:rsidRPr="002B1AB8">
              <w:rPr>
                <w:rFonts w:ascii="Times New Roman" w:eastAsia="Times New Roman" w:hAnsi="Times New Roman" w:cs="Times New Roman"/>
                <w:color w:val="000000"/>
                <w:sz w:val="24"/>
                <w:szCs w:val="24"/>
              </w:rPr>
              <w:t>Avoids physical management of people in behavioral crisis whenever possible. Uses behavior management program techniques as required by individual agency policy.</w:t>
            </w:r>
          </w:p>
        </w:tc>
        <w:tc>
          <w:tcPr>
            <w:tcW w:w="1350" w:type="dxa"/>
            <w:shd w:val="clear" w:color="auto" w:fill="auto"/>
            <w:vAlign w:val="center"/>
            <w:hideMark/>
          </w:tcPr>
          <w:p w:rsidR="007B3A92" w:rsidRPr="00277F7F" w:rsidRDefault="002B1AB8" w:rsidP="00F22C55">
            <w:pPr>
              <w:spacing w:after="0" w:line="240" w:lineRule="auto"/>
              <w:jc w:val="center"/>
              <w:rPr>
                <w:rFonts w:ascii="Times New Roman" w:eastAsia="Times New Roman" w:hAnsi="Times New Roman" w:cs="Times New Roman"/>
                <w:b/>
                <w:bCs/>
                <w:color w:val="000000"/>
                <w:sz w:val="24"/>
                <w:szCs w:val="24"/>
              </w:rPr>
            </w:pPr>
            <w:r w:rsidRPr="002B1AB8">
              <w:rPr>
                <w:rFonts w:ascii="Times New Roman" w:eastAsia="Times New Roman" w:hAnsi="Times New Roman" w:cs="Times New Roman"/>
                <w:b/>
                <w:bCs/>
                <w:color w:val="000000"/>
                <w:sz w:val="24"/>
                <w:szCs w:val="24"/>
              </w:rPr>
              <w:t>X</w:t>
            </w:r>
          </w:p>
        </w:tc>
        <w:tc>
          <w:tcPr>
            <w:tcW w:w="1440" w:type="dxa"/>
            <w:shd w:val="clear" w:color="auto" w:fill="auto"/>
            <w:vAlign w:val="center"/>
            <w:hideMark/>
          </w:tcPr>
          <w:p w:rsidR="007B3A92" w:rsidRPr="00277F7F" w:rsidRDefault="002B1AB8" w:rsidP="00F22C55">
            <w:pPr>
              <w:spacing w:after="0" w:line="240" w:lineRule="auto"/>
              <w:jc w:val="center"/>
              <w:rPr>
                <w:rFonts w:ascii="Times New Roman" w:eastAsia="Times New Roman" w:hAnsi="Times New Roman" w:cs="Times New Roman"/>
                <w:b/>
                <w:bCs/>
                <w:color w:val="000000"/>
                <w:sz w:val="24"/>
                <w:szCs w:val="24"/>
              </w:rPr>
            </w:pPr>
            <w:r w:rsidRPr="002B1AB8">
              <w:rPr>
                <w:rFonts w:ascii="Times New Roman" w:eastAsia="Times New Roman" w:hAnsi="Times New Roman" w:cs="Times New Roman"/>
                <w:b/>
                <w:bCs/>
                <w:color w:val="000000"/>
                <w:sz w:val="24"/>
                <w:szCs w:val="24"/>
              </w:rPr>
              <w:t>X</w:t>
            </w:r>
          </w:p>
        </w:tc>
        <w:tc>
          <w:tcPr>
            <w:tcW w:w="1620" w:type="dxa"/>
            <w:shd w:val="clear" w:color="auto" w:fill="auto"/>
            <w:vAlign w:val="center"/>
            <w:hideMark/>
          </w:tcPr>
          <w:p w:rsidR="007B3A92" w:rsidRPr="00277F7F" w:rsidRDefault="002B1AB8" w:rsidP="00F22C55">
            <w:pPr>
              <w:spacing w:after="0" w:line="240" w:lineRule="auto"/>
              <w:jc w:val="center"/>
              <w:rPr>
                <w:rFonts w:ascii="Times New Roman" w:eastAsia="Times New Roman" w:hAnsi="Times New Roman" w:cs="Times New Roman"/>
                <w:b/>
                <w:bCs/>
                <w:color w:val="000000"/>
                <w:sz w:val="24"/>
                <w:szCs w:val="24"/>
              </w:rPr>
            </w:pPr>
            <w:r w:rsidRPr="002B1AB8">
              <w:rPr>
                <w:rFonts w:ascii="Times New Roman" w:eastAsia="Times New Roman" w:hAnsi="Times New Roman" w:cs="Times New Roman"/>
                <w:b/>
                <w:bCs/>
                <w:color w:val="000000"/>
                <w:sz w:val="24"/>
                <w:szCs w:val="24"/>
              </w:rPr>
              <w:t>X</w:t>
            </w:r>
          </w:p>
        </w:tc>
        <w:tc>
          <w:tcPr>
            <w:tcW w:w="1276" w:type="dxa"/>
          </w:tcPr>
          <w:p w:rsidR="007B3A92" w:rsidRPr="00277F7F" w:rsidRDefault="007B3A92" w:rsidP="00F22C55">
            <w:pPr>
              <w:spacing w:after="0" w:line="240" w:lineRule="auto"/>
              <w:jc w:val="center"/>
              <w:rPr>
                <w:rFonts w:ascii="Times New Roman" w:eastAsia="Times New Roman" w:hAnsi="Times New Roman" w:cs="Times New Roman"/>
                <w:b/>
                <w:bCs/>
                <w:color w:val="000000"/>
                <w:sz w:val="24"/>
                <w:szCs w:val="24"/>
              </w:rPr>
            </w:pPr>
          </w:p>
        </w:tc>
        <w:tc>
          <w:tcPr>
            <w:tcW w:w="1514" w:type="dxa"/>
          </w:tcPr>
          <w:p w:rsidR="007B3A92" w:rsidRPr="00277F7F" w:rsidRDefault="007B3A92" w:rsidP="00F22C55">
            <w:pPr>
              <w:spacing w:after="0" w:line="240" w:lineRule="auto"/>
              <w:jc w:val="center"/>
              <w:rPr>
                <w:rFonts w:ascii="Times New Roman" w:eastAsia="Times New Roman" w:hAnsi="Times New Roman" w:cs="Times New Roman"/>
                <w:b/>
                <w:bCs/>
                <w:color w:val="000000"/>
                <w:sz w:val="24"/>
                <w:szCs w:val="24"/>
              </w:rPr>
            </w:pPr>
          </w:p>
        </w:tc>
        <w:tc>
          <w:tcPr>
            <w:tcW w:w="1260" w:type="dxa"/>
          </w:tcPr>
          <w:p w:rsidR="007B3A92" w:rsidRPr="00277F7F" w:rsidRDefault="007B3A92" w:rsidP="00696996">
            <w:pPr>
              <w:spacing w:after="0" w:line="240" w:lineRule="auto"/>
              <w:ind w:right="-288"/>
              <w:jc w:val="center"/>
              <w:rPr>
                <w:rFonts w:ascii="Times New Roman" w:eastAsia="Times New Roman" w:hAnsi="Times New Roman" w:cs="Times New Roman"/>
                <w:b/>
                <w:bCs/>
                <w:color w:val="000000"/>
                <w:sz w:val="24"/>
                <w:szCs w:val="24"/>
              </w:rPr>
            </w:pPr>
          </w:p>
        </w:tc>
      </w:tr>
      <w:tr w:rsidR="007B3A92" w:rsidRPr="00277F7F" w:rsidTr="00C00CA8">
        <w:trPr>
          <w:trHeight w:val="984"/>
        </w:trPr>
        <w:tc>
          <w:tcPr>
            <w:tcW w:w="1080" w:type="dxa"/>
            <w:shd w:val="clear" w:color="auto" w:fill="auto"/>
            <w:noWrap/>
            <w:vAlign w:val="bottom"/>
            <w:hideMark/>
          </w:tcPr>
          <w:p w:rsidR="007B3A92" w:rsidRPr="00277F7F" w:rsidRDefault="002B1AB8" w:rsidP="00F22C55">
            <w:pPr>
              <w:spacing w:after="0" w:line="240" w:lineRule="auto"/>
              <w:jc w:val="center"/>
              <w:rPr>
                <w:rFonts w:ascii="Times New Roman" w:eastAsia="Times New Roman" w:hAnsi="Times New Roman" w:cs="Times New Roman"/>
                <w:color w:val="000000"/>
              </w:rPr>
            </w:pPr>
            <w:r w:rsidRPr="002B1AB8">
              <w:rPr>
                <w:rFonts w:ascii="Times New Roman" w:eastAsia="Times New Roman" w:hAnsi="Times New Roman" w:cs="Times New Roman"/>
                <w:color w:val="000000"/>
              </w:rPr>
              <w:t>7.J</w:t>
            </w:r>
          </w:p>
        </w:tc>
        <w:tc>
          <w:tcPr>
            <w:tcW w:w="4410" w:type="dxa"/>
            <w:shd w:val="clear" w:color="auto" w:fill="auto"/>
            <w:hideMark/>
          </w:tcPr>
          <w:p w:rsidR="007B3A92" w:rsidRPr="00277F7F" w:rsidRDefault="002B1AB8" w:rsidP="00A55317">
            <w:pPr>
              <w:spacing w:after="0" w:line="240" w:lineRule="auto"/>
              <w:rPr>
                <w:rFonts w:ascii="Times New Roman" w:eastAsia="Times New Roman" w:hAnsi="Times New Roman" w:cs="Times New Roman"/>
                <w:color w:val="000000"/>
                <w:sz w:val="24"/>
                <w:szCs w:val="24"/>
              </w:rPr>
            </w:pPr>
            <w:r w:rsidRPr="002B1AB8">
              <w:rPr>
                <w:rFonts w:ascii="Times New Roman" w:eastAsia="Times New Roman" w:hAnsi="Times New Roman" w:cs="Times New Roman"/>
                <w:color w:val="000000"/>
                <w:sz w:val="24"/>
                <w:szCs w:val="24"/>
              </w:rPr>
              <w:t>Stays calm, focused, and supportive of the person and the person’s needs when engaging around challenging behavior.</w:t>
            </w:r>
          </w:p>
        </w:tc>
        <w:tc>
          <w:tcPr>
            <w:tcW w:w="1350" w:type="dxa"/>
            <w:shd w:val="clear" w:color="auto" w:fill="auto"/>
            <w:vAlign w:val="center"/>
            <w:hideMark/>
          </w:tcPr>
          <w:p w:rsidR="007B3A92" w:rsidRPr="00277F7F" w:rsidRDefault="002B1AB8" w:rsidP="00F22C55">
            <w:pPr>
              <w:spacing w:after="0" w:line="240" w:lineRule="auto"/>
              <w:jc w:val="center"/>
              <w:rPr>
                <w:rFonts w:ascii="Times New Roman" w:eastAsia="Times New Roman" w:hAnsi="Times New Roman" w:cs="Times New Roman"/>
                <w:b/>
                <w:bCs/>
                <w:color w:val="000000"/>
                <w:sz w:val="24"/>
                <w:szCs w:val="24"/>
              </w:rPr>
            </w:pPr>
            <w:r w:rsidRPr="002B1AB8">
              <w:rPr>
                <w:rFonts w:ascii="Times New Roman" w:eastAsia="Times New Roman" w:hAnsi="Times New Roman" w:cs="Times New Roman"/>
                <w:b/>
                <w:bCs/>
                <w:color w:val="000000"/>
                <w:sz w:val="24"/>
                <w:szCs w:val="24"/>
              </w:rPr>
              <w:t>X</w:t>
            </w:r>
          </w:p>
        </w:tc>
        <w:tc>
          <w:tcPr>
            <w:tcW w:w="1440" w:type="dxa"/>
            <w:shd w:val="clear" w:color="auto" w:fill="auto"/>
            <w:vAlign w:val="center"/>
            <w:hideMark/>
          </w:tcPr>
          <w:p w:rsidR="007B3A92" w:rsidRPr="00277F7F" w:rsidRDefault="002B1AB8" w:rsidP="00F22C55">
            <w:pPr>
              <w:spacing w:after="0" w:line="240" w:lineRule="auto"/>
              <w:jc w:val="center"/>
              <w:rPr>
                <w:rFonts w:ascii="Times New Roman" w:eastAsia="Times New Roman" w:hAnsi="Times New Roman" w:cs="Times New Roman"/>
                <w:b/>
                <w:bCs/>
                <w:color w:val="000000"/>
                <w:sz w:val="24"/>
                <w:szCs w:val="24"/>
              </w:rPr>
            </w:pPr>
            <w:r w:rsidRPr="002B1AB8">
              <w:rPr>
                <w:rFonts w:ascii="Times New Roman" w:eastAsia="Times New Roman" w:hAnsi="Times New Roman" w:cs="Times New Roman"/>
                <w:b/>
                <w:bCs/>
                <w:color w:val="000000"/>
                <w:sz w:val="24"/>
                <w:szCs w:val="24"/>
              </w:rPr>
              <w:t>X</w:t>
            </w:r>
          </w:p>
        </w:tc>
        <w:tc>
          <w:tcPr>
            <w:tcW w:w="1620" w:type="dxa"/>
            <w:shd w:val="clear" w:color="auto" w:fill="auto"/>
            <w:vAlign w:val="center"/>
            <w:hideMark/>
          </w:tcPr>
          <w:p w:rsidR="007B3A92" w:rsidRPr="00277F7F" w:rsidRDefault="002B1AB8" w:rsidP="00F22C55">
            <w:pPr>
              <w:spacing w:after="0" w:line="240" w:lineRule="auto"/>
              <w:jc w:val="center"/>
              <w:rPr>
                <w:rFonts w:ascii="Times New Roman" w:eastAsia="Times New Roman" w:hAnsi="Times New Roman" w:cs="Times New Roman"/>
                <w:b/>
                <w:bCs/>
                <w:color w:val="000000"/>
                <w:sz w:val="24"/>
                <w:szCs w:val="24"/>
              </w:rPr>
            </w:pPr>
            <w:r w:rsidRPr="002B1AB8">
              <w:rPr>
                <w:rFonts w:ascii="Times New Roman" w:eastAsia="Times New Roman" w:hAnsi="Times New Roman" w:cs="Times New Roman"/>
                <w:b/>
                <w:bCs/>
                <w:color w:val="000000"/>
                <w:sz w:val="24"/>
                <w:szCs w:val="24"/>
              </w:rPr>
              <w:t>X</w:t>
            </w:r>
          </w:p>
        </w:tc>
        <w:tc>
          <w:tcPr>
            <w:tcW w:w="1276" w:type="dxa"/>
          </w:tcPr>
          <w:p w:rsidR="007B3A92" w:rsidRPr="00277F7F" w:rsidRDefault="007B3A92" w:rsidP="00F22C55">
            <w:pPr>
              <w:spacing w:after="0" w:line="240" w:lineRule="auto"/>
              <w:jc w:val="center"/>
              <w:rPr>
                <w:rFonts w:ascii="Times New Roman" w:eastAsia="Times New Roman" w:hAnsi="Times New Roman" w:cs="Times New Roman"/>
                <w:b/>
                <w:bCs/>
                <w:color w:val="000000"/>
                <w:sz w:val="24"/>
                <w:szCs w:val="24"/>
              </w:rPr>
            </w:pPr>
          </w:p>
        </w:tc>
        <w:tc>
          <w:tcPr>
            <w:tcW w:w="1514" w:type="dxa"/>
          </w:tcPr>
          <w:p w:rsidR="007B3A92" w:rsidRPr="00277F7F" w:rsidRDefault="007B3A92" w:rsidP="00F22C55">
            <w:pPr>
              <w:spacing w:after="0" w:line="240" w:lineRule="auto"/>
              <w:jc w:val="center"/>
              <w:rPr>
                <w:rFonts w:ascii="Times New Roman" w:eastAsia="Times New Roman" w:hAnsi="Times New Roman" w:cs="Times New Roman"/>
                <w:b/>
                <w:bCs/>
                <w:color w:val="000000"/>
                <w:sz w:val="24"/>
                <w:szCs w:val="24"/>
              </w:rPr>
            </w:pPr>
          </w:p>
        </w:tc>
        <w:tc>
          <w:tcPr>
            <w:tcW w:w="1260" w:type="dxa"/>
          </w:tcPr>
          <w:p w:rsidR="007B3A92" w:rsidRPr="00277F7F" w:rsidRDefault="007B3A92" w:rsidP="00696996">
            <w:pPr>
              <w:spacing w:after="0" w:line="240" w:lineRule="auto"/>
              <w:ind w:right="-288"/>
              <w:jc w:val="center"/>
              <w:rPr>
                <w:rFonts w:ascii="Times New Roman" w:eastAsia="Times New Roman" w:hAnsi="Times New Roman" w:cs="Times New Roman"/>
                <w:b/>
                <w:bCs/>
                <w:color w:val="000000"/>
                <w:sz w:val="24"/>
                <w:szCs w:val="24"/>
              </w:rPr>
            </w:pPr>
          </w:p>
        </w:tc>
      </w:tr>
      <w:tr w:rsidR="007B3A92" w:rsidRPr="00277F7F" w:rsidTr="00824602">
        <w:trPr>
          <w:trHeight w:val="485"/>
        </w:trPr>
        <w:tc>
          <w:tcPr>
            <w:tcW w:w="1080" w:type="dxa"/>
            <w:shd w:val="clear" w:color="auto" w:fill="auto"/>
            <w:noWrap/>
            <w:vAlign w:val="bottom"/>
            <w:hideMark/>
          </w:tcPr>
          <w:p w:rsidR="007B3A92" w:rsidRPr="00277F7F" w:rsidRDefault="002B1AB8" w:rsidP="00F22C55">
            <w:pPr>
              <w:spacing w:after="0" w:line="240" w:lineRule="auto"/>
              <w:jc w:val="center"/>
              <w:rPr>
                <w:rFonts w:ascii="Times New Roman" w:eastAsia="Times New Roman" w:hAnsi="Times New Roman" w:cs="Times New Roman"/>
                <w:color w:val="000000"/>
              </w:rPr>
            </w:pPr>
            <w:r w:rsidRPr="002B1AB8">
              <w:rPr>
                <w:rFonts w:ascii="Times New Roman" w:eastAsia="Times New Roman" w:hAnsi="Times New Roman" w:cs="Times New Roman"/>
                <w:color w:val="000000"/>
              </w:rPr>
              <w:t>7.K</w:t>
            </w:r>
          </w:p>
        </w:tc>
        <w:tc>
          <w:tcPr>
            <w:tcW w:w="4410" w:type="dxa"/>
            <w:shd w:val="clear" w:color="auto" w:fill="auto"/>
            <w:hideMark/>
          </w:tcPr>
          <w:p w:rsidR="007B3A92" w:rsidRPr="00277F7F" w:rsidRDefault="002B1AB8" w:rsidP="008E1A53">
            <w:pPr>
              <w:spacing w:after="0" w:line="240" w:lineRule="auto"/>
              <w:rPr>
                <w:rFonts w:ascii="Times New Roman" w:eastAsia="Times New Roman" w:hAnsi="Times New Roman" w:cs="Times New Roman"/>
                <w:color w:val="000000"/>
                <w:sz w:val="24"/>
                <w:szCs w:val="24"/>
              </w:rPr>
            </w:pPr>
            <w:r w:rsidRPr="002B1AB8">
              <w:rPr>
                <w:rFonts w:ascii="Times New Roman" w:eastAsia="Times New Roman" w:hAnsi="Times New Roman" w:cs="Times New Roman"/>
                <w:color w:val="000000"/>
                <w:sz w:val="24"/>
                <w:szCs w:val="24"/>
              </w:rPr>
              <w:t>Uses effective methods to ensure that expectations are clear to the person and presented in ways that make sense in the moment.</w:t>
            </w:r>
          </w:p>
        </w:tc>
        <w:tc>
          <w:tcPr>
            <w:tcW w:w="1350" w:type="dxa"/>
            <w:shd w:val="clear" w:color="auto" w:fill="auto"/>
            <w:vAlign w:val="center"/>
            <w:hideMark/>
          </w:tcPr>
          <w:p w:rsidR="007B3A92" w:rsidRPr="00277F7F" w:rsidRDefault="002B1AB8" w:rsidP="00F22C55">
            <w:pPr>
              <w:spacing w:after="0" w:line="240" w:lineRule="auto"/>
              <w:jc w:val="center"/>
              <w:rPr>
                <w:rFonts w:ascii="Times New Roman" w:eastAsia="Times New Roman" w:hAnsi="Times New Roman" w:cs="Times New Roman"/>
                <w:b/>
                <w:bCs/>
                <w:color w:val="000000"/>
                <w:sz w:val="24"/>
                <w:szCs w:val="24"/>
              </w:rPr>
            </w:pPr>
            <w:r w:rsidRPr="002B1AB8">
              <w:rPr>
                <w:rFonts w:ascii="Times New Roman" w:eastAsia="Times New Roman" w:hAnsi="Times New Roman" w:cs="Times New Roman"/>
                <w:b/>
                <w:bCs/>
                <w:color w:val="000000"/>
                <w:sz w:val="24"/>
                <w:szCs w:val="24"/>
              </w:rPr>
              <w:t>X</w:t>
            </w:r>
          </w:p>
        </w:tc>
        <w:tc>
          <w:tcPr>
            <w:tcW w:w="1440" w:type="dxa"/>
            <w:shd w:val="clear" w:color="auto" w:fill="auto"/>
            <w:vAlign w:val="center"/>
            <w:hideMark/>
          </w:tcPr>
          <w:p w:rsidR="007B3A92" w:rsidRPr="00277F7F" w:rsidRDefault="002B1AB8" w:rsidP="00F22C55">
            <w:pPr>
              <w:spacing w:after="0" w:line="240" w:lineRule="auto"/>
              <w:jc w:val="center"/>
              <w:rPr>
                <w:rFonts w:ascii="Times New Roman" w:eastAsia="Times New Roman" w:hAnsi="Times New Roman" w:cs="Times New Roman"/>
                <w:b/>
                <w:bCs/>
                <w:color w:val="000000"/>
                <w:sz w:val="24"/>
                <w:szCs w:val="24"/>
              </w:rPr>
            </w:pPr>
            <w:r w:rsidRPr="002B1AB8">
              <w:rPr>
                <w:rFonts w:ascii="Times New Roman" w:eastAsia="Times New Roman" w:hAnsi="Times New Roman" w:cs="Times New Roman"/>
                <w:b/>
                <w:bCs/>
                <w:color w:val="000000"/>
                <w:sz w:val="24"/>
                <w:szCs w:val="24"/>
              </w:rPr>
              <w:t>X</w:t>
            </w:r>
          </w:p>
        </w:tc>
        <w:tc>
          <w:tcPr>
            <w:tcW w:w="1620" w:type="dxa"/>
            <w:shd w:val="clear" w:color="auto" w:fill="auto"/>
            <w:vAlign w:val="center"/>
            <w:hideMark/>
          </w:tcPr>
          <w:p w:rsidR="007B3A92" w:rsidRPr="00277F7F" w:rsidRDefault="002B1AB8" w:rsidP="00F22C55">
            <w:pPr>
              <w:spacing w:after="0" w:line="240" w:lineRule="auto"/>
              <w:jc w:val="center"/>
              <w:rPr>
                <w:rFonts w:ascii="Times New Roman" w:eastAsia="Times New Roman" w:hAnsi="Times New Roman" w:cs="Times New Roman"/>
                <w:b/>
                <w:bCs/>
                <w:color w:val="000000"/>
                <w:sz w:val="24"/>
                <w:szCs w:val="24"/>
              </w:rPr>
            </w:pPr>
            <w:r w:rsidRPr="002B1AB8">
              <w:rPr>
                <w:rFonts w:ascii="Times New Roman" w:eastAsia="Times New Roman" w:hAnsi="Times New Roman" w:cs="Times New Roman"/>
                <w:b/>
                <w:bCs/>
                <w:color w:val="000000"/>
                <w:sz w:val="24"/>
                <w:szCs w:val="24"/>
              </w:rPr>
              <w:t>X</w:t>
            </w:r>
          </w:p>
        </w:tc>
        <w:tc>
          <w:tcPr>
            <w:tcW w:w="1276" w:type="dxa"/>
          </w:tcPr>
          <w:p w:rsidR="007B3A92" w:rsidRPr="00277F7F" w:rsidRDefault="007B3A92" w:rsidP="00F22C55">
            <w:pPr>
              <w:spacing w:after="0" w:line="240" w:lineRule="auto"/>
              <w:jc w:val="center"/>
              <w:rPr>
                <w:rFonts w:ascii="Times New Roman" w:eastAsia="Times New Roman" w:hAnsi="Times New Roman" w:cs="Times New Roman"/>
                <w:b/>
                <w:bCs/>
                <w:color w:val="000000"/>
                <w:sz w:val="24"/>
                <w:szCs w:val="24"/>
              </w:rPr>
            </w:pPr>
          </w:p>
        </w:tc>
        <w:tc>
          <w:tcPr>
            <w:tcW w:w="1514" w:type="dxa"/>
          </w:tcPr>
          <w:p w:rsidR="007B3A92" w:rsidRPr="00277F7F" w:rsidRDefault="007B3A92" w:rsidP="00F22C55">
            <w:pPr>
              <w:spacing w:after="0" w:line="240" w:lineRule="auto"/>
              <w:jc w:val="center"/>
              <w:rPr>
                <w:rFonts w:ascii="Times New Roman" w:eastAsia="Times New Roman" w:hAnsi="Times New Roman" w:cs="Times New Roman"/>
                <w:b/>
                <w:bCs/>
                <w:color w:val="000000"/>
                <w:sz w:val="24"/>
                <w:szCs w:val="24"/>
              </w:rPr>
            </w:pPr>
          </w:p>
        </w:tc>
        <w:tc>
          <w:tcPr>
            <w:tcW w:w="1260" w:type="dxa"/>
          </w:tcPr>
          <w:p w:rsidR="007B3A92" w:rsidRPr="00277F7F" w:rsidRDefault="007B3A92" w:rsidP="00696996">
            <w:pPr>
              <w:spacing w:after="0" w:line="240" w:lineRule="auto"/>
              <w:ind w:right="-288"/>
              <w:jc w:val="center"/>
              <w:rPr>
                <w:rFonts w:ascii="Times New Roman" w:eastAsia="Times New Roman" w:hAnsi="Times New Roman" w:cs="Times New Roman"/>
                <w:b/>
                <w:bCs/>
                <w:color w:val="000000"/>
                <w:sz w:val="24"/>
                <w:szCs w:val="24"/>
              </w:rPr>
            </w:pPr>
          </w:p>
        </w:tc>
      </w:tr>
      <w:tr w:rsidR="007B3A92" w:rsidRPr="00277F7F" w:rsidTr="00C00CA8">
        <w:trPr>
          <w:trHeight w:val="1272"/>
        </w:trPr>
        <w:tc>
          <w:tcPr>
            <w:tcW w:w="1080" w:type="dxa"/>
            <w:shd w:val="clear" w:color="auto" w:fill="auto"/>
            <w:noWrap/>
            <w:vAlign w:val="bottom"/>
            <w:hideMark/>
          </w:tcPr>
          <w:p w:rsidR="007B3A92" w:rsidRPr="00277F7F" w:rsidRDefault="002B1AB8" w:rsidP="00F22C55">
            <w:pPr>
              <w:spacing w:after="0" w:line="240" w:lineRule="auto"/>
              <w:jc w:val="center"/>
              <w:rPr>
                <w:rFonts w:ascii="Times New Roman" w:eastAsia="Times New Roman" w:hAnsi="Times New Roman" w:cs="Times New Roman"/>
                <w:color w:val="000000"/>
              </w:rPr>
            </w:pPr>
            <w:r w:rsidRPr="002B1AB8">
              <w:rPr>
                <w:rFonts w:ascii="Times New Roman" w:eastAsia="Times New Roman" w:hAnsi="Times New Roman" w:cs="Times New Roman"/>
                <w:color w:val="000000"/>
              </w:rPr>
              <w:t>7.L</w:t>
            </w:r>
          </w:p>
        </w:tc>
        <w:tc>
          <w:tcPr>
            <w:tcW w:w="4410" w:type="dxa"/>
            <w:shd w:val="clear" w:color="auto" w:fill="auto"/>
            <w:hideMark/>
          </w:tcPr>
          <w:p w:rsidR="007B3A92" w:rsidRPr="00277F7F" w:rsidRDefault="002B1AB8" w:rsidP="008E1A53">
            <w:pPr>
              <w:spacing w:after="0" w:line="240" w:lineRule="auto"/>
              <w:rPr>
                <w:rFonts w:ascii="Times New Roman" w:eastAsia="Times New Roman" w:hAnsi="Times New Roman" w:cs="Times New Roman"/>
                <w:color w:val="000000"/>
                <w:sz w:val="24"/>
                <w:szCs w:val="24"/>
              </w:rPr>
            </w:pPr>
            <w:r w:rsidRPr="002B1AB8">
              <w:rPr>
                <w:rFonts w:ascii="Times New Roman" w:eastAsia="Times New Roman" w:hAnsi="Times New Roman" w:cs="Times New Roman"/>
                <w:color w:val="000000"/>
                <w:sz w:val="24"/>
                <w:szCs w:val="24"/>
              </w:rPr>
              <w:t>Dev</w:t>
            </w:r>
            <w:r w:rsidR="008E1A53">
              <w:rPr>
                <w:rFonts w:ascii="Times New Roman" w:eastAsia="Times New Roman" w:hAnsi="Times New Roman" w:cs="Times New Roman"/>
                <w:color w:val="000000"/>
                <w:sz w:val="24"/>
                <w:szCs w:val="24"/>
              </w:rPr>
              <w:t>e</w:t>
            </w:r>
            <w:r w:rsidRPr="002B1AB8">
              <w:rPr>
                <w:rFonts w:ascii="Times New Roman" w:eastAsia="Times New Roman" w:hAnsi="Times New Roman" w:cs="Times New Roman"/>
                <w:color w:val="000000"/>
                <w:sz w:val="24"/>
                <w:szCs w:val="24"/>
              </w:rPr>
              <w:t xml:space="preserve">lops a </w:t>
            </w:r>
            <w:proofErr w:type="gramStart"/>
            <w:r w:rsidRPr="002B1AB8">
              <w:rPr>
                <w:rFonts w:ascii="Times New Roman" w:eastAsia="Times New Roman" w:hAnsi="Times New Roman" w:cs="Times New Roman"/>
                <w:color w:val="000000"/>
                <w:sz w:val="24"/>
                <w:szCs w:val="24"/>
              </w:rPr>
              <w:t>behavior  plan</w:t>
            </w:r>
            <w:proofErr w:type="gramEnd"/>
            <w:r w:rsidRPr="002B1AB8">
              <w:rPr>
                <w:rFonts w:ascii="Times New Roman" w:eastAsia="Times New Roman" w:hAnsi="Times New Roman" w:cs="Times New Roman"/>
                <w:color w:val="000000"/>
                <w:sz w:val="24"/>
                <w:szCs w:val="24"/>
              </w:rPr>
              <w:t xml:space="preserve"> that includes proactive</w:t>
            </w:r>
            <w:r w:rsidR="008E1A53">
              <w:rPr>
                <w:rFonts w:ascii="Times New Roman" w:eastAsia="Times New Roman" w:hAnsi="Times New Roman" w:cs="Times New Roman"/>
                <w:color w:val="000000"/>
                <w:sz w:val="24"/>
                <w:szCs w:val="24"/>
              </w:rPr>
              <w:t xml:space="preserve"> and</w:t>
            </w:r>
            <w:r w:rsidRPr="002B1AB8">
              <w:rPr>
                <w:rFonts w:ascii="Times New Roman" w:eastAsia="Times New Roman" w:hAnsi="Times New Roman" w:cs="Times New Roman"/>
                <w:color w:val="000000"/>
                <w:sz w:val="24"/>
                <w:szCs w:val="24"/>
              </w:rPr>
              <w:t xml:space="preserve"> reactive strategies and indentified behaviors targeted for increase and behaviors targeted for decrease. </w:t>
            </w:r>
            <w:r w:rsidR="005308CE">
              <w:rPr>
                <w:rFonts w:ascii="Times New Roman" w:eastAsia="Times New Roman" w:hAnsi="Times New Roman" w:cs="Times New Roman"/>
                <w:color w:val="000000"/>
                <w:sz w:val="24"/>
                <w:szCs w:val="24"/>
              </w:rPr>
              <w:t>Fully defines behaviors to ensure that everyone who administers the plan is in agreement.</w:t>
            </w:r>
          </w:p>
        </w:tc>
        <w:tc>
          <w:tcPr>
            <w:tcW w:w="1350" w:type="dxa"/>
            <w:shd w:val="clear" w:color="auto" w:fill="auto"/>
            <w:vAlign w:val="center"/>
            <w:hideMark/>
          </w:tcPr>
          <w:p w:rsidR="007B3A92" w:rsidRPr="00277F7F" w:rsidRDefault="007B3A92" w:rsidP="00F22C55">
            <w:pPr>
              <w:spacing w:after="0" w:line="240" w:lineRule="auto"/>
              <w:jc w:val="center"/>
              <w:rPr>
                <w:rFonts w:ascii="Times New Roman" w:eastAsia="Times New Roman" w:hAnsi="Times New Roman" w:cs="Times New Roman"/>
                <w:b/>
                <w:bCs/>
                <w:color w:val="000000"/>
              </w:rPr>
            </w:pPr>
          </w:p>
        </w:tc>
        <w:tc>
          <w:tcPr>
            <w:tcW w:w="1440" w:type="dxa"/>
            <w:shd w:val="clear" w:color="auto" w:fill="auto"/>
            <w:vAlign w:val="center"/>
            <w:hideMark/>
          </w:tcPr>
          <w:p w:rsidR="007B3A92" w:rsidRPr="00277F7F" w:rsidRDefault="007B3A92" w:rsidP="00F22C55">
            <w:pPr>
              <w:spacing w:after="0" w:line="240" w:lineRule="auto"/>
              <w:jc w:val="center"/>
              <w:rPr>
                <w:rFonts w:ascii="Times New Roman" w:eastAsia="Times New Roman" w:hAnsi="Times New Roman" w:cs="Times New Roman"/>
                <w:b/>
                <w:bCs/>
                <w:color w:val="000000"/>
              </w:rPr>
            </w:pPr>
          </w:p>
        </w:tc>
        <w:tc>
          <w:tcPr>
            <w:tcW w:w="1620" w:type="dxa"/>
            <w:shd w:val="clear" w:color="auto" w:fill="auto"/>
            <w:vAlign w:val="center"/>
            <w:hideMark/>
          </w:tcPr>
          <w:p w:rsidR="007B3A92" w:rsidRPr="00277F7F" w:rsidRDefault="002B1AB8" w:rsidP="00F22C55">
            <w:pPr>
              <w:spacing w:after="0" w:line="240" w:lineRule="auto"/>
              <w:jc w:val="center"/>
              <w:rPr>
                <w:rFonts w:ascii="Times New Roman" w:eastAsia="Times New Roman" w:hAnsi="Times New Roman" w:cs="Times New Roman"/>
                <w:b/>
                <w:bCs/>
                <w:color w:val="000000"/>
              </w:rPr>
            </w:pPr>
            <w:r w:rsidRPr="002B1AB8">
              <w:rPr>
                <w:rFonts w:ascii="Times New Roman" w:eastAsia="Times New Roman" w:hAnsi="Times New Roman" w:cs="Times New Roman"/>
                <w:b/>
                <w:bCs/>
                <w:color w:val="000000"/>
              </w:rPr>
              <w:t>X</w:t>
            </w:r>
          </w:p>
        </w:tc>
        <w:tc>
          <w:tcPr>
            <w:tcW w:w="1276" w:type="dxa"/>
          </w:tcPr>
          <w:p w:rsidR="007B3A92" w:rsidRPr="00277F7F" w:rsidRDefault="007B3A92" w:rsidP="00F22C55">
            <w:pPr>
              <w:spacing w:after="0" w:line="240" w:lineRule="auto"/>
              <w:jc w:val="center"/>
              <w:rPr>
                <w:rFonts w:ascii="Times New Roman" w:eastAsia="Times New Roman" w:hAnsi="Times New Roman" w:cs="Times New Roman"/>
                <w:b/>
                <w:bCs/>
                <w:color w:val="000000"/>
              </w:rPr>
            </w:pPr>
          </w:p>
        </w:tc>
        <w:tc>
          <w:tcPr>
            <w:tcW w:w="1514" w:type="dxa"/>
          </w:tcPr>
          <w:p w:rsidR="007B3A92" w:rsidRPr="00277F7F" w:rsidRDefault="007B3A92" w:rsidP="00F22C55">
            <w:pPr>
              <w:spacing w:after="0" w:line="240" w:lineRule="auto"/>
              <w:jc w:val="center"/>
              <w:rPr>
                <w:rFonts w:ascii="Times New Roman" w:eastAsia="Times New Roman" w:hAnsi="Times New Roman" w:cs="Times New Roman"/>
                <w:b/>
                <w:bCs/>
                <w:color w:val="000000"/>
              </w:rPr>
            </w:pPr>
          </w:p>
        </w:tc>
        <w:tc>
          <w:tcPr>
            <w:tcW w:w="1260" w:type="dxa"/>
          </w:tcPr>
          <w:p w:rsidR="007B3A92" w:rsidRPr="00277F7F" w:rsidRDefault="007B3A92" w:rsidP="00696996">
            <w:pPr>
              <w:spacing w:after="0" w:line="240" w:lineRule="auto"/>
              <w:ind w:right="-288"/>
              <w:jc w:val="center"/>
              <w:rPr>
                <w:rFonts w:ascii="Times New Roman" w:eastAsia="Times New Roman" w:hAnsi="Times New Roman" w:cs="Times New Roman"/>
                <w:b/>
                <w:bCs/>
                <w:color w:val="000000"/>
              </w:rPr>
            </w:pPr>
          </w:p>
        </w:tc>
      </w:tr>
    </w:tbl>
    <w:p w:rsidR="00F22C55" w:rsidRPr="00277F7F" w:rsidRDefault="00F22C55">
      <w:pPr>
        <w:rPr>
          <w:rFonts w:ascii="Times New Roman" w:hAnsi="Times New Roman" w:cs="Times New Roman"/>
        </w:rPr>
      </w:pPr>
    </w:p>
    <w:sectPr w:rsidR="00F22C55" w:rsidRPr="00277F7F" w:rsidSect="00510F95">
      <w:headerReference w:type="even" r:id="rId17"/>
      <w:headerReference w:type="default" r:id="rId18"/>
      <w:footerReference w:type="even" r:id="rId19"/>
      <w:footerReference w:type="default" r:id="rId20"/>
      <w:headerReference w:type="first" r:id="rId21"/>
      <w:footerReference w:type="first" r:id="rId22"/>
      <w:pgSz w:w="15840" w:h="12240" w:orient="landscape"/>
      <w:pgMar w:top="900" w:right="1440" w:bottom="1440" w:left="1440" w:header="720" w:footer="720" w:gutter="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0B08DB6" w15:done="0"/>
  <w15:commentEx w15:paraId="60393DC1" w15:done="0"/>
  <w15:commentEx w15:paraId="0F030FA0" w15:done="0"/>
  <w15:commentEx w15:paraId="037B1FEE"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14D4" w:rsidRDefault="006414D4" w:rsidP="00510F95">
      <w:pPr>
        <w:spacing w:after="0" w:line="240" w:lineRule="auto"/>
      </w:pPr>
      <w:r>
        <w:separator/>
      </w:r>
    </w:p>
  </w:endnote>
  <w:endnote w:type="continuationSeparator" w:id="0">
    <w:p w:rsidR="006414D4" w:rsidRDefault="006414D4" w:rsidP="00510F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F95" w:rsidRDefault="00510F9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033508"/>
      <w:docPartObj>
        <w:docPartGallery w:val="Page Numbers (Bottom of Page)"/>
        <w:docPartUnique/>
      </w:docPartObj>
    </w:sdtPr>
    <w:sdtContent>
      <w:p w:rsidR="00510F95" w:rsidRDefault="00510F95">
        <w:pPr>
          <w:pStyle w:val="Footer"/>
          <w:jc w:val="right"/>
        </w:pPr>
        <w:fldSimple w:instr=" PAGE   \* MERGEFORMAT ">
          <w:r>
            <w:rPr>
              <w:noProof/>
            </w:rPr>
            <w:t>5</w:t>
          </w:r>
        </w:fldSimple>
      </w:p>
    </w:sdtContent>
  </w:sdt>
  <w:p w:rsidR="00510F95" w:rsidRDefault="00510F95">
    <w:pPr>
      <w:pStyle w:val="Footer"/>
    </w:pPr>
    <w:r>
      <w:t>Edition I 2015</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F95" w:rsidRDefault="00510F9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14D4" w:rsidRDefault="006414D4" w:rsidP="00510F95">
      <w:pPr>
        <w:spacing w:after="0" w:line="240" w:lineRule="auto"/>
      </w:pPr>
      <w:r>
        <w:separator/>
      </w:r>
    </w:p>
  </w:footnote>
  <w:footnote w:type="continuationSeparator" w:id="0">
    <w:p w:rsidR="006414D4" w:rsidRDefault="006414D4" w:rsidP="00510F9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F95" w:rsidRDefault="00510F9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F95" w:rsidRDefault="00510F9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F95" w:rsidRDefault="00510F9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A431F"/>
    <w:multiLevelType w:val="hybridMultilevel"/>
    <w:tmpl w:val="5E880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7367B0"/>
    <w:multiLevelType w:val="multilevel"/>
    <w:tmpl w:val="1B865C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3A532F9"/>
    <w:multiLevelType w:val="hybridMultilevel"/>
    <w:tmpl w:val="D590AF7A"/>
    <w:lvl w:ilvl="0" w:tplc="6BF4ED0C">
      <w:start w:val="1"/>
      <w:numFmt w:val="decimal"/>
      <w:lvlText w:val="%1."/>
      <w:lvlJc w:val="left"/>
      <w:pPr>
        <w:tabs>
          <w:tab w:val="num" w:pos="360"/>
        </w:tabs>
        <w:ind w:left="360" w:hanging="360"/>
      </w:pPr>
    </w:lvl>
    <w:lvl w:ilvl="1" w:tplc="787A68F8" w:tentative="1">
      <w:start w:val="1"/>
      <w:numFmt w:val="lowerLetter"/>
      <w:lvlText w:val="%2."/>
      <w:lvlJc w:val="left"/>
      <w:pPr>
        <w:tabs>
          <w:tab w:val="num" w:pos="1080"/>
        </w:tabs>
        <w:ind w:left="1080" w:hanging="360"/>
      </w:pPr>
    </w:lvl>
    <w:lvl w:ilvl="2" w:tplc="493CDF7C" w:tentative="1">
      <w:start w:val="1"/>
      <w:numFmt w:val="lowerRoman"/>
      <w:lvlText w:val="%3."/>
      <w:lvlJc w:val="right"/>
      <w:pPr>
        <w:tabs>
          <w:tab w:val="num" w:pos="1800"/>
        </w:tabs>
        <w:ind w:left="1800" w:hanging="180"/>
      </w:pPr>
    </w:lvl>
    <w:lvl w:ilvl="3" w:tplc="4BA08A06" w:tentative="1">
      <w:start w:val="1"/>
      <w:numFmt w:val="decimal"/>
      <w:lvlText w:val="%4."/>
      <w:lvlJc w:val="left"/>
      <w:pPr>
        <w:tabs>
          <w:tab w:val="num" w:pos="2520"/>
        </w:tabs>
        <w:ind w:left="2520" w:hanging="360"/>
      </w:pPr>
    </w:lvl>
    <w:lvl w:ilvl="4" w:tplc="720002B6" w:tentative="1">
      <w:start w:val="1"/>
      <w:numFmt w:val="lowerLetter"/>
      <w:lvlText w:val="%5."/>
      <w:lvlJc w:val="left"/>
      <w:pPr>
        <w:tabs>
          <w:tab w:val="num" w:pos="3240"/>
        </w:tabs>
        <w:ind w:left="3240" w:hanging="360"/>
      </w:pPr>
    </w:lvl>
    <w:lvl w:ilvl="5" w:tplc="7D9A127E" w:tentative="1">
      <w:start w:val="1"/>
      <w:numFmt w:val="lowerRoman"/>
      <w:lvlText w:val="%6."/>
      <w:lvlJc w:val="right"/>
      <w:pPr>
        <w:tabs>
          <w:tab w:val="num" w:pos="3960"/>
        </w:tabs>
        <w:ind w:left="3960" w:hanging="180"/>
      </w:pPr>
    </w:lvl>
    <w:lvl w:ilvl="6" w:tplc="C2361040" w:tentative="1">
      <w:start w:val="1"/>
      <w:numFmt w:val="decimal"/>
      <w:lvlText w:val="%7."/>
      <w:lvlJc w:val="left"/>
      <w:pPr>
        <w:tabs>
          <w:tab w:val="num" w:pos="4680"/>
        </w:tabs>
        <w:ind w:left="4680" w:hanging="360"/>
      </w:pPr>
    </w:lvl>
    <w:lvl w:ilvl="7" w:tplc="A3FEC616" w:tentative="1">
      <w:start w:val="1"/>
      <w:numFmt w:val="lowerLetter"/>
      <w:lvlText w:val="%8."/>
      <w:lvlJc w:val="left"/>
      <w:pPr>
        <w:tabs>
          <w:tab w:val="num" w:pos="5400"/>
        </w:tabs>
        <w:ind w:left="5400" w:hanging="360"/>
      </w:pPr>
    </w:lvl>
    <w:lvl w:ilvl="8" w:tplc="ED3819D6" w:tentative="1">
      <w:start w:val="1"/>
      <w:numFmt w:val="lowerRoman"/>
      <w:lvlText w:val="%9."/>
      <w:lvlJc w:val="right"/>
      <w:pPr>
        <w:tabs>
          <w:tab w:val="num" w:pos="6120"/>
        </w:tabs>
        <w:ind w:left="6120" w:hanging="180"/>
      </w:pPr>
    </w:lvl>
  </w:abstractNum>
  <w:abstractNum w:abstractNumId="3">
    <w:nsid w:val="6B0C6D95"/>
    <w:multiLevelType w:val="hybridMultilevel"/>
    <w:tmpl w:val="C43E0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ristine Evanko">
    <w15:presenceInfo w15:providerId="Windows Live" w15:userId="c4981be8fcd6054b"/>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F22C55"/>
    <w:rsid w:val="00031EC0"/>
    <w:rsid w:val="00067351"/>
    <w:rsid w:val="000B63C8"/>
    <w:rsid w:val="000F4555"/>
    <w:rsid w:val="00125EC1"/>
    <w:rsid w:val="00154748"/>
    <w:rsid w:val="001A2C6B"/>
    <w:rsid w:val="00277F7F"/>
    <w:rsid w:val="00287424"/>
    <w:rsid w:val="002A199E"/>
    <w:rsid w:val="002B1AB8"/>
    <w:rsid w:val="002D0A70"/>
    <w:rsid w:val="002D7033"/>
    <w:rsid w:val="002F706A"/>
    <w:rsid w:val="00321C25"/>
    <w:rsid w:val="0037420E"/>
    <w:rsid w:val="003A7B00"/>
    <w:rsid w:val="003F73A0"/>
    <w:rsid w:val="00401CD4"/>
    <w:rsid w:val="004A14F4"/>
    <w:rsid w:val="004B7734"/>
    <w:rsid w:val="004C5605"/>
    <w:rsid w:val="00504B8C"/>
    <w:rsid w:val="00510F95"/>
    <w:rsid w:val="005308CE"/>
    <w:rsid w:val="005A6886"/>
    <w:rsid w:val="005D76AB"/>
    <w:rsid w:val="005F278F"/>
    <w:rsid w:val="006167A2"/>
    <w:rsid w:val="006414D4"/>
    <w:rsid w:val="0065384F"/>
    <w:rsid w:val="006815CD"/>
    <w:rsid w:val="00696996"/>
    <w:rsid w:val="00730120"/>
    <w:rsid w:val="00736825"/>
    <w:rsid w:val="00782FD1"/>
    <w:rsid w:val="007B3A92"/>
    <w:rsid w:val="007F1A82"/>
    <w:rsid w:val="007F3778"/>
    <w:rsid w:val="007F443C"/>
    <w:rsid w:val="007F4A44"/>
    <w:rsid w:val="00824602"/>
    <w:rsid w:val="0085283F"/>
    <w:rsid w:val="008A1679"/>
    <w:rsid w:val="008A50ED"/>
    <w:rsid w:val="008C733C"/>
    <w:rsid w:val="008D3D88"/>
    <w:rsid w:val="008E1A53"/>
    <w:rsid w:val="0093420B"/>
    <w:rsid w:val="00966C25"/>
    <w:rsid w:val="00996892"/>
    <w:rsid w:val="009F3431"/>
    <w:rsid w:val="00A021E7"/>
    <w:rsid w:val="00A231DD"/>
    <w:rsid w:val="00A55317"/>
    <w:rsid w:val="00A55CFA"/>
    <w:rsid w:val="00A84F7C"/>
    <w:rsid w:val="00B91D54"/>
    <w:rsid w:val="00BE4EFA"/>
    <w:rsid w:val="00C0042C"/>
    <w:rsid w:val="00C00CA8"/>
    <w:rsid w:val="00C0418A"/>
    <w:rsid w:val="00C061CF"/>
    <w:rsid w:val="00C071BF"/>
    <w:rsid w:val="00C103E5"/>
    <w:rsid w:val="00C23920"/>
    <w:rsid w:val="00C41D01"/>
    <w:rsid w:val="00C80294"/>
    <w:rsid w:val="00C921D8"/>
    <w:rsid w:val="00CB5EA5"/>
    <w:rsid w:val="00CC5A19"/>
    <w:rsid w:val="00CF417F"/>
    <w:rsid w:val="00D23968"/>
    <w:rsid w:val="00D416FD"/>
    <w:rsid w:val="00D7650A"/>
    <w:rsid w:val="00D82CDE"/>
    <w:rsid w:val="00DF58EA"/>
    <w:rsid w:val="00E05FC5"/>
    <w:rsid w:val="00E379F0"/>
    <w:rsid w:val="00E547B4"/>
    <w:rsid w:val="00EA1685"/>
    <w:rsid w:val="00EB167D"/>
    <w:rsid w:val="00EB554B"/>
    <w:rsid w:val="00EE00D2"/>
    <w:rsid w:val="00F22C55"/>
    <w:rsid w:val="00F767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AB8"/>
  </w:style>
  <w:style w:type="paragraph" w:styleId="Heading1">
    <w:name w:val="heading 1"/>
    <w:basedOn w:val="Normal"/>
    <w:next w:val="Normal"/>
    <w:link w:val="Heading1Char"/>
    <w:qFormat/>
    <w:rsid w:val="00F22C55"/>
    <w:pPr>
      <w:keepNext/>
      <w:spacing w:after="0" w:line="240" w:lineRule="auto"/>
      <w:jc w:val="center"/>
      <w:outlineLvl w:val="0"/>
    </w:pPr>
    <w:rPr>
      <w:rFonts w:ascii="Times New Roman" w:eastAsia="Times" w:hAnsi="Times New Roman" w:cs="Times New Roman"/>
      <w:b/>
      <w:sz w:val="24"/>
      <w:szCs w:val="20"/>
    </w:rPr>
  </w:style>
  <w:style w:type="paragraph" w:styleId="Heading2">
    <w:name w:val="heading 2"/>
    <w:basedOn w:val="Normal"/>
    <w:next w:val="Normal"/>
    <w:link w:val="Heading2Char"/>
    <w:qFormat/>
    <w:rsid w:val="00F22C55"/>
    <w:pPr>
      <w:keepNext/>
      <w:spacing w:after="240" w:line="240" w:lineRule="auto"/>
      <w:outlineLvl w:val="1"/>
    </w:pPr>
    <w:rPr>
      <w:rFonts w:ascii="Times New Roman" w:eastAsia="Times"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22C55"/>
    <w:rPr>
      <w:rFonts w:ascii="Times New Roman" w:eastAsia="Times" w:hAnsi="Times New Roman" w:cs="Times New Roman"/>
      <w:b/>
      <w:sz w:val="24"/>
      <w:szCs w:val="20"/>
    </w:rPr>
  </w:style>
  <w:style w:type="character" w:customStyle="1" w:styleId="Heading2Char">
    <w:name w:val="Heading 2 Char"/>
    <w:basedOn w:val="DefaultParagraphFont"/>
    <w:link w:val="Heading2"/>
    <w:rsid w:val="00F22C55"/>
    <w:rPr>
      <w:rFonts w:ascii="Times New Roman" w:eastAsia="Times" w:hAnsi="Times New Roman" w:cs="Times New Roman"/>
      <w:b/>
      <w:sz w:val="24"/>
      <w:szCs w:val="20"/>
    </w:rPr>
  </w:style>
  <w:style w:type="paragraph" w:styleId="ListNumber">
    <w:name w:val="List Number"/>
    <w:basedOn w:val="Normal"/>
    <w:rsid w:val="00F22C55"/>
    <w:pPr>
      <w:spacing w:after="0" w:line="240" w:lineRule="auto"/>
    </w:pPr>
    <w:rPr>
      <w:rFonts w:ascii="Times New Roman" w:eastAsia="Times New Roman" w:hAnsi="Times New Roman" w:cs="Times New Roman"/>
      <w:sz w:val="24"/>
      <w:szCs w:val="20"/>
    </w:rPr>
  </w:style>
  <w:style w:type="paragraph" w:customStyle="1" w:styleId="Normal1">
    <w:name w:val="Normal 1"/>
    <w:basedOn w:val="NormalIndent"/>
    <w:rsid w:val="00F22C55"/>
    <w:pPr>
      <w:spacing w:after="0" w:line="240" w:lineRule="auto"/>
      <w:ind w:left="0"/>
    </w:pPr>
    <w:rPr>
      <w:rFonts w:ascii="Times New Roman" w:eastAsia="Times New Roman" w:hAnsi="Times New Roman" w:cs="Times New Roman"/>
      <w:sz w:val="24"/>
      <w:szCs w:val="20"/>
    </w:rPr>
  </w:style>
  <w:style w:type="character" w:styleId="Hyperlink">
    <w:name w:val="Hyperlink"/>
    <w:rsid w:val="00F22C55"/>
    <w:rPr>
      <w:color w:val="0000FF"/>
      <w:u w:val="single"/>
    </w:rPr>
  </w:style>
  <w:style w:type="paragraph" w:styleId="ListParagraph">
    <w:name w:val="List Paragraph"/>
    <w:basedOn w:val="Normal"/>
    <w:uiPriority w:val="34"/>
    <w:qFormat/>
    <w:rsid w:val="00F22C55"/>
    <w:pPr>
      <w:spacing w:after="0" w:line="240" w:lineRule="auto"/>
      <w:ind w:left="720"/>
      <w:contextualSpacing/>
    </w:pPr>
    <w:rPr>
      <w:rFonts w:ascii="Times New Roman" w:eastAsia="Times New Roman" w:hAnsi="Times New Roman" w:cs="Times New Roman"/>
      <w:sz w:val="24"/>
      <w:szCs w:val="24"/>
    </w:rPr>
  </w:style>
  <w:style w:type="character" w:customStyle="1" w:styleId="lrg45">
    <w:name w:val="lrg45"/>
    <w:basedOn w:val="DefaultParagraphFont"/>
    <w:rsid w:val="00F22C55"/>
    <w:rPr>
      <w:sz w:val="36"/>
      <w:szCs w:val="36"/>
    </w:rPr>
  </w:style>
  <w:style w:type="paragraph" w:styleId="NormalIndent">
    <w:name w:val="Normal Indent"/>
    <w:basedOn w:val="Normal"/>
    <w:uiPriority w:val="99"/>
    <w:semiHidden/>
    <w:unhideWhenUsed/>
    <w:rsid w:val="00F22C55"/>
    <w:pPr>
      <w:ind w:left="720"/>
    </w:pPr>
  </w:style>
  <w:style w:type="paragraph" w:styleId="BalloonText">
    <w:name w:val="Balloon Text"/>
    <w:basedOn w:val="Normal"/>
    <w:link w:val="BalloonTextChar"/>
    <w:uiPriority w:val="99"/>
    <w:semiHidden/>
    <w:unhideWhenUsed/>
    <w:rsid w:val="004C56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5605"/>
    <w:rPr>
      <w:rFonts w:ascii="Tahoma" w:hAnsi="Tahoma" w:cs="Tahoma"/>
      <w:sz w:val="16"/>
      <w:szCs w:val="16"/>
    </w:rPr>
  </w:style>
  <w:style w:type="character" w:styleId="CommentReference">
    <w:name w:val="annotation reference"/>
    <w:basedOn w:val="DefaultParagraphFont"/>
    <w:uiPriority w:val="99"/>
    <w:semiHidden/>
    <w:unhideWhenUsed/>
    <w:rsid w:val="0037420E"/>
    <w:rPr>
      <w:sz w:val="16"/>
      <w:szCs w:val="16"/>
    </w:rPr>
  </w:style>
  <w:style w:type="paragraph" w:styleId="CommentText">
    <w:name w:val="annotation text"/>
    <w:basedOn w:val="Normal"/>
    <w:link w:val="CommentTextChar"/>
    <w:uiPriority w:val="99"/>
    <w:unhideWhenUsed/>
    <w:rsid w:val="0037420E"/>
    <w:pPr>
      <w:spacing w:line="240" w:lineRule="auto"/>
    </w:pPr>
    <w:rPr>
      <w:sz w:val="20"/>
      <w:szCs w:val="20"/>
    </w:rPr>
  </w:style>
  <w:style w:type="character" w:customStyle="1" w:styleId="CommentTextChar">
    <w:name w:val="Comment Text Char"/>
    <w:basedOn w:val="DefaultParagraphFont"/>
    <w:link w:val="CommentText"/>
    <w:uiPriority w:val="99"/>
    <w:rsid w:val="0037420E"/>
    <w:rPr>
      <w:sz w:val="20"/>
      <w:szCs w:val="20"/>
    </w:rPr>
  </w:style>
  <w:style w:type="paragraph" w:styleId="CommentSubject">
    <w:name w:val="annotation subject"/>
    <w:basedOn w:val="CommentText"/>
    <w:next w:val="CommentText"/>
    <w:link w:val="CommentSubjectChar"/>
    <w:uiPriority w:val="99"/>
    <w:semiHidden/>
    <w:unhideWhenUsed/>
    <w:rsid w:val="0037420E"/>
    <w:rPr>
      <w:b/>
      <w:bCs/>
    </w:rPr>
  </w:style>
  <w:style w:type="character" w:customStyle="1" w:styleId="CommentSubjectChar">
    <w:name w:val="Comment Subject Char"/>
    <w:basedOn w:val="CommentTextChar"/>
    <w:link w:val="CommentSubject"/>
    <w:uiPriority w:val="99"/>
    <w:semiHidden/>
    <w:rsid w:val="0037420E"/>
    <w:rPr>
      <w:b/>
      <w:bCs/>
      <w:sz w:val="20"/>
      <w:szCs w:val="20"/>
    </w:rPr>
  </w:style>
  <w:style w:type="paragraph" w:styleId="Header">
    <w:name w:val="header"/>
    <w:basedOn w:val="Normal"/>
    <w:link w:val="HeaderChar"/>
    <w:uiPriority w:val="99"/>
    <w:semiHidden/>
    <w:unhideWhenUsed/>
    <w:rsid w:val="00510F9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10F95"/>
  </w:style>
  <w:style w:type="paragraph" w:styleId="Footer">
    <w:name w:val="footer"/>
    <w:basedOn w:val="Normal"/>
    <w:link w:val="FooterChar"/>
    <w:uiPriority w:val="99"/>
    <w:unhideWhenUsed/>
    <w:rsid w:val="00510F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0F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22C55"/>
    <w:pPr>
      <w:keepNext/>
      <w:spacing w:after="0" w:line="240" w:lineRule="auto"/>
      <w:jc w:val="center"/>
      <w:outlineLvl w:val="0"/>
    </w:pPr>
    <w:rPr>
      <w:rFonts w:ascii="Times New Roman" w:eastAsia="Times" w:hAnsi="Times New Roman" w:cs="Times New Roman"/>
      <w:b/>
      <w:sz w:val="24"/>
      <w:szCs w:val="20"/>
    </w:rPr>
  </w:style>
  <w:style w:type="paragraph" w:styleId="Heading2">
    <w:name w:val="heading 2"/>
    <w:basedOn w:val="Normal"/>
    <w:next w:val="Normal"/>
    <w:link w:val="Heading2Char"/>
    <w:qFormat/>
    <w:rsid w:val="00F22C55"/>
    <w:pPr>
      <w:keepNext/>
      <w:spacing w:after="240" w:line="240" w:lineRule="auto"/>
      <w:outlineLvl w:val="1"/>
    </w:pPr>
    <w:rPr>
      <w:rFonts w:ascii="Times New Roman" w:eastAsia="Times"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22C55"/>
    <w:rPr>
      <w:rFonts w:ascii="Times New Roman" w:eastAsia="Times" w:hAnsi="Times New Roman" w:cs="Times New Roman"/>
      <w:b/>
      <w:sz w:val="24"/>
      <w:szCs w:val="20"/>
    </w:rPr>
  </w:style>
  <w:style w:type="character" w:customStyle="1" w:styleId="Heading2Char">
    <w:name w:val="Heading 2 Char"/>
    <w:basedOn w:val="DefaultParagraphFont"/>
    <w:link w:val="Heading2"/>
    <w:rsid w:val="00F22C55"/>
    <w:rPr>
      <w:rFonts w:ascii="Times New Roman" w:eastAsia="Times" w:hAnsi="Times New Roman" w:cs="Times New Roman"/>
      <w:b/>
      <w:sz w:val="24"/>
      <w:szCs w:val="20"/>
    </w:rPr>
  </w:style>
  <w:style w:type="paragraph" w:styleId="ListNumber">
    <w:name w:val="List Number"/>
    <w:basedOn w:val="Normal"/>
    <w:rsid w:val="00F22C55"/>
    <w:pPr>
      <w:spacing w:after="0" w:line="240" w:lineRule="auto"/>
    </w:pPr>
    <w:rPr>
      <w:rFonts w:ascii="Times New Roman" w:eastAsia="Times New Roman" w:hAnsi="Times New Roman" w:cs="Times New Roman"/>
      <w:sz w:val="24"/>
      <w:szCs w:val="20"/>
    </w:rPr>
  </w:style>
  <w:style w:type="paragraph" w:customStyle="1" w:styleId="Normal1">
    <w:name w:val="Normal 1"/>
    <w:basedOn w:val="NormalIndent"/>
    <w:rsid w:val="00F22C55"/>
    <w:pPr>
      <w:spacing w:after="0" w:line="240" w:lineRule="auto"/>
      <w:ind w:left="0"/>
    </w:pPr>
    <w:rPr>
      <w:rFonts w:ascii="Times New Roman" w:eastAsia="Times New Roman" w:hAnsi="Times New Roman" w:cs="Times New Roman"/>
      <w:sz w:val="24"/>
      <w:szCs w:val="20"/>
    </w:rPr>
  </w:style>
  <w:style w:type="character" w:styleId="Hyperlink">
    <w:name w:val="Hyperlink"/>
    <w:rsid w:val="00F22C55"/>
    <w:rPr>
      <w:color w:val="0000FF"/>
      <w:u w:val="single"/>
    </w:rPr>
  </w:style>
  <w:style w:type="paragraph" w:styleId="ListParagraph">
    <w:name w:val="List Paragraph"/>
    <w:basedOn w:val="Normal"/>
    <w:uiPriority w:val="34"/>
    <w:qFormat/>
    <w:rsid w:val="00F22C55"/>
    <w:pPr>
      <w:spacing w:after="0" w:line="240" w:lineRule="auto"/>
      <w:ind w:left="720"/>
      <w:contextualSpacing/>
    </w:pPr>
    <w:rPr>
      <w:rFonts w:ascii="Times New Roman" w:eastAsia="Times New Roman" w:hAnsi="Times New Roman" w:cs="Times New Roman"/>
      <w:sz w:val="24"/>
      <w:szCs w:val="24"/>
    </w:rPr>
  </w:style>
  <w:style w:type="character" w:customStyle="1" w:styleId="lrg45">
    <w:name w:val="lrg45"/>
    <w:basedOn w:val="DefaultParagraphFont"/>
    <w:rsid w:val="00F22C55"/>
    <w:rPr>
      <w:sz w:val="36"/>
      <w:szCs w:val="36"/>
    </w:rPr>
  </w:style>
  <w:style w:type="paragraph" w:styleId="NormalIndent">
    <w:name w:val="Normal Indent"/>
    <w:basedOn w:val="Normal"/>
    <w:uiPriority w:val="99"/>
    <w:semiHidden/>
    <w:unhideWhenUsed/>
    <w:rsid w:val="00F22C55"/>
    <w:pPr>
      <w:ind w:left="720"/>
    </w:pPr>
  </w:style>
  <w:style w:type="paragraph" w:styleId="BalloonText">
    <w:name w:val="Balloon Text"/>
    <w:basedOn w:val="Normal"/>
    <w:link w:val="BalloonTextChar"/>
    <w:uiPriority w:val="99"/>
    <w:semiHidden/>
    <w:unhideWhenUsed/>
    <w:rsid w:val="004C56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5605"/>
    <w:rPr>
      <w:rFonts w:ascii="Tahoma" w:hAnsi="Tahoma" w:cs="Tahoma"/>
      <w:sz w:val="16"/>
      <w:szCs w:val="16"/>
    </w:rPr>
  </w:style>
  <w:style w:type="character" w:styleId="CommentReference">
    <w:name w:val="annotation reference"/>
    <w:basedOn w:val="DefaultParagraphFont"/>
    <w:uiPriority w:val="99"/>
    <w:semiHidden/>
    <w:unhideWhenUsed/>
    <w:rsid w:val="0037420E"/>
    <w:rPr>
      <w:sz w:val="16"/>
      <w:szCs w:val="16"/>
    </w:rPr>
  </w:style>
  <w:style w:type="paragraph" w:styleId="CommentText">
    <w:name w:val="annotation text"/>
    <w:basedOn w:val="Normal"/>
    <w:link w:val="CommentTextChar"/>
    <w:uiPriority w:val="99"/>
    <w:semiHidden/>
    <w:unhideWhenUsed/>
    <w:rsid w:val="0037420E"/>
    <w:pPr>
      <w:spacing w:line="240" w:lineRule="auto"/>
    </w:pPr>
    <w:rPr>
      <w:sz w:val="20"/>
      <w:szCs w:val="20"/>
    </w:rPr>
  </w:style>
  <w:style w:type="character" w:customStyle="1" w:styleId="CommentTextChar">
    <w:name w:val="Comment Text Char"/>
    <w:basedOn w:val="DefaultParagraphFont"/>
    <w:link w:val="CommentText"/>
    <w:uiPriority w:val="99"/>
    <w:semiHidden/>
    <w:rsid w:val="0037420E"/>
    <w:rPr>
      <w:sz w:val="20"/>
      <w:szCs w:val="20"/>
    </w:rPr>
  </w:style>
  <w:style w:type="paragraph" w:styleId="CommentSubject">
    <w:name w:val="annotation subject"/>
    <w:basedOn w:val="CommentText"/>
    <w:next w:val="CommentText"/>
    <w:link w:val="CommentSubjectChar"/>
    <w:uiPriority w:val="99"/>
    <w:semiHidden/>
    <w:unhideWhenUsed/>
    <w:rsid w:val="0037420E"/>
    <w:rPr>
      <w:b/>
      <w:bCs/>
    </w:rPr>
  </w:style>
  <w:style w:type="character" w:customStyle="1" w:styleId="CommentSubjectChar">
    <w:name w:val="Comment Subject Char"/>
    <w:basedOn w:val="CommentTextChar"/>
    <w:link w:val="CommentSubject"/>
    <w:uiPriority w:val="99"/>
    <w:semiHidden/>
    <w:rsid w:val="0037420E"/>
    <w:rPr>
      <w:b/>
      <w:bCs/>
      <w:sz w:val="20"/>
      <w:szCs w:val="20"/>
    </w:rPr>
  </w:style>
</w:styles>
</file>

<file path=word/webSettings.xml><?xml version="1.0" encoding="utf-8"?>
<w:webSettings xmlns:r="http://schemas.openxmlformats.org/officeDocument/2006/relationships" xmlns:w="http://schemas.openxmlformats.org/wordprocessingml/2006/main">
  <w:divs>
    <w:div w:id="452331732">
      <w:bodyDiv w:val="1"/>
      <w:marLeft w:val="0"/>
      <w:marRight w:val="0"/>
      <w:marTop w:val="0"/>
      <w:marBottom w:val="0"/>
      <w:divBdr>
        <w:top w:val="none" w:sz="0" w:space="0" w:color="auto"/>
        <w:left w:val="none" w:sz="0" w:space="0" w:color="auto"/>
        <w:bottom w:val="none" w:sz="0" w:space="0" w:color="auto"/>
        <w:right w:val="none" w:sz="0" w:space="0" w:color="auto"/>
      </w:divBdr>
      <w:divsChild>
        <w:div w:id="1146166261">
          <w:marLeft w:val="0"/>
          <w:marRight w:val="0"/>
          <w:marTop w:val="0"/>
          <w:marBottom w:val="0"/>
          <w:divBdr>
            <w:top w:val="none" w:sz="0" w:space="0" w:color="auto"/>
            <w:left w:val="none" w:sz="0" w:space="0" w:color="auto"/>
            <w:bottom w:val="none" w:sz="0" w:space="0" w:color="auto"/>
            <w:right w:val="none" w:sz="0" w:space="0" w:color="auto"/>
          </w:divBdr>
          <w:divsChild>
            <w:div w:id="359480453">
              <w:marLeft w:val="0"/>
              <w:marRight w:val="0"/>
              <w:marTop w:val="0"/>
              <w:marBottom w:val="0"/>
              <w:divBdr>
                <w:top w:val="none" w:sz="0" w:space="0" w:color="auto"/>
                <w:left w:val="none" w:sz="0" w:space="0" w:color="auto"/>
                <w:bottom w:val="none" w:sz="0" w:space="0" w:color="auto"/>
                <w:right w:val="none" w:sz="0" w:space="0" w:color="auto"/>
              </w:divBdr>
              <w:divsChild>
                <w:div w:id="1118600018">
                  <w:marLeft w:val="0"/>
                  <w:marRight w:val="0"/>
                  <w:marTop w:val="0"/>
                  <w:marBottom w:val="0"/>
                  <w:divBdr>
                    <w:top w:val="none" w:sz="0" w:space="0" w:color="auto"/>
                    <w:left w:val="none" w:sz="0" w:space="0" w:color="auto"/>
                    <w:bottom w:val="none" w:sz="0" w:space="0" w:color="auto"/>
                    <w:right w:val="none" w:sz="0" w:space="0" w:color="auto"/>
                  </w:divBdr>
                  <w:divsChild>
                    <w:div w:id="474182109">
                      <w:marLeft w:val="0"/>
                      <w:marRight w:val="0"/>
                      <w:marTop w:val="0"/>
                      <w:marBottom w:val="0"/>
                      <w:divBdr>
                        <w:top w:val="none" w:sz="0" w:space="0" w:color="auto"/>
                        <w:left w:val="none" w:sz="0" w:space="0" w:color="auto"/>
                        <w:bottom w:val="none" w:sz="0" w:space="0" w:color="auto"/>
                        <w:right w:val="none" w:sz="0" w:space="0" w:color="auto"/>
                      </w:divBdr>
                      <w:divsChild>
                        <w:div w:id="1521971375">
                          <w:marLeft w:val="0"/>
                          <w:marRight w:val="0"/>
                          <w:marTop w:val="0"/>
                          <w:marBottom w:val="0"/>
                          <w:divBdr>
                            <w:top w:val="none" w:sz="0" w:space="0" w:color="auto"/>
                            <w:left w:val="none" w:sz="0" w:space="0" w:color="auto"/>
                            <w:bottom w:val="none" w:sz="0" w:space="0" w:color="auto"/>
                            <w:right w:val="none" w:sz="0" w:space="0" w:color="auto"/>
                          </w:divBdr>
                          <w:divsChild>
                            <w:div w:id="1799449033">
                              <w:marLeft w:val="0"/>
                              <w:marRight w:val="0"/>
                              <w:marTop w:val="0"/>
                              <w:marBottom w:val="0"/>
                              <w:divBdr>
                                <w:top w:val="none" w:sz="0" w:space="0" w:color="auto"/>
                                <w:left w:val="none" w:sz="0" w:space="0" w:color="auto"/>
                                <w:bottom w:val="none" w:sz="0" w:space="0" w:color="auto"/>
                                <w:right w:val="none" w:sz="0" w:space="0" w:color="auto"/>
                              </w:divBdr>
                              <w:divsChild>
                                <w:div w:id="1157841607">
                                  <w:marLeft w:val="0"/>
                                  <w:marRight w:val="0"/>
                                  <w:marTop w:val="0"/>
                                  <w:marBottom w:val="0"/>
                                  <w:divBdr>
                                    <w:top w:val="none" w:sz="0" w:space="0" w:color="auto"/>
                                    <w:left w:val="none" w:sz="0" w:space="0" w:color="auto"/>
                                    <w:bottom w:val="none" w:sz="0" w:space="0" w:color="auto"/>
                                    <w:right w:val="none" w:sz="0" w:space="0" w:color="auto"/>
                                  </w:divBdr>
                                  <w:divsChild>
                                    <w:div w:id="2034066194">
                                      <w:marLeft w:val="0"/>
                                      <w:marRight w:val="0"/>
                                      <w:marTop w:val="0"/>
                                      <w:marBottom w:val="0"/>
                                      <w:divBdr>
                                        <w:top w:val="none" w:sz="0" w:space="0" w:color="auto"/>
                                        <w:left w:val="none" w:sz="0" w:space="0" w:color="auto"/>
                                        <w:bottom w:val="none" w:sz="0" w:space="0" w:color="auto"/>
                                        <w:right w:val="none" w:sz="0" w:space="0" w:color="auto"/>
                                      </w:divBdr>
                                      <w:divsChild>
                                        <w:div w:id="1368144623">
                                          <w:marLeft w:val="0"/>
                                          <w:marRight w:val="0"/>
                                          <w:marTop w:val="0"/>
                                          <w:marBottom w:val="0"/>
                                          <w:divBdr>
                                            <w:top w:val="none" w:sz="0" w:space="0" w:color="auto"/>
                                            <w:left w:val="none" w:sz="0" w:space="0" w:color="auto"/>
                                            <w:bottom w:val="none" w:sz="0" w:space="0" w:color="auto"/>
                                            <w:right w:val="none" w:sz="0" w:space="0" w:color="auto"/>
                                          </w:divBdr>
                                          <w:divsChild>
                                            <w:div w:id="1993017470">
                                              <w:marLeft w:val="0"/>
                                              <w:marRight w:val="0"/>
                                              <w:marTop w:val="0"/>
                                              <w:marBottom w:val="0"/>
                                              <w:divBdr>
                                                <w:top w:val="none" w:sz="0" w:space="0" w:color="auto"/>
                                                <w:left w:val="none" w:sz="0" w:space="0" w:color="auto"/>
                                                <w:bottom w:val="none" w:sz="0" w:space="0" w:color="auto"/>
                                                <w:right w:val="none" w:sz="0" w:space="0" w:color="auto"/>
                                              </w:divBdr>
                                              <w:divsChild>
                                                <w:div w:id="391121260">
                                                  <w:marLeft w:val="0"/>
                                                  <w:marRight w:val="0"/>
                                                  <w:marTop w:val="0"/>
                                                  <w:marBottom w:val="0"/>
                                                  <w:divBdr>
                                                    <w:top w:val="none" w:sz="0" w:space="0" w:color="auto"/>
                                                    <w:left w:val="none" w:sz="0" w:space="0" w:color="auto"/>
                                                    <w:bottom w:val="none" w:sz="0" w:space="0" w:color="auto"/>
                                                    <w:right w:val="none" w:sz="0" w:space="0" w:color="auto"/>
                                                  </w:divBdr>
                                                  <w:divsChild>
                                                    <w:div w:id="304287365">
                                                      <w:marLeft w:val="0"/>
                                                      <w:marRight w:val="0"/>
                                                      <w:marTop w:val="0"/>
                                                      <w:marBottom w:val="0"/>
                                                      <w:divBdr>
                                                        <w:top w:val="none" w:sz="0" w:space="0" w:color="auto"/>
                                                        <w:left w:val="none" w:sz="0" w:space="0" w:color="auto"/>
                                                        <w:bottom w:val="none" w:sz="0" w:space="0" w:color="auto"/>
                                                        <w:right w:val="none" w:sz="0" w:space="0" w:color="auto"/>
                                                      </w:divBdr>
                                                      <w:divsChild>
                                                        <w:div w:id="1990672779">
                                                          <w:marLeft w:val="0"/>
                                                          <w:marRight w:val="0"/>
                                                          <w:marTop w:val="0"/>
                                                          <w:marBottom w:val="0"/>
                                                          <w:divBdr>
                                                            <w:top w:val="none" w:sz="0" w:space="0" w:color="auto"/>
                                                            <w:left w:val="none" w:sz="0" w:space="0" w:color="auto"/>
                                                            <w:bottom w:val="none" w:sz="0" w:space="0" w:color="auto"/>
                                                            <w:right w:val="none" w:sz="0" w:space="0" w:color="auto"/>
                                                          </w:divBdr>
                                                          <w:divsChild>
                                                            <w:div w:id="377047198">
                                                              <w:marLeft w:val="0"/>
                                                              <w:marRight w:val="0"/>
                                                              <w:marTop w:val="0"/>
                                                              <w:marBottom w:val="0"/>
                                                              <w:divBdr>
                                                                <w:top w:val="none" w:sz="0" w:space="0" w:color="auto"/>
                                                                <w:left w:val="none" w:sz="0" w:space="0" w:color="auto"/>
                                                                <w:bottom w:val="none" w:sz="0" w:space="0" w:color="auto"/>
                                                                <w:right w:val="none" w:sz="0" w:space="0" w:color="auto"/>
                                                              </w:divBdr>
                                                              <w:divsChild>
                                                                <w:div w:id="977496125">
                                                                  <w:marLeft w:val="0"/>
                                                                  <w:marRight w:val="0"/>
                                                                  <w:marTop w:val="0"/>
                                                                  <w:marBottom w:val="0"/>
                                                                  <w:divBdr>
                                                                    <w:top w:val="none" w:sz="0" w:space="0" w:color="auto"/>
                                                                    <w:left w:val="none" w:sz="0" w:space="0" w:color="auto"/>
                                                                    <w:bottom w:val="none" w:sz="0" w:space="0" w:color="auto"/>
                                                                    <w:right w:val="none" w:sz="0" w:space="0" w:color="auto"/>
                                                                  </w:divBdr>
                                                                  <w:divsChild>
                                                                    <w:div w:id="1667006428">
                                                                      <w:marLeft w:val="0"/>
                                                                      <w:marRight w:val="0"/>
                                                                      <w:marTop w:val="0"/>
                                                                      <w:marBottom w:val="0"/>
                                                                      <w:divBdr>
                                                                        <w:top w:val="none" w:sz="0" w:space="0" w:color="auto"/>
                                                                        <w:left w:val="none" w:sz="0" w:space="0" w:color="auto"/>
                                                                        <w:bottom w:val="none" w:sz="0" w:space="0" w:color="auto"/>
                                                                        <w:right w:val="none" w:sz="0" w:space="0" w:color="auto"/>
                                                                      </w:divBdr>
                                                                      <w:divsChild>
                                                                        <w:div w:id="1559853023">
                                                                          <w:marLeft w:val="0"/>
                                                                          <w:marRight w:val="0"/>
                                                                          <w:marTop w:val="0"/>
                                                                          <w:marBottom w:val="0"/>
                                                                          <w:divBdr>
                                                                            <w:top w:val="none" w:sz="0" w:space="0" w:color="auto"/>
                                                                            <w:left w:val="none" w:sz="0" w:space="0" w:color="auto"/>
                                                                            <w:bottom w:val="none" w:sz="0" w:space="0" w:color="auto"/>
                                                                            <w:right w:val="none" w:sz="0" w:space="0" w:color="auto"/>
                                                                          </w:divBdr>
                                                                          <w:divsChild>
                                                                            <w:div w:id="1771469244">
                                                                              <w:marLeft w:val="0"/>
                                                                              <w:marRight w:val="0"/>
                                                                              <w:marTop w:val="0"/>
                                                                              <w:marBottom w:val="0"/>
                                                                              <w:divBdr>
                                                                                <w:top w:val="none" w:sz="0" w:space="0" w:color="auto"/>
                                                                                <w:left w:val="none" w:sz="0" w:space="0" w:color="auto"/>
                                                                                <w:bottom w:val="none" w:sz="0" w:space="0" w:color="auto"/>
                                                                                <w:right w:val="none" w:sz="0" w:space="0" w:color="auto"/>
                                                                              </w:divBdr>
                                                                              <w:divsChild>
                                                                                <w:div w:id="2086221297">
                                                                                  <w:marLeft w:val="0"/>
                                                                                  <w:marRight w:val="0"/>
                                                                                  <w:marTop w:val="0"/>
                                                                                  <w:marBottom w:val="0"/>
                                                                                  <w:divBdr>
                                                                                    <w:top w:val="none" w:sz="0" w:space="0" w:color="auto"/>
                                                                                    <w:left w:val="none" w:sz="0" w:space="0" w:color="auto"/>
                                                                                    <w:bottom w:val="none" w:sz="0" w:space="0" w:color="auto"/>
                                                                                    <w:right w:val="none" w:sz="0" w:space="0" w:color="auto"/>
                                                                                  </w:divBdr>
                                                                                  <w:divsChild>
                                                                                    <w:div w:id="1768840832">
                                                                                      <w:marLeft w:val="0"/>
                                                                                      <w:marRight w:val="0"/>
                                                                                      <w:marTop w:val="0"/>
                                                                                      <w:marBottom w:val="0"/>
                                                                                      <w:divBdr>
                                                                                        <w:top w:val="none" w:sz="0" w:space="0" w:color="auto"/>
                                                                                        <w:left w:val="none" w:sz="0" w:space="0" w:color="auto"/>
                                                                                        <w:bottom w:val="none" w:sz="0" w:space="0" w:color="auto"/>
                                                                                        <w:right w:val="none" w:sz="0" w:space="0" w:color="auto"/>
                                                                                      </w:divBdr>
                                                                                      <w:divsChild>
                                                                                        <w:div w:id="1408576638">
                                                                                          <w:marLeft w:val="0"/>
                                                                                          <w:marRight w:val="0"/>
                                                                                          <w:marTop w:val="0"/>
                                                                                          <w:marBottom w:val="0"/>
                                                                                          <w:divBdr>
                                                                                            <w:top w:val="none" w:sz="0" w:space="0" w:color="auto"/>
                                                                                            <w:left w:val="none" w:sz="0" w:space="0" w:color="auto"/>
                                                                                            <w:bottom w:val="none" w:sz="0" w:space="0" w:color="auto"/>
                                                                                            <w:right w:val="none" w:sz="0" w:space="0" w:color="auto"/>
                                                                                          </w:divBdr>
                                                                                          <w:divsChild>
                                                                                            <w:div w:id="1120687839">
                                                                                              <w:marLeft w:val="240"/>
                                                                                              <w:marRight w:val="0"/>
                                                                                              <w:marTop w:val="0"/>
                                                                                              <w:marBottom w:val="0"/>
                                                                                              <w:divBdr>
                                                                                                <w:top w:val="none" w:sz="0" w:space="0" w:color="auto"/>
                                                                                                <w:left w:val="none" w:sz="0" w:space="0" w:color="auto"/>
                                                                                                <w:bottom w:val="none" w:sz="0" w:space="0" w:color="auto"/>
                                                                                                <w:right w:val="none" w:sz="0" w:space="0" w:color="auto"/>
                                                                                              </w:divBdr>
                                                                                              <w:divsChild>
                                                                                                <w:div w:id="1697922608">
                                                                                                  <w:marLeft w:val="0"/>
                                                                                                  <w:marRight w:val="0"/>
                                                                                                  <w:marTop w:val="0"/>
                                                                                                  <w:marBottom w:val="0"/>
                                                                                                  <w:divBdr>
                                                                                                    <w:top w:val="none" w:sz="0" w:space="0" w:color="auto"/>
                                                                                                    <w:left w:val="none" w:sz="0" w:space="0" w:color="auto"/>
                                                                                                    <w:bottom w:val="none" w:sz="0" w:space="0" w:color="auto"/>
                                                                                                    <w:right w:val="none" w:sz="0" w:space="0" w:color="auto"/>
                                                                                                  </w:divBdr>
                                                                                                  <w:divsChild>
                                                                                                    <w:div w:id="178700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8607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bhds.virginia.gov" TargetMode="External"/><Relationship Id="rId13" Type="http://schemas.openxmlformats.org/officeDocument/2006/relationships/hyperlink" Target="http://www.nadsp.org" TargetMode="External"/><Relationship Id="rId18" Type="http://schemas.openxmlformats.org/officeDocument/2006/relationships/header" Target="header2.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nysacra.org"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amazon.com/Make-Difference-Guidebook-Person-Centred-Support/dp/1895418623/ref=sr_1_1?ie=UTF8&amp;qid=1389289371&amp;sr=8-1&amp;keywords=1895418623"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acb.com/index.php?page=101118"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autismpdc.fpg.unc.edu/content/ebp-update" TargetMode="External"/><Relationship Id="rId23" Type="http://schemas.openxmlformats.org/officeDocument/2006/relationships/fontTable" Target="fontTable.xml"/><Relationship Id="rId28" Type="http://schemas.microsoft.com/office/2011/relationships/people" Target="people.xml"/><Relationship Id="rId10" Type="http://schemas.openxmlformats.org/officeDocument/2006/relationships/hyperlink" Target="http://www.apbs.org/files/apbs_standards_of_practice_2013_format.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acp.thenadd.org/manuals/dsp.pdf" TargetMode="External"/><Relationship Id="rId22" Type="http://schemas.openxmlformats.org/officeDocument/2006/relationships/footer" Target="footer3.xml"/><Relationship Id="rId27" Type="http://schemas.microsoft.com/office/2011/relationships/commentsExtended" Target="commentsExtended.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D468E6"/>
    <w:rsid w:val="00B15841"/>
    <w:rsid w:val="00D468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5B6D1F792244421955D4DB3762455AE">
    <w:name w:val="75B6D1F792244421955D4DB3762455AE"/>
    <w:rsid w:val="00D468E6"/>
  </w:style>
  <w:style w:type="paragraph" w:customStyle="1" w:styleId="A612E3BBBAAB447580A6F978EAD26772">
    <w:name w:val="A612E3BBBAAB447580A6F978EAD26772"/>
    <w:rsid w:val="00D468E6"/>
  </w:style>
  <w:style w:type="paragraph" w:customStyle="1" w:styleId="C2557E1CB596474ABB019F5F04F491B5">
    <w:name w:val="C2557E1CB596474ABB019F5F04F491B5"/>
    <w:rsid w:val="00D468E6"/>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BE15A3E3-815B-470C-A585-086C4464D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19</Pages>
  <Words>3930</Words>
  <Characters>22403</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26281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FVP16371</dc:creator>
  <cp:lastModifiedBy>wuw66345</cp:lastModifiedBy>
  <cp:revision>3</cp:revision>
  <cp:lastPrinted>2015-08-06T16:10:00Z</cp:lastPrinted>
  <dcterms:created xsi:type="dcterms:W3CDTF">2015-10-28T18:18:00Z</dcterms:created>
  <dcterms:modified xsi:type="dcterms:W3CDTF">2015-10-28T18:25:00Z</dcterms:modified>
</cp:coreProperties>
</file>